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39A9" w14:textId="77777777" w:rsidR="005A42B2" w:rsidRPr="00C73C7A" w:rsidRDefault="005A42B2" w:rsidP="004E1875">
      <w:pPr>
        <w:widowControl w:val="0"/>
        <w:autoSpaceDE w:val="0"/>
        <w:autoSpaceDN w:val="0"/>
        <w:spacing w:before="240" w:after="240" w:line="240" w:lineRule="auto"/>
        <w:ind w:right="845"/>
        <w:rPr>
          <w:rFonts w:eastAsia="Arial" w:cs="Arial"/>
          <w:b/>
          <w:bCs/>
          <w:sz w:val="48"/>
          <w:lang w:val="en-US"/>
        </w:rPr>
      </w:pPr>
      <w:bookmarkStart w:id="0" w:name="_Toc50636731"/>
      <w:bookmarkStart w:id="1" w:name="_Hlk80953035"/>
      <w:bookmarkStart w:id="2" w:name="_Toc50636732"/>
      <w:r w:rsidRPr="00C73C7A">
        <w:rPr>
          <w:rFonts w:eastAsia="Arial" w:cs="Arial"/>
          <w:b/>
          <w:bCs/>
          <w:sz w:val="48"/>
          <w:lang w:val="en-US"/>
        </w:rPr>
        <w:t>OCR-set Assignment</w:t>
      </w:r>
      <w:bookmarkEnd w:id="0"/>
    </w:p>
    <w:p w14:paraId="007B3CA9" w14:textId="03024570" w:rsidR="009F6C83" w:rsidRPr="00C73C7A" w:rsidRDefault="004F29F6" w:rsidP="004E1875">
      <w:pPr>
        <w:widowControl w:val="0"/>
        <w:autoSpaceDE w:val="0"/>
        <w:autoSpaceDN w:val="0"/>
        <w:spacing w:after="360" w:line="240" w:lineRule="auto"/>
        <w:ind w:right="845"/>
        <w:rPr>
          <w:rFonts w:eastAsia="Arial" w:cs="Arial"/>
          <w:b/>
          <w:bCs/>
          <w:sz w:val="48"/>
          <w:lang w:val="en-US"/>
        </w:rPr>
      </w:pPr>
      <w:r w:rsidRPr="00C73C7A">
        <w:rPr>
          <w:rFonts w:eastAsia="Arial" w:cs="Arial"/>
          <w:b/>
          <w:bCs/>
          <w:sz w:val="48"/>
          <w:lang w:val="en-US"/>
        </w:rPr>
        <w:t>Sample Assessment Material</w:t>
      </w:r>
    </w:p>
    <w:p w14:paraId="1C942638" w14:textId="75030BAC" w:rsidR="00614125" w:rsidRPr="00C73C7A" w:rsidRDefault="004F29F6" w:rsidP="004E1875">
      <w:pPr>
        <w:widowControl w:val="0"/>
        <w:tabs>
          <w:tab w:val="left" w:pos="195"/>
        </w:tabs>
        <w:autoSpaceDE w:val="0"/>
        <w:autoSpaceDN w:val="0"/>
        <w:spacing w:after="120" w:line="264" w:lineRule="auto"/>
        <w:ind w:right="845"/>
        <w:rPr>
          <w:rFonts w:eastAsia="Arial" w:cs="Arial"/>
          <w:sz w:val="26"/>
          <w:szCs w:val="26"/>
          <w:lang w:val="en-US"/>
        </w:rPr>
      </w:pPr>
      <w:bookmarkStart w:id="3" w:name="_Hlk139380602"/>
      <w:bookmarkEnd w:id="1"/>
      <w:bookmarkEnd w:id="2"/>
      <w:r w:rsidRPr="00C73C7A">
        <w:rPr>
          <w:rFonts w:eastAsia="Arial" w:cs="Arial"/>
          <w:sz w:val="26"/>
          <w:szCs w:val="26"/>
          <w:lang w:val="en-US"/>
        </w:rPr>
        <w:t xml:space="preserve">OCR Level 3 </w:t>
      </w:r>
      <w:r w:rsidR="00B65DA0" w:rsidRPr="00B65DA0">
        <w:rPr>
          <w:rFonts w:eastAsia="Arial" w:cs="Arial"/>
          <w:sz w:val="26"/>
          <w:szCs w:val="26"/>
          <w:lang w:val="en-US"/>
        </w:rPr>
        <w:t xml:space="preserve">Alternative Academic Qualification </w:t>
      </w:r>
      <w:r w:rsidR="009A3BA6" w:rsidRPr="00C73C7A">
        <w:rPr>
          <w:rFonts w:eastAsia="Arial" w:cs="Arial"/>
          <w:sz w:val="26"/>
          <w:szCs w:val="26"/>
          <w:lang w:val="en-US"/>
        </w:rPr>
        <w:t>Cambridge Advanced National</w:t>
      </w:r>
      <w:r w:rsidR="00365BBC">
        <w:rPr>
          <w:rFonts w:eastAsia="Arial" w:cs="Arial"/>
          <w:sz w:val="26"/>
          <w:szCs w:val="26"/>
          <w:lang w:val="en-US"/>
        </w:rPr>
        <w:t>s</w:t>
      </w:r>
      <w:r w:rsidR="009A3BA6" w:rsidRPr="00C73C7A">
        <w:rPr>
          <w:rFonts w:eastAsia="Arial" w:cs="Arial"/>
          <w:sz w:val="26"/>
          <w:szCs w:val="26"/>
          <w:lang w:val="en-US"/>
        </w:rPr>
        <w:t xml:space="preserve"> in</w:t>
      </w:r>
      <w:r w:rsidRPr="00C73C7A">
        <w:rPr>
          <w:rFonts w:eastAsia="Arial" w:cs="Arial"/>
          <w:sz w:val="26"/>
          <w:szCs w:val="26"/>
          <w:lang w:val="en-US"/>
        </w:rPr>
        <w:t xml:space="preserve"> </w:t>
      </w:r>
      <w:r w:rsidR="00614125" w:rsidRPr="00C73C7A">
        <w:rPr>
          <w:rFonts w:eastAsia="Arial" w:cs="Arial"/>
          <w:sz w:val="26"/>
          <w:szCs w:val="26"/>
          <w:lang w:val="en-US"/>
        </w:rPr>
        <w:t xml:space="preserve">Human Biology </w:t>
      </w:r>
      <w:bookmarkStart w:id="4" w:name="_Hlk165295704"/>
      <w:bookmarkEnd w:id="3"/>
    </w:p>
    <w:bookmarkEnd w:id="4"/>
    <w:p w14:paraId="3A49FF25" w14:textId="77777777" w:rsidR="004F29F6" w:rsidRPr="00C73C7A" w:rsidRDefault="004F29F6" w:rsidP="004E1875">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6CF7D621" w:rsidR="004F29F6" w:rsidRPr="00C73C7A" w:rsidRDefault="004F29F6" w:rsidP="004E1875">
      <w:pPr>
        <w:widowControl w:val="0"/>
        <w:autoSpaceDE w:val="0"/>
        <w:autoSpaceDN w:val="0"/>
        <w:spacing w:after="240" w:line="264" w:lineRule="auto"/>
        <w:ind w:right="844"/>
        <w:rPr>
          <w:rFonts w:eastAsia="Arial" w:cs="Arial"/>
          <w:sz w:val="26"/>
          <w:szCs w:val="26"/>
          <w:lang w:val="en-US"/>
        </w:rPr>
      </w:pPr>
      <w:bookmarkStart w:id="5" w:name="_Toc50636734"/>
      <w:bookmarkStart w:id="6" w:name="_Toc50636735"/>
      <w:r w:rsidRPr="00C73C7A">
        <w:rPr>
          <w:rFonts w:eastAsia="Arial" w:cs="Arial"/>
          <w:sz w:val="26"/>
          <w:szCs w:val="26"/>
          <w:lang w:val="en-US"/>
        </w:rPr>
        <w:t xml:space="preserve">Unit </w:t>
      </w:r>
      <w:bookmarkStart w:id="7" w:name="_Hlk62116030"/>
      <w:r w:rsidR="00E93F1E" w:rsidRPr="00C73C7A">
        <w:rPr>
          <w:rFonts w:eastAsia="Arial" w:cs="Arial"/>
          <w:sz w:val="26"/>
          <w:szCs w:val="26"/>
          <w:lang w:val="en-US"/>
        </w:rPr>
        <w:t>F173</w:t>
      </w:r>
      <w:r w:rsidRPr="00C73C7A">
        <w:rPr>
          <w:rFonts w:eastAsia="Arial" w:cs="Arial"/>
          <w:sz w:val="26"/>
          <w:szCs w:val="26"/>
          <w:lang w:val="en-US"/>
        </w:rPr>
        <w:t xml:space="preserve">: </w:t>
      </w:r>
      <w:bookmarkEnd w:id="5"/>
      <w:bookmarkEnd w:id="7"/>
      <w:r w:rsidR="00614125" w:rsidRPr="00C73C7A">
        <w:rPr>
          <w:rFonts w:eastAsia="Arial" w:cs="Arial"/>
          <w:sz w:val="26"/>
          <w:szCs w:val="26"/>
          <w:lang w:val="en-US"/>
        </w:rPr>
        <w:t xml:space="preserve">Biomedical </w:t>
      </w:r>
      <w:r w:rsidR="00E93F1E" w:rsidRPr="00C73C7A">
        <w:rPr>
          <w:rFonts w:eastAsia="Arial" w:cs="Arial"/>
          <w:sz w:val="26"/>
          <w:szCs w:val="26"/>
          <w:lang w:val="en-US"/>
        </w:rPr>
        <w:t>t</w:t>
      </w:r>
      <w:r w:rsidR="00614125" w:rsidRPr="00C73C7A">
        <w:rPr>
          <w:rFonts w:eastAsia="Arial" w:cs="Arial"/>
          <w:sz w:val="26"/>
          <w:szCs w:val="26"/>
          <w:lang w:val="en-US"/>
        </w:rPr>
        <w:t>echniques</w:t>
      </w:r>
    </w:p>
    <w:bookmarkEnd w:id="6"/>
    <w:p w14:paraId="6F9C0EFC" w14:textId="52235399" w:rsidR="004F29F6" w:rsidRPr="00C73C7A" w:rsidRDefault="004F29F6" w:rsidP="004E1875">
      <w:pPr>
        <w:widowControl w:val="0"/>
        <w:autoSpaceDE w:val="0"/>
        <w:autoSpaceDN w:val="0"/>
        <w:spacing w:after="0" w:line="264" w:lineRule="auto"/>
        <w:ind w:right="844"/>
        <w:rPr>
          <w:rFonts w:eastAsia="Arial" w:cs="Arial"/>
          <w:sz w:val="26"/>
          <w:szCs w:val="26"/>
          <w:lang w:val="en-US"/>
        </w:rPr>
      </w:pPr>
      <w:r w:rsidRPr="00C73C7A">
        <w:rPr>
          <w:rFonts w:eastAsia="Arial" w:cs="Arial"/>
          <w:sz w:val="26"/>
          <w:szCs w:val="26"/>
          <w:lang w:val="en-US"/>
        </w:rPr>
        <w:t xml:space="preserve">Scenario Title: </w:t>
      </w:r>
      <w:r w:rsidR="00614125" w:rsidRPr="00C73C7A">
        <w:rPr>
          <w:rFonts w:eastAsia="Arial" w:cs="Arial"/>
          <w:sz w:val="26"/>
          <w:szCs w:val="26"/>
          <w:lang w:val="en-US"/>
        </w:rPr>
        <w:t>S1 Pharmaceuticals</w:t>
      </w:r>
    </w:p>
    <w:p w14:paraId="0C4CEB7E" w14:textId="77777777" w:rsidR="003F7593" w:rsidRPr="00C73C7A" w:rsidRDefault="003F7593" w:rsidP="004E1875">
      <w:pPr>
        <w:widowControl w:val="0"/>
        <w:autoSpaceDE w:val="0"/>
        <w:autoSpaceDN w:val="0"/>
        <w:spacing w:after="0" w:line="264" w:lineRule="auto"/>
        <w:ind w:right="844"/>
        <w:rPr>
          <w:rFonts w:eastAsia="Arial" w:cs="Arial"/>
          <w:sz w:val="20"/>
          <w:szCs w:val="20"/>
          <w:lang w:val="en-US"/>
        </w:rPr>
      </w:pPr>
    </w:p>
    <w:p w14:paraId="4E389F1D" w14:textId="77777777" w:rsidR="003F7593" w:rsidRPr="00C73C7A" w:rsidRDefault="003F7593" w:rsidP="004E1875">
      <w:pPr>
        <w:widowControl w:val="0"/>
        <w:autoSpaceDE w:val="0"/>
        <w:autoSpaceDN w:val="0"/>
        <w:spacing w:after="240" w:line="264" w:lineRule="auto"/>
        <w:ind w:right="844"/>
        <w:rPr>
          <w:rFonts w:eastAsia="Arial" w:cs="Arial"/>
          <w:sz w:val="24"/>
          <w:szCs w:val="24"/>
          <w:lang w:val="en-US"/>
        </w:rPr>
      </w:pPr>
      <w:r w:rsidRPr="00C73C7A">
        <w:rPr>
          <w:rFonts w:eastAsia="Arial" w:cs="Arial"/>
          <w:sz w:val="24"/>
          <w:szCs w:val="24"/>
          <w:lang w:val="en-US"/>
        </w:rPr>
        <w:t>Give to candidates on or after X June 20XX.</w:t>
      </w:r>
      <w:r w:rsidRPr="00C73C7A">
        <w:rPr>
          <w:rFonts w:eastAsia="Arial" w:cs="Arial"/>
          <w:sz w:val="24"/>
          <w:szCs w:val="24"/>
          <w:lang w:val="en-US"/>
        </w:rPr>
        <w:br/>
        <w:t>Valid for assessment until 20XX. For use by students beginning the qualification in September 20XX and finishing by 20XX or 20XX.</w:t>
      </w:r>
    </w:p>
    <w:p w14:paraId="5529E972" w14:textId="77777777" w:rsidR="00B2463B" w:rsidRPr="00C73C7A" w:rsidRDefault="004F29F6" w:rsidP="004E1875">
      <w:pPr>
        <w:widowControl w:val="0"/>
        <w:autoSpaceDE w:val="0"/>
        <w:autoSpaceDN w:val="0"/>
        <w:spacing w:after="0" w:line="264" w:lineRule="auto"/>
        <w:ind w:right="844"/>
        <w:rPr>
          <w:rFonts w:eastAsia="Arial" w:cs="Arial"/>
          <w:b/>
          <w:bCs/>
          <w:sz w:val="26"/>
          <w:szCs w:val="26"/>
          <w:lang w:val="en-US"/>
        </w:rPr>
      </w:pPr>
      <w:r w:rsidRPr="00C73C7A">
        <w:rPr>
          <w:rFonts w:eastAsia="Arial" w:cs="Arial"/>
          <w:sz w:val="26"/>
          <w:szCs w:val="26"/>
          <w:lang w:val="en-US"/>
        </w:rPr>
        <w:t>This is a sample OCR-set assignment which should only be used for practice</w:t>
      </w:r>
      <w:r w:rsidRPr="00C73C7A">
        <w:rPr>
          <w:rFonts w:eastAsia="Arial" w:cs="Arial"/>
          <w:b/>
          <w:bCs/>
          <w:sz w:val="26"/>
          <w:szCs w:val="26"/>
          <w:lang w:val="en-US"/>
        </w:rPr>
        <w:t xml:space="preserve">. </w:t>
      </w:r>
    </w:p>
    <w:p w14:paraId="70E1C729" w14:textId="77777777" w:rsidR="00B2463B" w:rsidRPr="00C73C7A" w:rsidRDefault="00B2463B" w:rsidP="004E1875">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C73C7A" w:rsidRDefault="004F29F6" w:rsidP="004E1875">
      <w:pPr>
        <w:widowControl w:val="0"/>
        <w:autoSpaceDE w:val="0"/>
        <w:autoSpaceDN w:val="0"/>
        <w:spacing w:after="0" w:line="264" w:lineRule="auto"/>
        <w:ind w:right="844"/>
        <w:rPr>
          <w:rFonts w:eastAsia="Arial" w:cs="Arial"/>
          <w:sz w:val="26"/>
          <w:szCs w:val="26"/>
          <w:lang w:val="en-US"/>
        </w:rPr>
      </w:pPr>
      <w:r w:rsidRPr="00C73C7A">
        <w:rPr>
          <w:rFonts w:eastAsia="Arial" w:cs="Arial"/>
          <w:sz w:val="26"/>
          <w:szCs w:val="26"/>
          <w:lang w:val="en-US"/>
        </w:rPr>
        <w:t xml:space="preserve">This assignment </w:t>
      </w:r>
      <w:r w:rsidRPr="00C73C7A">
        <w:rPr>
          <w:rFonts w:eastAsia="Arial" w:cs="Arial"/>
          <w:b/>
          <w:bCs/>
          <w:sz w:val="26"/>
          <w:szCs w:val="26"/>
          <w:lang w:val="en-US"/>
        </w:rPr>
        <w:t>must not</w:t>
      </w:r>
      <w:r w:rsidRPr="00C73C7A">
        <w:rPr>
          <w:rFonts w:eastAsia="Arial" w:cs="Arial"/>
          <w:sz w:val="26"/>
          <w:szCs w:val="26"/>
          <w:lang w:val="en-US"/>
        </w:rPr>
        <w:t xml:space="preserve"> be used for live assessment of students.</w:t>
      </w:r>
    </w:p>
    <w:p w14:paraId="41AE59A2" w14:textId="37576472" w:rsidR="00052440" w:rsidRPr="00C73C7A" w:rsidRDefault="00052440" w:rsidP="004E1875">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C73C7A" w:rsidRDefault="004F29F6" w:rsidP="004E1875">
      <w:pPr>
        <w:widowControl w:val="0"/>
        <w:autoSpaceDE w:val="0"/>
        <w:autoSpaceDN w:val="0"/>
        <w:spacing w:after="0" w:line="240" w:lineRule="auto"/>
        <w:ind w:right="844"/>
        <w:rPr>
          <w:rFonts w:eastAsia="Arial" w:cs="Arial"/>
          <w:lang w:val="en-US"/>
        </w:rPr>
      </w:pPr>
      <w:r w:rsidRPr="00C73C7A">
        <w:rPr>
          <w:rFonts w:eastAsia="Arial" w:cs="Arial"/>
          <w:lang w:val="en-US"/>
        </w:rPr>
        <w:t>The live assignments will be available on our secure website, ‘Teach Cambridge’.</w:t>
      </w:r>
    </w:p>
    <w:p w14:paraId="5D34AF82" w14:textId="77777777" w:rsidR="004F29F6" w:rsidRPr="00C73C7A" w:rsidRDefault="004F29F6" w:rsidP="004E1875">
      <w:pPr>
        <w:widowControl w:val="0"/>
        <w:autoSpaceDE w:val="0"/>
        <w:autoSpaceDN w:val="0"/>
        <w:spacing w:after="0" w:line="264" w:lineRule="auto"/>
        <w:rPr>
          <w:rFonts w:eastAsia="Arial" w:cs="Arial"/>
          <w:sz w:val="16"/>
          <w:szCs w:val="16"/>
          <w:lang w:val="en-US"/>
        </w:rPr>
      </w:pPr>
    </w:p>
    <w:p w14:paraId="115E5A34" w14:textId="77777777" w:rsidR="00B80EC0" w:rsidRPr="00C73C7A" w:rsidRDefault="00B80EC0" w:rsidP="004E1875">
      <w:pPr>
        <w:widowControl w:val="0"/>
        <w:autoSpaceDE w:val="0"/>
        <w:autoSpaceDN w:val="0"/>
        <w:spacing w:after="0" w:line="264" w:lineRule="auto"/>
        <w:rPr>
          <w:rFonts w:eastAsia="Arial" w:cs="Arial"/>
          <w:b/>
          <w:bCs/>
          <w:sz w:val="18"/>
          <w:szCs w:val="18"/>
          <w:lang w:val="en-US"/>
        </w:rPr>
      </w:pPr>
    </w:p>
    <w:p w14:paraId="63EB4F28" w14:textId="315E7FEC" w:rsidR="004F29F6" w:rsidRPr="00C73C7A" w:rsidRDefault="004F29F6" w:rsidP="004E1875">
      <w:pPr>
        <w:widowControl w:val="0"/>
        <w:autoSpaceDE w:val="0"/>
        <w:autoSpaceDN w:val="0"/>
        <w:spacing w:after="0" w:line="264" w:lineRule="auto"/>
        <w:rPr>
          <w:rFonts w:eastAsia="Arial" w:cs="Arial"/>
          <w:b/>
          <w:bCs/>
          <w:lang w:val="en-US"/>
        </w:rPr>
      </w:pPr>
      <w:r w:rsidRPr="00C73C7A">
        <w:rPr>
          <w:rFonts w:eastAsia="Arial" w:cs="Arial"/>
          <w:b/>
          <w:bCs/>
          <w:lang w:val="en-US"/>
        </w:rPr>
        <w:t xml:space="preserve">The OCR administrative codes </w:t>
      </w:r>
      <w:r w:rsidR="002B6910" w:rsidRPr="00C73C7A">
        <w:rPr>
          <w:rFonts w:eastAsia="Arial" w:cs="Arial"/>
          <w:b/>
          <w:bCs/>
          <w:lang w:val="en-US"/>
        </w:rPr>
        <w:t>linked</w:t>
      </w:r>
      <w:r w:rsidR="00F52A6E" w:rsidRPr="00C73C7A">
        <w:rPr>
          <w:rFonts w:eastAsia="Arial" w:cs="Arial"/>
          <w:b/>
          <w:bCs/>
          <w:lang w:val="en-US"/>
        </w:rPr>
        <w:t xml:space="preserve"> to</w:t>
      </w:r>
      <w:r w:rsidRPr="00C73C7A">
        <w:rPr>
          <w:rFonts w:eastAsia="Arial" w:cs="Arial"/>
          <w:b/>
          <w:bCs/>
          <w:lang w:val="en-US"/>
        </w:rPr>
        <w:t xml:space="preserve"> this unit are:</w:t>
      </w:r>
    </w:p>
    <w:p w14:paraId="6CD1FBE7" w14:textId="577E1C8E" w:rsidR="00832566" w:rsidRPr="00C71525" w:rsidRDefault="00832566" w:rsidP="004E1875">
      <w:pPr>
        <w:pStyle w:val="ListParagraph"/>
        <w:numPr>
          <w:ilvl w:val="0"/>
          <w:numId w:val="30"/>
        </w:numPr>
        <w:spacing w:before="120" w:after="120" w:line="240" w:lineRule="auto"/>
        <w:ind w:left="425" w:hanging="425"/>
        <w:contextualSpacing w:val="0"/>
        <w:textAlignment w:val="baseline"/>
        <w:rPr>
          <w:rFonts w:eastAsia="Arial" w:cs="Arial"/>
          <w:lang w:val="en-US"/>
        </w:rPr>
      </w:pPr>
      <w:bookmarkStart w:id="8" w:name="_Hlk165297036"/>
      <w:r w:rsidRPr="00C71525">
        <w:rPr>
          <w:rFonts w:eastAsia="Arial" w:cs="Arial"/>
          <w:lang w:val="en-US"/>
        </w:rPr>
        <w:t>unit</w:t>
      </w:r>
      <w:r w:rsidRPr="006900DA">
        <w:rPr>
          <w:rFonts w:eastAsia="Arial" w:cs="Arial"/>
          <w:lang w:val="en-US"/>
        </w:rPr>
        <w:t xml:space="preserve"> </w:t>
      </w:r>
      <w:r w:rsidRPr="00C71525">
        <w:rPr>
          <w:rFonts w:eastAsia="Arial" w:cs="Arial"/>
          <w:lang w:val="en-US"/>
        </w:rPr>
        <w:t>entry</w:t>
      </w:r>
      <w:r w:rsidRPr="006900DA">
        <w:rPr>
          <w:rFonts w:eastAsia="Arial" w:cs="Arial"/>
          <w:lang w:val="en-US"/>
        </w:rPr>
        <w:t xml:space="preserve"> </w:t>
      </w:r>
      <w:r w:rsidRPr="00C71525">
        <w:rPr>
          <w:rFonts w:eastAsia="Arial" w:cs="Arial"/>
          <w:lang w:val="en-US"/>
        </w:rPr>
        <w:t>code</w:t>
      </w:r>
      <w:r w:rsidRPr="00C71525">
        <w:rPr>
          <w:rFonts w:eastAsia="Arial" w:cs="Arial"/>
          <w:lang w:val="en-US"/>
        </w:rPr>
        <w:tab/>
      </w:r>
      <w:r w:rsidRPr="00C73C7A">
        <w:rPr>
          <w:rFonts w:eastAsia="Arial" w:cs="Arial"/>
          <w:lang w:val="en-US"/>
        </w:rPr>
        <w:t>F173</w:t>
      </w:r>
    </w:p>
    <w:p w14:paraId="4EB9C0FB" w14:textId="508D21ED" w:rsidR="00832566" w:rsidRPr="00C71525" w:rsidRDefault="00832566" w:rsidP="004E1875">
      <w:pPr>
        <w:pStyle w:val="ListParagraph"/>
        <w:numPr>
          <w:ilvl w:val="0"/>
          <w:numId w:val="30"/>
        </w:numPr>
        <w:spacing w:before="120" w:after="120" w:line="240" w:lineRule="auto"/>
        <w:ind w:left="425" w:hanging="425"/>
        <w:contextualSpacing w:val="0"/>
        <w:textAlignment w:val="baseline"/>
        <w:rPr>
          <w:rFonts w:eastAsia="Arial" w:cs="Arial"/>
          <w:lang w:val="en-US"/>
        </w:rPr>
      </w:pPr>
      <w:r w:rsidRPr="00C71525">
        <w:rPr>
          <w:rFonts w:eastAsia="Arial" w:cs="Arial"/>
          <w:lang w:val="en-US"/>
        </w:rPr>
        <w:t>certification code</w:t>
      </w:r>
      <w:r w:rsidRPr="006900DA">
        <w:rPr>
          <w:rFonts w:eastAsia="Arial" w:cs="Arial"/>
          <w:lang w:val="en-US"/>
        </w:rPr>
        <w:tab/>
      </w:r>
      <w:r w:rsidRPr="00C73C7A">
        <w:rPr>
          <w:rFonts w:eastAsia="Arial" w:cs="Arial"/>
          <w:lang w:val="en-US"/>
        </w:rPr>
        <w:t>H049/H149</w:t>
      </w:r>
    </w:p>
    <w:bookmarkEnd w:id="8"/>
    <w:p w14:paraId="01BA9CE1" w14:textId="77777777" w:rsidR="00832566" w:rsidRPr="00C73C7A" w:rsidRDefault="00832566" w:rsidP="004E1875">
      <w:pPr>
        <w:widowControl w:val="0"/>
        <w:autoSpaceDE w:val="0"/>
        <w:autoSpaceDN w:val="0"/>
        <w:spacing w:before="6" w:after="0" w:line="264" w:lineRule="auto"/>
        <w:rPr>
          <w:rFonts w:eastAsia="Arial" w:cs="Arial"/>
          <w:lang w:val="en-US"/>
        </w:rPr>
      </w:pPr>
    </w:p>
    <w:p w14:paraId="3F45E7A5" w14:textId="613823F1" w:rsidR="004F29F6" w:rsidRPr="00C73C7A" w:rsidRDefault="004F29F6" w:rsidP="004E1875">
      <w:pPr>
        <w:widowControl w:val="0"/>
        <w:autoSpaceDE w:val="0"/>
        <w:autoSpaceDN w:val="0"/>
        <w:spacing w:after="0" w:line="264" w:lineRule="auto"/>
        <w:rPr>
          <w:rFonts w:eastAsia="Arial" w:cs="Arial"/>
          <w:b/>
          <w:bCs/>
          <w:lang w:val="en-US"/>
        </w:rPr>
      </w:pPr>
      <w:r w:rsidRPr="00C73C7A">
        <w:rPr>
          <w:rFonts w:eastAsia="Arial" w:cs="Arial"/>
          <w:b/>
          <w:bCs/>
          <w:lang w:val="en-US"/>
        </w:rPr>
        <w:t>The regulated qualification number</w:t>
      </w:r>
      <w:r w:rsidR="00B00AFA" w:rsidRPr="00C73C7A">
        <w:rPr>
          <w:rFonts w:eastAsia="Arial" w:cs="Arial"/>
          <w:b/>
          <w:bCs/>
          <w:lang w:val="en-US"/>
        </w:rPr>
        <w:t>s</w:t>
      </w:r>
      <w:r w:rsidRPr="00C73C7A">
        <w:rPr>
          <w:rFonts w:eastAsia="Arial" w:cs="Arial"/>
          <w:b/>
          <w:bCs/>
          <w:lang w:val="en-US"/>
        </w:rPr>
        <w:t xml:space="preserve"> </w:t>
      </w:r>
      <w:r w:rsidR="002B6910" w:rsidRPr="00C73C7A">
        <w:rPr>
          <w:rFonts w:eastAsia="Arial" w:cs="Arial"/>
          <w:b/>
          <w:bCs/>
          <w:lang w:val="en-US"/>
        </w:rPr>
        <w:t>linked</w:t>
      </w:r>
      <w:r w:rsidR="00F52A6E" w:rsidRPr="00C73C7A">
        <w:rPr>
          <w:rFonts w:eastAsia="Arial" w:cs="Arial"/>
          <w:b/>
          <w:bCs/>
          <w:lang w:val="en-US"/>
        </w:rPr>
        <w:t xml:space="preserve"> to</w:t>
      </w:r>
      <w:r w:rsidRPr="00C73C7A">
        <w:rPr>
          <w:rFonts w:eastAsia="Arial" w:cs="Arial"/>
          <w:b/>
          <w:bCs/>
          <w:lang w:val="en-US"/>
        </w:rPr>
        <w:t xml:space="preserve"> this unit </w:t>
      </w:r>
      <w:r w:rsidR="00B00AFA" w:rsidRPr="00C73C7A">
        <w:rPr>
          <w:rFonts w:eastAsia="Arial" w:cs="Arial"/>
          <w:b/>
          <w:bCs/>
          <w:lang w:val="en-US"/>
        </w:rPr>
        <w:t>are</w:t>
      </w:r>
      <w:r w:rsidRPr="00C73C7A">
        <w:rPr>
          <w:rFonts w:eastAsia="Arial" w:cs="Arial"/>
          <w:b/>
          <w:bCs/>
          <w:lang w:val="en-US"/>
        </w:rPr>
        <w:t>:</w:t>
      </w:r>
    </w:p>
    <w:p w14:paraId="02184911" w14:textId="7640D880" w:rsidR="00B73164" w:rsidRDefault="00B73164" w:rsidP="004E1875">
      <w:pPr>
        <w:widowControl w:val="0"/>
        <w:tabs>
          <w:tab w:val="left" w:pos="2268"/>
        </w:tabs>
        <w:autoSpaceDE w:val="0"/>
        <w:autoSpaceDN w:val="0"/>
        <w:spacing w:before="120" w:after="0" w:line="264" w:lineRule="auto"/>
        <w:rPr>
          <w:rFonts w:eastAsia="Arial" w:cs="Arial"/>
          <w:lang w:val="en-US"/>
        </w:rPr>
      </w:pPr>
      <w:bookmarkStart w:id="9" w:name="_Hlk165305495"/>
      <w:r w:rsidRPr="00B73164">
        <w:rPr>
          <w:rFonts w:eastAsia="Arial" w:cs="Arial"/>
          <w:lang w:val="en-US"/>
        </w:rPr>
        <w:t>610/3945/7</w:t>
      </w:r>
      <w:r>
        <w:rPr>
          <w:rFonts w:eastAsia="Arial" w:cs="Arial"/>
          <w:lang w:val="en-US"/>
        </w:rPr>
        <w:tab/>
      </w:r>
      <w:bookmarkStart w:id="10" w:name="_Hlk165294304"/>
      <w:r w:rsidRPr="00B73164">
        <w:rPr>
          <w:rFonts w:eastAsia="Arial" w:cs="Arial"/>
          <w:lang w:val="en-US"/>
        </w:rPr>
        <w:t>610/3946/9</w:t>
      </w:r>
      <w:bookmarkEnd w:id="10"/>
    </w:p>
    <w:bookmarkEnd w:id="9"/>
    <w:p w14:paraId="2E894AE6" w14:textId="33ACD487" w:rsidR="004F29F6" w:rsidRPr="00C73C7A" w:rsidRDefault="00B73164" w:rsidP="004E1875">
      <w:pPr>
        <w:widowControl w:val="0"/>
        <w:autoSpaceDE w:val="0"/>
        <w:autoSpaceDN w:val="0"/>
        <w:spacing w:after="0" w:line="264" w:lineRule="auto"/>
        <w:rPr>
          <w:rFonts w:eastAsia="Arial" w:cs="Arial"/>
          <w:sz w:val="18"/>
          <w:szCs w:val="18"/>
          <w:lang w:val="en-US"/>
        </w:rPr>
      </w:pPr>
      <w:r>
        <w:rPr>
          <w:rFonts w:eastAsia="Arial" w:cs="Arial"/>
          <w:lang w:val="en-US"/>
        </w:rPr>
        <w:tab/>
      </w:r>
    </w:p>
    <w:p w14:paraId="502B4731" w14:textId="77777777" w:rsidR="005577AA" w:rsidRPr="00C73C7A" w:rsidRDefault="0027409E" w:rsidP="004E1875">
      <w:pPr>
        <w:widowControl w:val="0"/>
        <w:autoSpaceDE w:val="0"/>
        <w:autoSpaceDN w:val="0"/>
        <w:spacing w:after="0" w:line="240" w:lineRule="auto"/>
        <w:rPr>
          <w:rFonts w:eastAsia="Arial" w:cs="Arial"/>
          <w:b/>
          <w:bCs/>
          <w:lang w:val="en-US"/>
        </w:rPr>
      </w:pPr>
      <w:r w:rsidRPr="00C73C7A">
        <w:rPr>
          <w:rFonts w:eastAsia="Arial" w:cs="Arial"/>
          <w:b/>
          <w:bCs/>
          <w:lang w:val="en-US"/>
        </w:rPr>
        <w:t xml:space="preserve">Duration </w:t>
      </w:r>
    </w:p>
    <w:p w14:paraId="513219B6" w14:textId="77777777" w:rsidR="005577AA" w:rsidRPr="00C73C7A" w:rsidRDefault="005577AA" w:rsidP="004E1875">
      <w:pPr>
        <w:widowControl w:val="0"/>
        <w:autoSpaceDE w:val="0"/>
        <w:autoSpaceDN w:val="0"/>
        <w:spacing w:after="0" w:line="240" w:lineRule="auto"/>
        <w:rPr>
          <w:rFonts w:eastAsia="Arial" w:cs="Arial"/>
          <w:b/>
          <w:bCs/>
          <w:lang w:val="en-US"/>
        </w:rPr>
      </w:pPr>
    </w:p>
    <w:p w14:paraId="35BCE124" w14:textId="3AD7A9BF" w:rsidR="0027409E" w:rsidRPr="00C73C7A" w:rsidRDefault="0027409E" w:rsidP="004E1875">
      <w:pPr>
        <w:widowControl w:val="0"/>
        <w:autoSpaceDE w:val="0"/>
        <w:autoSpaceDN w:val="0"/>
        <w:spacing w:after="0" w:line="240" w:lineRule="auto"/>
        <w:rPr>
          <w:rFonts w:eastAsia="Arial" w:cs="Arial"/>
          <w:lang w:val="en-US"/>
        </w:rPr>
      </w:pPr>
      <w:r w:rsidRPr="00C73C7A">
        <w:rPr>
          <w:rFonts w:eastAsia="Arial" w:cs="Arial"/>
          <w:lang w:val="en-US"/>
        </w:rPr>
        <w:t>About</w:t>
      </w:r>
      <w:r w:rsidR="005577AA" w:rsidRPr="00C73C7A">
        <w:rPr>
          <w:rFonts w:eastAsia="Arial" w:cs="Arial"/>
          <w:lang w:val="en-US"/>
        </w:rPr>
        <w:t>:</w:t>
      </w:r>
    </w:p>
    <w:p w14:paraId="55C17584" w14:textId="77777777" w:rsidR="00832566" w:rsidRPr="006900DA" w:rsidRDefault="00832566" w:rsidP="004E1875">
      <w:pPr>
        <w:pStyle w:val="ListParagraph"/>
        <w:numPr>
          <w:ilvl w:val="0"/>
          <w:numId w:val="30"/>
        </w:numPr>
        <w:spacing w:before="120" w:after="0" w:line="257" w:lineRule="auto"/>
        <w:ind w:left="425" w:hanging="425"/>
        <w:contextualSpacing w:val="0"/>
        <w:textAlignment w:val="baseline"/>
        <w:rPr>
          <w:rFonts w:eastAsia="Arial" w:cs="Arial"/>
          <w:lang w:val="en-US"/>
        </w:rPr>
      </w:pPr>
      <w:bookmarkStart w:id="11" w:name="_Hlk165297100"/>
      <w:r w:rsidRPr="006900DA">
        <w:rPr>
          <w:rFonts w:eastAsia="Arial" w:cs="Arial"/>
          <w:lang w:val="en-US"/>
        </w:rPr>
        <w:t>20 hours of supervised time (GLH)</w:t>
      </w:r>
      <w:r>
        <w:rPr>
          <w:rFonts w:eastAsia="Arial" w:cs="Arial"/>
          <w:lang w:val="en-US"/>
        </w:rPr>
        <w:br/>
        <w:t>(</w:t>
      </w:r>
      <w:r w:rsidRPr="006900DA">
        <w:rPr>
          <w:rFonts w:eastAsia="Arial" w:cs="Arial"/>
          <w:lang w:val="en-US"/>
        </w:rPr>
        <w:t xml:space="preserve">work that </w:t>
      </w:r>
      <w:r w:rsidRPr="006900DA">
        <w:rPr>
          <w:rFonts w:eastAsia="Arial" w:cs="Arial"/>
          <w:b/>
          <w:bCs/>
          <w:lang w:val="en-US"/>
        </w:rPr>
        <w:t>must</w:t>
      </w:r>
      <w:r w:rsidRPr="006900DA">
        <w:rPr>
          <w:rFonts w:eastAsia="Arial" w:cs="Arial"/>
          <w:lang w:val="en-US"/>
        </w:rPr>
        <w:t xml:space="preserve"> be completed under teacher supervised conditions)</w:t>
      </w:r>
    </w:p>
    <w:p w14:paraId="79C62317" w14:textId="57215E09" w:rsidR="00832566" w:rsidRPr="006900DA" w:rsidRDefault="00832566" w:rsidP="004E1875">
      <w:pPr>
        <w:pStyle w:val="ListParagraph"/>
        <w:numPr>
          <w:ilvl w:val="0"/>
          <w:numId w:val="30"/>
        </w:numPr>
        <w:spacing w:before="120" w:after="0" w:line="257" w:lineRule="auto"/>
        <w:ind w:left="425" w:hanging="425"/>
        <w:contextualSpacing w:val="0"/>
        <w:textAlignment w:val="baseline"/>
        <w:rPr>
          <w:rFonts w:eastAsia="Arial" w:cs="Arial"/>
          <w:lang w:val="en-US"/>
        </w:rPr>
      </w:pPr>
      <w:r>
        <w:rPr>
          <w:rFonts w:eastAsia="Arial" w:cs="Arial"/>
          <w:lang w:val="en-US"/>
        </w:rPr>
        <w:t>5</w:t>
      </w:r>
      <w:r w:rsidRPr="006900DA">
        <w:rPr>
          <w:rFonts w:eastAsia="Arial" w:cs="Arial"/>
          <w:lang w:val="en-US"/>
        </w:rPr>
        <w:t xml:space="preserve"> hours of unsupervised time</w:t>
      </w:r>
      <w:r>
        <w:rPr>
          <w:rFonts w:eastAsia="Arial" w:cs="Arial"/>
          <w:lang w:val="en-US"/>
        </w:rPr>
        <w:br/>
      </w:r>
      <w:r w:rsidRPr="006900DA">
        <w:rPr>
          <w:rFonts w:eastAsia="Arial" w:cs="Arial"/>
          <w:lang w:val="en-US"/>
        </w:rPr>
        <w:t>(work that students can complete independently without teacher supervision)</w:t>
      </w:r>
    </w:p>
    <w:bookmarkEnd w:id="11"/>
    <w:p w14:paraId="73ABC6ED" w14:textId="77777777" w:rsidR="00832566" w:rsidRDefault="00832566" w:rsidP="004E1875">
      <w:pPr>
        <w:widowControl w:val="0"/>
        <w:tabs>
          <w:tab w:val="left" w:pos="8222"/>
        </w:tabs>
        <w:autoSpaceDE w:val="0"/>
        <w:autoSpaceDN w:val="0"/>
        <w:spacing w:after="0" w:line="264" w:lineRule="auto"/>
        <w:rPr>
          <w:rFonts w:eastAsia="Arial" w:cs="Arial"/>
          <w:b/>
          <w:bCs/>
          <w:lang w:val="en-US"/>
        </w:rPr>
      </w:pPr>
    </w:p>
    <w:p w14:paraId="480A3B54" w14:textId="63A8285E" w:rsidR="00661707" w:rsidRPr="00C73C7A" w:rsidRDefault="00BA17E7" w:rsidP="004E1875">
      <w:pPr>
        <w:widowControl w:val="0"/>
        <w:tabs>
          <w:tab w:val="left" w:pos="8222"/>
        </w:tabs>
        <w:autoSpaceDE w:val="0"/>
        <w:autoSpaceDN w:val="0"/>
        <w:spacing w:after="100" w:afterAutospacing="1" w:line="264" w:lineRule="auto"/>
        <w:ind w:right="-284"/>
        <w:rPr>
          <w:rFonts w:eastAsia="Arial" w:cs="Arial"/>
          <w:lang w:val="en-US"/>
        </w:rPr>
      </w:pPr>
      <w:r w:rsidRPr="00C73C7A">
        <w:rPr>
          <w:rFonts w:eastAsia="Arial" w:cs="Arial"/>
          <w:b/>
          <w:bCs/>
          <w:lang w:val="en-US"/>
        </w:rPr>
        <w:t>All</w:t>
      </w:r>
      <w:r w:rsidRPr="00C73C7A">
        <w:rPr>
          <w:rFonts w:eastAsia="Arial" w:cs="Arial"/>
          <w:lang w:val="en-US"/>
        </w:rPr>
        <w:t xml:space="preserve"> this mater</w:t>
      </w:r>
      <w:r w:rsidR="0027409E" w:rsidRPr="00C73C7A">
        <w:rPr>
          <w:rFonts w:eastAsia="Arial" w:cs="Arial"/>
          <w:lang w:val="en-US"/>
        </w:rPr>
        <w:t>i</w:t>
      </w:r>
      <w:r w:rsidRPr="00C73C7A">
        <w:rPr>
          <w:rFonts w:eastAsia="Arial" w:cs="Arial"/>
          <w:lang w:val="en-US"/>
        </w:rPr>
        <w:t xml:space="preserve">al </w:t>
      </w:r>
      <w:r w:rsidRPr="00C73C7A">
        <w:rPr>
          <w:rFonts w:eastAsia="Arial" w:cs="Arial"/>
          <w:b/>
          <w:bCs/>
          <w:lang w:val="en-US"/>
        </w:rPr>
        <w:t>can</w:t>
      </w:r>
      <w:r w:rsidRPr="00C73C7A">
        <w:rPr>
          <w:rFonts w:eastAsia="Arial" w:cs="Arial"/>
          <w:lang w:val="en-US"/>
        </w:rPr>
        <w:t xml:space="preserve"> be photocopied.</w:t>
      </w:r>
      <w:r w:rsidR="004F29F6" w:rsidRPr="00C73C7A">
        <w:rPr>
          <w:rFonts w:eastAsia="Arial" w:cs="Arial"/>
          <w:lang w:val="en-US"/>
        </w:rPr>
        <w:t xml:space="preserve"> Any photocopying will be done under the terms of the Copyright Designs and Patents Act 1988 solely for the purposes of </w:t>
      </w:r>
      <w:r w:rsidR="003066F8" w:rsidRPr="00C73C7A">
        <w:rPr>
          <w:rFonts w:eastAsia="Arial" w:cs="Arial"/>
          <w:lang w:val="en-US"/>
        </w:rPr>
        <w:t>a</w:t>
      </w:r>
      <w:r w:rsidR="004F29F6" w:rsidRPr="00C73C7A">
        <w:rPr>
          <w:rFonts w:eastAsia="Arial" w:cs="Arial"/>
          <w:lang w:val="en-US"/>
        </w:rPr>
        <w:t>ssessment.</w:t>
      </w:r>
    </w:p>
    <w:p w14:paraId="4BDD3C2E" w14:textId="6232DAC6" w:rsidR="00661707" w:rsidRPr="00B65DA0" w:rsidRDefault="00661707" w:rsidP="004E1875">
      <w:pPr>
        <w:widowControl w:val="0"/>
        <w:autoSpaceDE w:val="0"/>
        <w:autoSpaceDN w:val="0"/>
        <w:spacing w:before="130" w:after="0" w:line="240" w:lineRule="auto"/>
        <w:rPr>
          <w:rFonts w:eastAsia="Arial" w:cs="Arial"/>
          <w:color w:val="808080" w:themeColor="background1" w:themeShade="80"/>
          <w:sz w:val="48"/>
          <w:lang w:val="en-US"/>
        </w:rPr>
      </w:pPr>
      <w:r w:rsidRPr="00B65DA0">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C73C7A" w:rsidRDefault="00F75998" w:rsidP="004E1875">
          <w:pPr>
            <w:pStyle w:val="TOCHeading"/>
            <w:rPr>
              <w:rFonts w:cs="Arial"/>
              <w:sz w:val="22"/>
              <w:szCs w:val="22"/>
            </w:rPr>
          </w:pPr>
        </w:p>
        <w:p w14:paraId="1055839A" w14:textId="5F1281FE" w:rsidR="00102C81" w:rsidRDefault="00F75998">
          <w:pPr>
            <w:pStyle w:val="TOC1"/>
            <w:rPr>
              <w:rFonts w:asciiTheme="minorHAnsi" w:eastAsiaTheme="minorEastAsia" w:hAnsiTheme="minorHAnsi"/>
              <w:noProof/>
              <w:kern w:val="2"/>
              <w:lang w:eastAsia="en-GB"/>
              <w14:ligatures w14:val="standardContextual"/>
            </w:rPr>
          </w:pPr>
          <w:r w:rsidRPr="00C73C7A">
            <w:rPr>
              <w:rFonts w:cs="Arial"/>
            </w:rPr>
            <w:fldChar w:fldCharType="begin"/>
          </w:r>
          <w:r w:rsidRPr="00C73C7A">
            <w:rPr>
              <w:rFonts w:cs="Arial"/>
            </w:rPr>
            <w:instrText xml:space="preserve"> TOC \o "1-3" \h \z \u </w:instrText>
          </w:r>
          <w:r w:rsidRPr="00C73C7A">
            <w:rPr>
              <w:rFonts w:cs="Arial"/>
            </w:rPr>
            <w:fldChar w:fldCharType="separate"/>
          </w:r>
          <w:hyperlink w:anchor="_Toc167280773" w:history="1">
            <w:r w:rsidR="00102C81" w:rsidRPr="00C4575D">
              <w:rPr>
                <w:rStyle w:val="Hyperlink"/>
                <w:noProof/>
              </w:rPr>
              <w:t>Information and instructions for Teachers</w:t>
            </w:r>
            <w:r w:rsidR="00102C81">
              <w:rPr>
                <w:noProof/>
                <w:webHidden/>
              </w:rPr>
              <w:tab/>
            </w:r>
            <w:r w:rsidR="00102C81">
              <w:rPr>
                <w:noProof/>
                <w:webHidden/>
              </w:rPr>
              <w:fldChar w:fldCharType="begin"/>
            </w:r>
            <w:r w:rsidR="00102C81">
              <w:rPr>
                <w:noProof/>
                <w:webHidden/>
              </w:rPr>
              <w:instrText xml:space="preserve"> PAGEREF _Toc167280773 \h </w:instrText>
            </w:r>
            <w:r w:rsidR="00102C81">
              <w:rPr>
                <w:noProof/>
                <w:webHidden/>
              </w:rPr>
            </w:r>
            <w:r w:rsidR="00102C81">
              <w:rPr>
                <w:noProof/>
                <w:webHidden/>
              </w:rPr>
              <w:fldChar w:fldCharType="separate"/>
            </w:r>
            <w:r w:rsidR="00102C81">
              <w:rPr>
                <w:noProof/>
                <w:webHidden/>
              </w:rPr>
              <w:t>3</w:t>
            </w:r>
            <w:r w:rsidR="00102C81">
              <w:rPr>
                <w:noProof/>
                <w:webHidden/>
              </w:rPr>
              <w:fldChar w:fldCharType="end"/>
            </w:r>
          </w:hyperlink>
        </w:p>
        <w:p w14:paraId="3BA65A73" w14:textId="7BC2FDA2" w:rsidR="00102C81" w:rsidRDefault="004C15DD">
          <w:pPr>
            <w:pStyle w:val="TOC2"/>
            <w:rPr>
              <w:rFonts w:asciiTheme="minorHAnsi" w:eastAsiaTheme="minorEastAsia" w:hAnsiTheme="minorHAnsi"/>
              <w:noProof/>
              <w:kern w:val="2"/>
              <w:lang w:eastAsia="en-GB"/>
              <w14:ligatures w14:val="standardContextual"/>
            </w:rPr>
          </w:pPr>
          <w:hyperlink w:anchor="_Toc167280774" w:history="1">
            <w:r w:rsidR="00102C81" w:rsidRPr="00C4575D">
              <w:rPr>
                <w:rStyle w:val="Hyperlink"/>
                <w:noProof/>
              </w:rPr>
              <w:t>Using this assignment</w:t>
            </w:r>
            <w:r w:rsidR="00102C81">
              <w:rPr>
                <w:noProof/>
                <w:webHidden/>
              </w:rPr>
              <w:tab/>
            </w:r>
            <w:r w:rsidR="00102C81">
              <w:rPr>
                <w:noProof/>
                <w:webHidden/>
              </w:rPr>
              <w:fldChar w:fldCharType="begin"/>
            </w:r>
            <w:r w:rsidR="00102C81">
              <w:rPr>
                <w:noProof/>
                <w:webHidden/>
              </w:rPr>
              <w:instrText xml:space="preserve"> PAGEREF _Toc167280774 \h </w:instrText>
            </w:r>
            <w:r w:rsidR="00102C81">
              <w:rPr>
                <w:noProof/>
                <w:webHidden/>
              </w:rPr>
            </w:r>
            <w:r w:rsidR="00102C81">
              <w:rPr>
                <w:noProof/>
                <w:webHidden/>
              </w:rPr>
              <w:fldChar w:fldCharType="separate"/>
            </w:r>
            <w:r w:rsidR="00102C81">
              <w:rPr>
                <w:noProof/>
                <w:webHidden/>
              </w:rPr>
              <w:t>3</w:t>
            </w:r>
            <w:r w:rsidR="00102C81">
              <w:rPr>
                <w:noProof/>
                <w:webHidden/>
              </w:rPr>
              <w:fldChar w:fldCharType="end"/>
            </w:r>
          </w:hyperlink>
        </w:p>
        <w:p w14:paraId="77E8CDC2" w14:textId="03DD4A9C" w:rsidR="00102C81" w:rsidRDefault="004C15DD">
          <w:pPr>
            <w:pStyle w:val="TOC2"/>
            <w:rPr>
              <w:rFonts w:asciiTheme="minorHAnsi" w:eastAsiaTheme="minorEastAsia" w:hAnsiTheme="minorHAnsi"/>
              <w:noProof/>
              <w:kern w:val="2"/>
              <w:lang w:eastAsia="en-GB"/>
              <w14:ligatures w14:val="standardContextual"/>
            </w:rPr>
          </w:pPr>
          <w:hyperlink w:anchor="_Toc167280775" w:history="1">
            <w:r w:rsidR="00102C81" w:rsidRPr="00C4575D">
              <w:rPr>
                <w:rStyle w:val="Hyperlink"/>
                <w:noProof/>
              </w:rPr>
              <w:t>Information for delivering tasks</w:t>
            </w:r>
            <w:r w:rsidR="00102C81">
              <w:rPr>
                <w:noProof/>
                <w:webHidden/>
              </w:rPr>
              <w:tab/>
            </w:r>
            <w:r w:rsidR="00102C81">
              <w:rPr>
                <w:noProof/>
                <w:webHidden/>
              </w:rPr>
              <w:fldChar w:fldCharType="begin"/>
            </w:r>
            <w:r w:rsidR="00102C81">
              <w:rPr>
                <w:noProof/>
                <w:webHidden/>
              </w:rPr>
              <w:instrText xml:space="preserve"> PAGEREF _Toc167280775 \h </w:instrText>
            </w:r>
            <w:r w:rsidR="00102C81">
              <w:rPr>
                <w:noProof/>
                <w:webHidden/>
              </w:rPr>
            </w:r>
            <w:r w:rsidR="00102C81">
              <w:rPr>
                <w:noProof/>
                <w:webHidden/>
              </w:rPr>
              <w:fldChar w:fldCharType="separate"/>
            </w:r>
            <w:r w:rsidR="00102C81">
              <w:rPr>
                <w:noProof/>
                <w:webHidden/>
              </w:rPr>
              <w:t>4</w:t>
            </w:r>
            <w:r w:rsidR="00102C81">
              <w:rPr>
                <w:noProof/>
                <w:webHidden/>
              </w:rPr>
              <w:fldChar w:fldCharType="end"/>
            </w:r>
          </w:hyperlink>
        </w:p>
        <w:p w14:paraId="392A7F77" w14:textId="48C88E78" w:rsidR="00102C81" w:rsidRDefault="004C15DD">
          <w:pPr>
            <w:pStyle w:val="TOC1"/>
            <w:rPr>
              <w:rFonts w:asciiTheme="minorHAnsi" w:eastAsiaTheme="minorEastAsia" w:hAnsiTheme="minorHAnsi"/>
              <w:noProof/>
              <w:kern w:val="2"/>
              <w:lang w:eastAsia="en-GB"/>
              <w14:ligatures w14:val="standardContextual"/>
            </w:rPr>
          </w:pPr>
          <w:hyperlink w:anchor="_Toc167280776" w:history="1">
            <w:r w:rsidR="00102C81" w:rsidRPr="00C4575D">
              <w:rPr>
                <w:rStyle w:val="Hyperlink"/>
                <w:rFonts w:eastAsia="Arial"/>
                <w:noProof/>
                <w:lang w:val="en-US"/>
              </w:rPr>
              <w:t>Tasks for students and assessment criteria</w:t>
            </w:r>
            <w:r w:rsidR="00102C81">
              <w:rPr>
                <w:noProof/>
                <w:webHidden/>
              </w:rPr>
              <w:tab/>
            </w:r>
            <w:r w:rsidR="00102C81">
              <w:rPr>
                <w:noProof/>
                <w:webHidden/>
              </w:rPr>
              <w:fldChar w:fldCharType="begin"/>
            </w:r>
            <w:r w:rsidR="00102C81">
              <w:rPr>
                <w:noProof/>
                <w:webHidden/>
              </w:rPr>
              <w:instrText xml:space="preserve"> PAGEREF _Toc167280776 \h </w:instrText>
            </w:r>
            <w:r w:rsidR="00102C81">
              <w:rPr>
                <w:noProof/>
                <w:webHidden/>
              </w:rPr>
            </w:r>
            <w:r w:rsidR="00102C81">
              <w:rPr>
                <w:noProof/>
                <w:webHidden/>
              </w:rPr>
              <w:fldChar w:fldCharType="separate"/>
            </w:r>
            <w:r w:rsidR="00102C81">
              <w:rPr>
                <w:noProof/>
                <w:webHidden/>
              </w:rPr>
              <w:t>5</w:t>
            </w:r>
            <w:r w:rsidR="00102C81">
              <w:rPr>
                <w:noProof/>
                <w:webHidden/>
              </w:rPr>
              <w:fldChar w:fldCharType="end"/>
            </w:r>
          </w:hyperlink>
        </w:p>
        <w:p w14:paraId="2E68D8F7" w14:textId="082D8F96" w:rsidR="00102C81" w:rsidRDefault="004C15DD">
          <w:pPr>
            <w:pStyle w:val="TOC2"/>
            <w:rPr>
              <w:rFonts w:asciiTheme="minorHAnsi" w:eastAsiaTheme="minorEastAsia" w:hAnsiTheme="minorHAnsi"/>
              <w:noProof/>
              <w:kern w:val="2"/>
              <w:lang w:eastAsia="en-GB"/>
              <w14:ligatures w14:val="standardContextual"/>
            </w:rPr>
          </w:pPr>
          <w:hyperlink w:anchor="_Toc167280777" w:history="1">
            <w:r w:rsidR="00102C81" w:rsidRPr="00C4575D">
              <w:rPr>
                <w:rStyle w:val="Hyperlink"/>
                <w:noProof/>
              </w:rPr>
              <w:t>Scenario</w:t>
            </w:r>
            <w:r w:rsidR="00102C81">
              <w:rPr>
                <w:noProof/>
                <w:webHidden/>
              </w:rPr>
              <w:tab/>
            </w:r>
            <w:r w:rsidR="00102C81">
              <w:rPr>
                <w:noProof/>
                <w:webHidden/>
              </w:rPr>
              <w:fldChar w:fldCharType="begin"/>
            </w:r>
            <w:r w:rsidR="00102C81">
              <w:rPr>
                <w:noProof/>
                <w:webHidden/>
              </w:rPr>
              <w:instrText xml:space="preserve"> PAGEREF _Toc167280777 \h </w:instrText>
            </w:r>
            <w:r w:rsidR="00102C81">
              <w:rPr>
                <w:noProof/>
                <w:webHidden/>
              </w:rPr>
            </w:r>
            <w:r w:rsidR="00102C81">
              <w:rPr>
                <w:noProof/>
                <w:webHidden/>
              </w:rPr>
              <w:fldChar w:fldCharType="separate"/>
            </w:r>
            <w:r w:rsidR="00102C81">
              <w:rPr>
                <w:noProof/>
                <w:webHidden/>
              </w:rPr>
              <w:t>5</w:t>
            </w:r>
            <w:r w:rsidR="00102C81">
              <w:rPr>
                <w:noProof/>
                <w:webHidden/>
              </w:rPr>
              <w:fldChar w:fldCharType="end"/>
            </w:r>
          </w:hyperlink>
        </w:p>
        <w:p w14:paraId="07584251" w14:textId="2184865F" w:rsidR="00102C81" w:rsidRDefault="004C15DD">
          <w:pPr>
            <w:pStyle w:val="TOC2"/>
            <w:rPr>
              <w:rFonts w:asciiTheme="minorHAnsi" w:eastAsiaTheme="minorEastAsia" w:hAnsiTheme="minorHAnsi"/>
              <w:noProof/>
              <w:kern w:val="2"/>
              <w:lang w:eastAsia="en-GB"/>
              <w14:ligatures w14:val="standardContextual"/>
            </w:rPr>
          </w:pPr>
          <w:hyperlink w:anchor="_Toc167280778" w:history="1">
            <w:r w:rsidR="00102C81" w:rsidRPr="00C4575D">
              <w:rPr>
                <w:rStyle w:val="Hyperlink"/>
                <w:noProof/>
              </w:rPr>
              <w:t>Task 1</w:t>
            </w:r>
            <w:r w:rsidR="00102C81">
              <w:rPr>
                <w:noProof/>
                <w:webHidden/>
              </w:rPr>
              <w:tab/>
            </w:r>
            <w:r w:rsidR="00102C81">
              <w:rPr>
                <w:noProof/>
                <w:webHidden/>
              </w:rPr>
              <w:fldChar w:fldCharType="begin"/>
            </w:r>
            <w:r w:rsidR="00102C81">
              <w:rPr>
                <w:noProof/>
                <w:webHidden/>
              </w:rPr>
              <w:instrText xml:space="preserve"> PAGEREF _Toc167280778 \h </w:instrText>
            </w:r>
            <w:r w:rsidR="00102C81">
              <w:rPr>
                <w:noProof/>
                <w:webHidden/>
              </w:rPr>
            </w:r>
            <w:r w:rsidR="00102C81">
              <w:rPr>
                <w:noProof/>
                <w:webHidden/>
              </w:rPr>
              <w:fldChar w:fldCharType="separate"/>
            </w:r>
            <w:r w:rsidR="00102C81">
              <w:rPr>
                <w:noProof/>
                <w:webHidden/>
              </w:rPr>
              <w:t>6</w:t>
            </w:r>
            <w:r w:rsidR="00102C81">
              <w:rPr>
                <w:noProof/>
                <w:webHidden/>
              </w:rPr>
              <w:fldChar w:fldCharType="end"/>
            </w:r>
          </w:hyperlink>
        </w:p>
        <w:p w14:paraId="5FF4D4F2" w14:textId="6CE6823B" w:rsidR="00102C81" w:rsidRDefault="004C15DD">
          <w:pPr>
            <w:pStyle w:val="TOC2"/>
            <w:rPr>
              <w:rFonts w:asciiTheme="minorHAnsi" w:eastAsiaTheme="minorEastAsia" w:hAnsiTheme="minorHAnsi"/>
              <w:noProof/>
              <w:kern w:val="2"/>
              <w:lang w:eastAsia="en-GB"/>
              <w14:ligatures w14:val="standardContextual"/>
            </w:rPr>
          </w:pPr>
          <w:hyperlink w:anchor="_Toc167280779" w:history="1">
            <w:r w:rsidR="00102C81" w:rsidRPr="00C4575D">
              <w:rPr>
                <w:rStyle w:val="Hyperlink"/>
                <w:noProof/>
              </w:rPr>
              <w:t>Task 2</w:t>
            </w:r>
            <w:r w:rsidR="00102C81">
              <w:rPr>
                <w:noProof/>
                <w:webHidden/>
              </w:rPr>
              <w:tab/>
            </w:r>
            <w:r w:rsidR="00102C81">
              <w:rPr>
                <w:noProof/>
                <w:webHidden/>
              </w:rPr>
              <w:fldChar w:fldCharType="begin"/>
            </w:r>
            <w:r w:rsidR="00102C81">
              <w:rPr>
                <w:noProof/>
                <w:webHidden/>
              </w:rPr>
              <w:instrText xml:space="preserve"> PAGEREF _Toc167280779 \h </w:instrText>
            </w:r>
            <w:r w:rsidR="00102C81">
              <w:rPr>
                <w:noProof/>
                <w:webHidden/>
              </w:rPr>
            </w:r>
            <w:r w:rsidR="00102C81">
              <w:rPr>
                <w:noProof/>
                <w:webHidden/>
              </w:rPr>
              <w:fldChar w:fldCharType="separate"/>
            </w:r>
            <w:r w:rsidR="00102C81">
              <w:rPr>
                <w:noProof/>
                <w:webHidden/>
              </w:rPr>
              <w:t>8</w:t>
            </w:r>
            <w:r w:rsidR="00102C81">
              <w:rPr>
                <w:noProof/>
                <w:webHidden/>
              </w:rPr>
              <w:fldChar w:fldCharType="end"/>
            </w:r>
          </w:hyperlink>
        </w:p>
        <w:p w14:paraId="4E9A389B" w14:textId="6B192A03" w:rsidR="00102C81" w:rsidRDefault="004C15DD">
          <w:pPr>
            <w:pStyle w:val="TOC2"/>
            <w:rPr>
              <w:rFonts w:asciiTheme="minorHAnsi" w:eastAsiaTheme="minorEastAsia" w:hAnsiTheme="minorHAnsi"/>
              <w:noProof/>
              <w:kern w:val="2"/>
              <w:lang w:eastAsia="en-GB"/>
              <w14:ligatures w14:val="standardContextual"/>
            </w:rPr>
          </w:pPr>
          <w:hyperlink w:anchor="_Toc167280780" w:history="1">
            <w:r w:rsidR="00102C81" w:rsidRPr="00C4575D">
              <w:rPr>
                <w:rStyle w:val="Hyperlink"/>
                <w:noProof/>
              </w:rPr>
              <w:t>Task 3</w:t>
            </w:r>
            <w:r w:rsidR="00102C81">
              <w:rPr>
                <w:noProof/>
                <w:webHidden/>
              </w:rPr>
              <w:tab/>
            </w:r>
            <w:r w:rsidR="00102C81">
              <w:rPr>
                <w:noProof/>
                <w:webHidden/>
              </w:rPr>
              <w:fldChar w:fldCharType="begin"/>
            </w:r>
            <w:r w:rsidR="00102C81">
              <w:rPr>
                <w:noProof/>
                <w:webHidden/>
              </w:rPr>
              <w:instrText xml:space="preserve"> PAGEREF _Toc167280780 \h </w:instrText>
            </w:r>
            <w:r w:rsidR="00102C81">
              <w:rPr>
                <w:noProof/>
                <w:webHidden/>
              </w:rPr>
            </w:r>
            <w:r w:rsidR="00102C81">
              <w:rPr>
                <w:noProof/>
                <w:webHidden/>
              </w:rPr>
              <w:fldChar w:fldCharType="separate"/>
            </w:r>
            <w:r w:rsidR="00102C81">
              <w:rPr>
                <w:noProof/>
                <w:webHidden/>
              </w:rPr>
              <w:t>10</w:t>
            </w:r>
            <w:r w:rsidR="00102C81">
              <w:rPr>
                <w:noProof/>
                <w:webHidden/>
              </w:rPr>
              <w:fldChar w:fldCharType="end"/>
            </w:r>
          </w:hyperlink>
        </w:p>
        <w:p w14:paraId="0D7A7358" w14:textId="11CEB1B6" w:rsidR="00102C81" w:rsidRDefault="004C15DD">
          <w:pPr>
            <w:pStyle w:val="TOC2"/>
            <w:rPr>
              <w:rFonts w:asciiTheme="minorHAnsi" w:eastAsiaTheme="minorEastAsia" w:hAnsiTheme="minorHAnsi"/>
              <w:noProof/>
              <w:kern w:val="2"/>
              <w:lang w:eastAsia="en-GB"/>
              <w14:ligatures w14:val="standardContextual"/>
            </w:rPr>
          </w:pPr>
          <w:hyperlink w:anchor="_Toc167280781" w:history="1">
            <w:r w:rsidR="00102C81" w:rsidRPr="00C4575D">
              <w:rPr>
                <w:rStyle w:val="Hyperlink"/>
                <w:noProof/>
              </w:rPr>
              <w:t>Task 4</w:t>
            </w:r>
            <w:r w:rsidR="00102C81">
              <w:rPr>
                <w:noProof/>
                <w:webHidden/>
              </w:rPr>
              <w:tab/>
            </w:r>
            <w:r w:rsidR="00102C81">
              <w:rPr>
                <w:noProof/>
                <w:webHidden/>
              </w:rPr>
              <w:fldChar w:fldCharType="begin"/>
            </w:r>
            <w:r w:rsidR="00102C81">
              <w:rPr>
                <w:noProof/>
                <w:webHidden/>
              </w:rPr>
              <w:instrText xml:space="preserve"> PAGEREF _Toc167280781 \h </w:instrText>
            </w:r>
            <w:r w:rsidR="00102C81">
              <w:rPr>
                <w:noProof/>
                <w:webHidden/>
              </w:rPr>
            </w:r>
            <w:r w:rsidR="00102C81">
              <w:rPr>
                <w:noProof/>
                <w:webHidden/>
              </w:rPr>
              <w:fldChar w:fldCharType="separate"/>
            </w:r>
            <w:r w:rsidR="00102C81">
              <w:rPr>
                <w:noProof/>
                <w:webHidden/>
              </w:rPr>
              <w:t>12</w:t>
            </w:r>
            <w:r w:rsidR="00102C81">
              <w:rPr>
                <w:noProof/>
                <w:webHidden/>
              </w:rPr>
              <w:fldChar w:fldCharType="end"/>
            </w:r>
          </w:hyperlink>
        </w:p>
        <w:p w14:paraId="2DA7B310" w14:textId="6AB703A8" w:rsidR="00102C81" w:rsidRDefault="004C15DD">
          <w:pPr>
            <w:pStyle w:val="TOC1"/>
            <w:rPr>
              <w:rFonts w:asciiTheme="minorHAnsi" w:eastAsiaTheme="minorEastAsia" w:hAnsiTheme="minorHAnsi"/>
              <w:noProof/>
              <w:kern w:val="2"/>
              <w:lang w:eastAsia="en-GB"/>
              <w14:ligatures w14:val="standardContextual"/>
            </w:rPr>
          </w:pPr>
          <w:hyperlink w:anchor="_Toc167280782" w:history="1">
            <w:r w:rsidR="00102C81" w:rsidRPr="00C4575D">
              <w:rPr>
                <w:rStyle w:val="Hyperlink"/>
                <w:noProof/>
              </w:rPr>
              <w:t>Endorsement</w:t>
            </w:r>
            <w:r w:rsidR="00102C81">
              <w:rPr>
                <w:noProof/>
                <w:webHidden/>
              </w:rPr>
              <w:tab/>
            </w:r>
            <w:r w:rsidR="00102C81">
              <w:rPr>
                <w:noProof/>
                <w:webHidden/>
              </w:rPr>
              <w:fldChar w:fldCharType="begin"/>
            </w:r>
            <w:r w:rsidR="00102C81">
              <w:rPr>
                <w:noProof/>
                <w:webHidden/>
              </w:rPr>
              <w:instrText xml:space="preserve"> PAGEREF _Toc167280782 \h </w:instrText>
            </w:r>
            <w:r w:rsidR="00102C81">
              <w:rPr>
                <w:noProof/>
                <w:webHidden/>
              </w:rPr>
            </w:r>
            <w:r w:rsidR="00102C81">
              <w:rPr>
                <w:noProof/>
                <w:webHidden/>
              </w:rPr>
              <w:fldChar w:fldCharType="separate"/>
            </w:r>
            <w:r w:rsidR="00102C81">
              <w:rPr>
                <w:noProof/>
                <w:webHidden/>
              </w:rPr>
              <w:t>13</w:t>
            </w:r>
            <w:r w:rsidR="00102C81">
              <w:rPr>
                <w:noProof/>
                <w:webHidden/>
              </w:rPr>
              <w:fldChar w:fldCharType="end"/>
            </w:r>
          </w:hyperlink>
        </w:p>
        <w:p w14:paraId="158D3A37" w14:textId="33F09E1C" w:rsidR="00102C81" w:rsidRDefault="004C15DD">
          <w:pPr>
            <w:pStyle w:val="TOC1"/>
            <w:rPr>
              <w:rFonts w:asciiTheme="minorHAnsi" w:eastAsiaTheme="minorEastAsia" w:hAnsiTheme="minorHAnsi"/>
              <w:noProof/>
              <w:kern w:val="2"/>
              <w:lang w:eastAsia="en-GB"/>
              <w14:ligatures w14:val="standardContextual"/>
            </w:rPr>
          </w:pPr>
          <w:hyperlink w:anchor="_Toc167280783" w:history="1">
            <w:r w:rsidR="00102C81" w:rsidRPr="00C4575D">
              <w:rPr>
                <w:rStyle w:val="Hyperlink"/>
                <w:noProof/>
              </w:rPr>
              <w:t>Teacher Authentication Form</w:t>
            </w:r>
            <w:r w:rsidR="00102C81">
              <w:rPr>
                <w:noProof/>
                <w:webHidden/>
              </w:rPr>
              <w:tab/>
            </w:r>
            <w:r w:rsidR="00102C81">
              <w:rPr>
                <w:noProof/>
                <w:webHidden/>
              </w:rPr>
              <w:fldChar w:fldCharType="begin"/>
            </w:r>
            <w:r w:rsidR="00102C81">
              <w:rPr>
                <w:noProof/>
                <w:webHidden/>
              </w:rPr>
              <w:instrText xml:space="preserve"> PAGEREF _Toc167280783 \h </w:instrText>
            </w:r>
            <w:r w:rsidR="00102C81">
              <w:rPr>
                <w:noProof/>
                <w:webHidden/>
              </w:rPr>
            </w:r>
            <w:r w:rsidR="00102C81">
              <w:rPr>
                <w:noProof/>
                <w:webHidden/>
              </w:rPr>
              <w:fldChar w:fldCharType="separate"/>
            </w:r>
            <w:r w:rsidR="00102C81">
              <w:rPr>
                <w:noProof/>
                <w:webHidden/>
              </w:rPr>
              <w:t>14</w:t>
            </w:r>
            <w:r w:rsidR="00102C81">
              <w:rPr>
                <w:noProof/>
                <w:webHidden/>
              </w:rPr>
              <w:fldChar w:fldCharType="end"/>
            </w:r>
          </w:hyperlink>
        </w:p>
        <w:p w14:paraId="65FF1BCE" w14:textId="666945E3" w:rsidR="00102C81" w:rsidRDefault="004C15DD">
          <w:pPr>
            <w:pStyle w:val="TOC1"/>
            <w:rPr>
              <w:rFonts w:asciiTheme="minorHAnsi" w:eastAsiaTheme="minorEastAsia" w:hAnsiTheme="minorHAnsi"/>
              <w:noProof/>
              <w:kern w:val="2"/>
              <w:lang w:eastAsia="en-GB"/>
              <w14:ligatures w14:val="standardContextual"/>
            </w:rPr>
          </w:pPr>
          <w:hyperlink w:anchor="_Toc167280784" w:history="1">
            <w:r w:rsidR="00102C81" w:rsidRPr="00C4575D">
              <w:rPr>
                <w:rStyle w:val="Hyperlink"/>
                <w:noProof/>
              </w:rPr>
              <w:t>Teacher Observation Record Form</w:t>
            </w:r>
            <w:r w:rsidR="00102C81">
              <w:rPr>
                <w:noProof/>
                <w:webHidden/>
              </w:rPr>
              <w:tab/>
            </w:r>
            <w:r w:rsidR="00102C81">
              <w:rPr>
                <w:noProof/>
                <w:webHidden/>
              </w:rPr>
              <w:fldChar w:fldCharType="begin"/>
            </w:r>
            <w:r w:rsidR="00102C81">
              <w:rPr>
                <w:noProof/>
                <w:webHidden/>
              </w:rPr>
              <w:instrText xml:space="preserve"> PAGEREF _Toc167280784 \h </w:instrText>
            </w:r>
            <w:r w:rsidR="00102C81">
              <w:rPr>
                <w:noProof/>
                <w:webHidden/>
              </w:rPr>
            </w:r>
            <w:r w:rsidR="00102C81">
              <w:rPr>
                <w:noProof/>
                <w:webHidden/>
              </w:rPr>
              <w:fldChar w:fldCharType="separate"/>
            </w:r>
            <w:r w:rsidR="00102C81">
              <w:rPr>
                <w:noProof/>
                <w:webHidden/>
              </w:rPr>
              <w:t>15</w:t>
            </w:r>
            <w:r w:rsidR="00102C81">
              <w:rPr>
                <w:noProof/>
                <w:webHidden/>
              </w:rPr>
              <w:fldChar w:fldCharType="end"/>
            </w:r>
          </w:hyperlink>
        </w:p>
        <w:p w14:paraId="06DAA726" w14:textId="6E0ADE6E" w:rsidR="00102C81" w:rsidRDefault="004C15DD">
          <w:pPr>
            <w:pStyle w:val="TOC2"/>
            <w:rPr>
              <w:rFonts w:asciiTheme="minorHAnsi" w:eastAsiaTheme="minorEastAsia" w:hAnsiTheme="minorHAnsi"/>
              <w:noProof/>
              <w:kern w:val="2"/>
              <w:lang w:eastAsia="en-GB"/>
              <w14:ligatures w14:val="standardContextual"/>
            </w:rPr>
          </w:pPr>
          <w:hyperlink w:anchor="_Toc167280785" w:history="1">
            <w:r w:rsidR="00102C81" w:rsidRPr="00C4575D">
              <w:rPr>
                <w:rStyle w:val="Hyperlink"/>
                <w:rFonts w:eastAsia="MS Gothic"/>
                <w:noProof/>
              </w:rPr>
              <w:t>Guidance notes</w:t>
            </w:r>
            <w:r w:rsidR="00102C81">
              <w:rPr>
                <w:noProof/>
                <w:webHidden/>
              </w:rPr>
              <w:tab/>
            </w:r>
            <w:r w:rsidR="00102C81">
              <w:rPr>
                <w:noProof/>
                <w:webHidden/>
              </w:rPr>
              <w:fldChar w:fldCharType="begin"/>
            </w:r>
            <w:r w:rsidR="00102C81">
              <w:rPr>
                <w:noProof/>
                <w:webHidden/>
              </w:rPr>
              <w:instrText xml:space="preserve"> PAGEREF _Toc167280785 \h </w:instrText>
            </w:r>
            <w:r w:rsidR="00102C81">
              <w:rPr>
                <w:noProof/>
                <w:webHidden/>
              </w:rPr>
            </w:r>
            <w:r w:rsidR="00102C81">
              <w:rPr>
                <w:noProof/>
                <w:webHidden/>
              </w:rPr>
              <w:fldChar w:fldCharType="separate"/>
            </w:r>
            <w:r w:rsidR="00102C81">
              <w:rPr>
                <w:noProof/>
                <w:webHidden/>
              </w:rPr>
              <w:t>16</w:t>
            </w:r>
            <w:r w:rsidR="00102C81">
              <w:rPr>
                <w:noProof/>
                <w:webHidden/>
              </w:rPr>
              <w:fldChar w:fldCharType="end"/>
            </w:r>
          </w:hyperlink>
        </w:p>
        <w:p w14:paraId="0D4B1335" w14:textId="6C9660C9" w:rsidR="00102C81" w:rsidRDefault="004C15DD">
          <w:pPr>
            <w:pStyle w:val="TOC1"/>
            <w:rPr>
              <w:rFonts w:asciiTheme="minorHAnsi" w:eastAsiaTheme="minorEastAsia" w:hAnsiTheme="minorHAnsi"/>
              <w:noProof/>
              <w:kern w:val="2"/>
              <w:lang w:eastAsia="en-GB"/>
              <w14:ligatures w14:val="standardContextual"/>
            </w:rPr>
          </w:pPr>
          <w:hyperlink w:anchor="_Toc167280786" w:history="1">
            <w:r w:rsidR="00102C81" w:rsidRPr="00C4575D">
              <w:rPr>
                <w:rStyle w:val="Hyperlink"/>
                <w:noProof/>
              </w:rPr>
              <w:t>Risk Assessment Template</w:t>
            </w:r>
            <w:r w:rsidR="00102C81">
              <w:rPr>
                <w:noProof/>
                <w:webHidden/>
              </w:rPr>
              <w:tab/>
            </w:r>
            <w:r w:rsidR="00102C81">
              <w:rPr>
                <w:noProof/>
                <w:webHidden/>
              </w:rPr>
              <w:fldChar w:fldCharType="begin"/>
            </w:r>
            <w:r w:rsidR="00102C81">
              <w:rPr>
                <w:noProof/>
                <w:webHidden/>
              </w:rPr>
              <w:instrText xml:space="preserve"> PAGEREF _Toc167280786 \h </w:instrText>
            </w:r>
            <w:r w:rsidR="00102C81">
              <w:rPr>
                <w:noProof/>
                <w:webHidden/>
              </w:rPr>
            </w:r>
            <w:r w:rsidR="00102C81">
              <w:rPr>
                <w:noProof/>
                <w:webHidden/>
              </w:rPr>
              <w:fldChar w:fldCharType="separate"/>
            </w:r>
            <w:r w:rsidR="00102C81">
              <w:rPr>
                <w:noProof/>
                <w:webHidden/>
              </w:rPr>
              <w:t>17</w:t>
            </w:r>
            <w:r w:rsidR="00102C81">
              <w:rPr>
                <w:noProof/>
                <w:webHidden/>
              </w:rPr>
              <w:fldChar w:fldCharType="end"/>
            </w:r>
          </w:hyperlink>
        </w:p>
        <w:p w14:paraId="142C86CA" w14:textId="5AA7E336" w:rsidR="00102C81" w:rsidRDefault="004C15DD">
          <w:pPr>
            <w:pStyle w:val="TOC1"/>
            <w:rPr>
              <w:rFonts w:asciiTheme="minorHAnsi" w:eastAsiaTheme="minorEastAsia" w:hAnsiTheme="minorHAnsi"/>
              <w:noProof/>
              <w:kern w:val="2"/>
              <w:lang w:eastAsia="en-GB"/>
              <w14:ligatures w14:val="standardContextual"/>
            </w:rPr>
          </w:pPr>
          <w:hyperlink w:anchor="_Toc167280787" w:history="1">
            <w:r w:rsidR="00102C81" w:rsidRPr="00C4575D">
              <w:rPr>
                <w:rStyle w:val="Hyperlink"/>
                <w:rFonts w:eastAsia="MS Gothic"/>
                <w:noProof/>
              </w:rPr>
              <w:t>NEA Command Words</w:t>
            </w:r>
            <w:r w:rsidR="00102C81">
              <w:rPr>
                <w:noProof/>
                <w:webHidden/>
              </w:rPr>
              <w:tab/>
            </w:r>
            <w:r w:rsidR="00102C81">
              <w:rPr>
                <w:noProof/>
                <w:webHidden/>
              </w:rPr>
              <w:fldChar w:fldCharType="begin"/>
            </w:r>
            <w:r w:rsidR="00102C81">
              <w:rPr>
                <w:noProof/>
                <w:webHidden/>
              </w:rPr>
              <w:instrText xml:space="preserve"> PAGEREF _Toc167280787 \h </w:instrText>
            </w:r>
            <w:r w:rsidR="00102C81">
              <w:rPr>
                <w:noProof/>
                <w:webHidden/>
              </w:rPr>
            </w:r>
            <w:r w:rsidR="00102C81">
              <w:rPr>
                <w:noProof/>
                <w:webHidden/>
              </w:rPr>
              <w:fldChar w:fldCharType="separate"/>
            </w:r>
            <w:r w:rsidR="00102C81">
              <w:rPr>
                <w:noProof/>
                <w:webHidden/>
              </w:rPr>
              <w:t>18</w:t>
            </w:r>
            <w:r w:rsidR="00102C81">
              <w:rPr>
                <w:noProof/>
                <w:webHidden/>
              </w:rPr>
              <w:fldChar w:fldCharType="end"/>
            </w:r>
          </w:hyperlink>
        </w:p>
        <w:p w14:paraId="0B3B9F25" w14:textId="3F8D9973" w:rsidR="00102C81" w:rsidRDefault="004C15DD">
          <w:pPr>
            <w:pStyle w:val="TOC1"/>
            <w:rPr>
              <w:rFonts w:asciiTheme="minorHAnsi" w:eastAsiaTheme="minorEastAsia" w:hAnsiTheme="minorHAnsi"/>
              <w:noProof/>
              <w:kern w:val="2"/>
              <w:lang w:eastAsia="en-GB"/>
              <w14:ligatures w14:val="standardContextual"/>
            </w:rPr>
          </w:pPr>
          <w:hyperlink w:anchor="_Toc167280788" w:history="1">
            <w:r w:rsidR="00102C81" w:rsidRPr="00C4575D">
              <w:rPr>
                <w:rStyle w:val="Hyperlink"/>
                <w:noProof/>
              </w:rPr>
              <w:t>Teacher/Technician Advice</w:t>
            </w:r>
            <w:r w:rsidR="00102C81">
              <w:rPr>
                <w:noProof/>
                <w:webHidden/>
              </w:rPr>
              <w:tab/>
            </w:r>
            <w:r w:rsidR="00102C81">
              <w:rPr>
                <w:noProof/>
                <w:webHidden/>
              </w:rPr>
              <w:fldChar w:fldCharType="begin"/>
            </w:r>
            <w:r w:rsidR="00102C81">
              <w:rPr>
                <w:noProof/>
                <w:webHidden/>
              </w:rPr>
              <w:instrText xml:space="preserve"> PAGEREF _Toc167280788 \h </w:instrText>
            </w:r>
            <w:r w:rsidR="00102C81">
              <w:rPr>
                <w:noProof/>
                <w:webHidden/>
              </w:rPr>
            </w:r>
            <w:r w:rsidR="00102C81">
              <w:rPr>
                <w:noProof/>
                <w:webHidden/>
              </w:rPr>
              <w:fldChar w:fldCharType="separate"/>
            </w:r>
            <w:r w:rsidR="00102C81">
              <w:rPr>
                <w:noProof/>
                <w:webHidden/>
              </w:rPr>
              <w:t>19</w:t>
            </w:r>
            <w:r w:rsidR="00102C81">
              <w:rPr>
                <w:noProof/>
                <w:webHidden/>
              </w:rPr>
              <w:fldChar w:fldCharType="end"/>
            </w:r>
          </w:hyperlink>
        </w:p>
        <w:p w14:paraId="038A3D80" w14:textId="095504EB" w:rsidR="00F75998" w:rsidRPr="00C73C7A" w:rsidRDefault="00F75998" w:rsidP="004E1875">
          <w:r w:rsidRPr="00C73C7A">
            <w:rPr>
              <w:rFonts w:cs="Arial"/>
              <w:b/>
              <w:bCs/>
              <w:noProof/>
            </w:rPr>
            <w:fldChar w:fldCharType="end"/>
          </w:r>
        </w:p>
      </w:sdtContent>
    </w:sdt>
    <w:p w14:paraId="0377DA4D" w14:textId="1BC1408B" w:rsidR="00661707" w:rsidRPr="00C73C7A" w:rsidRDefault="00661707" w:rsidP="004E1875">
      <w:pPr>
        <w:rPr>
          <w:b/>
          <w:bCs/>
        </w:rPr>
      </w:pPr>
      <w:r w:rsidRPr="00C73C7A">
        <w:rPr>
          <w:b/>
          <w:bCs/>
        </w:rPr>
        <w:br w:type="page"/>
      </w:r>
    </w:p>
    <w:p w14:paraId="1F222426" w14:textId="524A0CB9" w:rsidR="00074007" w:rsidRPr="00C73C7A" w:rsidRDefault="00297D67" w:rsidP="004E1875">
      <w:pPr>
        <w:pStyle w:val="Heading1"/>
      </w:pPr>
      <w:bookmarkStart w:id="12" w:name="_Toc167280773"/>
      <w:r w:rsidRPr="00C73C7A">
        <w:lastRenderedPageBreak/>
        <w:t>I</w:t>
      </w:r>
      <w:r w:rsidR="002E27EE" w:rsidRPr="00C73C7A">
        <w:t>nformation</w:t>
      </w:r>
      <w:r w:rsidR="009766CE" w:rsidRPr="00C73C7A">
        <w:t xml:space="preserve"> and instructions</w:t>
      </w:r>
      <w:r w:rsidR="002E27EE" w:rsidRPr="00C73C7A">
        <w:t xml:space="preserve"> for </w:t>
      </w:r>
      <w:r w:rsidRPr="00C73C7A">
        <w:t>T</w:t>
      </w:r>
      <w:r w:rsidR="002E27EE" w:rsidRPr="00C73C7A">
        <w:t>eachers</w:t>
      </w:r>
      <w:bookmarkEnd w:id="12"/>
    </w:p>
    <w:p w14:paraId="7CD48B51" w14:textId="77777777" w:rsidR="00EB06F9" w:rsidRPr="00C73C7A" w:rsidRDefault="00EB06F9" w:rsidP="004E1875">
      <w:pPr>
        <w:pStyle w:val="Heading2"/>
      </w:pPr>
    </w:p>
    <w:p w14:paraId="695D322F" w14:textId="3EA937F5" w:rsidR="002078A9" w:rsidRPr="00C73C7A" w:rsidRDefault="00074007" w:rsidP="004E1875">
      <w:pPr>
        <w:pStyle w:val="Heading2"/>
      </w:pPr>
      <w:bookmarkStart w:id="13" w:name="_Toc167280774"/>
      <w:r w:rsidRPr="00C73C7A">
        <w:t>Using this assignment</w:t>
      </w:r>
      <w:bookmarkEnd w:id="13"/>
    </w:p>
    <w:p w14:paraId="2CF0B731" w14:textId="77777777" w:rsidR="00D300BA" w:rsidRPr="00C73C7A" w:rsidRDefault="00D300BA" w:rsidP="004E1875">
      <w:pPr>
        <w:spacing w:after="0"/>
      </w:pPr>
    </w:p>
    <w:p w14:paraId="211F12E6" w14:textId="7DD6E3E1" w:rsidR="00E662AA" w:rsidRPr="00C73C7A" w:rsidRDefault="00CD6E49" w:rsidP="004E1875">
      <w:pPr>
        <w:spacing w:after="0" w:line="240" w:lineRule="auto"/>
        <w:rPr>
          <w:rFonts w:cs="Arial"/>
        </w:rPr>
      </w:pPr>
      <w:r w:rsidRPr="00C73C7A">
        <w:rPr>
          <w:rFonts w:cs="Arial"/>
        </w:rPr>
        <w:t>This assignment provides a scenario and set of</w:t>
      </w:r>
      <w:r w:rsidR="00D60367" w:rsidRPr="00C73C7A">
        <w:rPr>
          <w:rFonts w:cs="Arial"/>
        </w:rPr>
        <w:t xml:space="preserve"> related</w:t>
      </w:r>
      <w:r w:rsidRPr="00C73C7A">
        <w:rPr>
          <w:rFonts w:cs="Arial"/>
        </w:rPr>
        <w:t xml:space="preserve"> tasks that reflect </w:t>
      </w:r>
      <w:r w:rsidR="00614125" w:rsidRPr="00D832F3">
        <w:t>how people would plan and perform investigations involving biomedical techniques.</w:t>
      </w:r>
    </w:p>
    <w:p w14:paraId="39E8102A" w14:textId="77777777" w:rsidR="00033572" w:rsidRPr="00C73C7A" w:rsidRDefault="00033572" w:rsidP="004E1875">
      <w:pPr>
        <w:spacing w:after="0" w:line="240" w:lineRule="auto"/>
        <w:rPr>
          <w:rFonts w:cs="Arial"/>
        </w:rPr>
      </w:pPr>
    </w:p>
    <w:p w14:paraId="2236470C" w14:textId="77777777" w:rsidR="000B5AD0" w:rsidRPr="00C73C7A" w:rsidRDefault="00E662AA" w:rsidP="004E1875">
      <w:pPr>
        <w:spacing w:after="0" w:line="240" w:lineRule="auto"/>
        <w:rPr>
          <w:rFonts w:cs="Arial"/>
        </w:rPr>
      </w:pPr>
      <w:r w:rsidRPr="00C73C7A">
        <w:rPr>
          <w:rFonts w:cs="Arial"/>
        </w:rPr>
        <w:t>The assignment</w:t>
      </w:r>
      <w:r w:rsidR="000B5AD0" w:rsidRPr="00C73C7A">
        <w:rPr>
          <w:rFonts w:cs="Arial"/>
        </w:rPr>
        <w:t>:</w:t>
      </w:r>
    </w:p>
    <w:p w14:paraId="7626A2F0" w14:textId="37F1244D" w:rsidR="000B5AD0" w:rsidRPr="00C73C7A" w:rsidRDefault="0030358E"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I</w:t>
      </w:r>
      <w:r w:rsidR="1E2D78DC" w:rsidRPr="00C73C7A">
        <w:rPr>
          <w:rFonts w:eastAsia="Arial" w:cs="Arial"/>
          <w:lang w:val="en-US"/>
        </w:rPr>
        <w:t xml:space="preserve">s written so that </w:t>
      </w:r>
      <w:r w:rsidR="642A2D57" w:rsidRPr="00C73C7A">
        <w:rPr>
          <w:rFonts w:eastAsia="Arial" w:cs="Arial"/>
          <w:lang w:val="en-US"/>
        </w:rPr>
        <w:t>students</w:t>
      </w:r>
      <w:r w:rsidR="7EF6BAFD" w:rsidRPr="00C73C7A">
        <w:rPr>
          <w:rFonts w:eastAsia="Arial" w:cs="Arial"/>
          <w:lang w:val="en-US"/>
        </w:rPr>
        <w:t xml:space="preserve"> </w:t>
      </w:r>
      <w:proofErr w:type="gramStart"/>
      <w:r w:rsidR="7EF6BAFD" w:rsidRPr="00C73C7A">
        <w:rPr>
          <w:rFonts w:eastAsia="Arial" w:cs="Arial"/>
          <w:lang w:val="en-US"/>
        </w:rPr>
        <w:t>have the opportunity to</w:t>
      </w:r>
      <w:proofErr w:type="gramEnd"/>
      <w:r w:rsidR="642A2D57" w:rsidRPr="00C73C7A">
        <w:rPr>
          <w:rFonts w:eastAsia="Arial" w:cs="Arial"/>
          <w:lang w:val="en-US"/>
        </w:rPr>
        <w:t xml:space="preserve"> </w:t>
      </w:r>
      <w:r w:rsidR="1E2D78DC" w:rsidRPr="00C73C7A">
        <w:rPr>
          <w:rFonts w:eastAsia="Arial" w:cs="Arial"/>
          <w:lang w:val="en-US"/>
        </w:rPr>
        <w:t xml:space="preserve">meet </w:t>
      </w:r>
      <w:r w:rsidR="642A2D57" w:rsidRPr="00C73C7A">
        <w:rPr>
          <w:rFonts w:eastAsia="Arial" w:cs="Arial"/>
          <w:lang w:val="en-US"/>
        </w:rPr>
        <w:t>the requirements of all assessment criteria for the unit.</w:t>
      </w:r>
    </w:p>
    <w:p w14:paraId="1833486B" w14:textId="193CAA56" w:rsidR="0030358E" w:rsidRPr="00C73C7A" w:rsidRDefault="0030358E"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W</w:t>
      </w:r>
      <w:r w:rsidR="3C175969" w:rsidRPr="00C73C7A">
        <w:rPr>
          <w:rFonts w:eastAsia="Arial" w:cs="Arial"/>
          <w:lang w:val="en-US"/>
        </w:rPr>
        <w:t xml:space="preserve">ill tell students if their evidence </w:t>
      </w:r>
      <w:r w:rsidR="003F23A3" w:rsidRPr="00C73C7A">
        <w:rPr>
          <w:rFonts w:eastAsia="Arial" w:cs="Arial"/>
          <w:lang w:val="en-US"/>
        </w:rPr>
        <w:t xml:space="preserve">must </w:t>
      </w:r>
      <w:r w:rsidR="3C175969" w:rsidRPr="00C73C7A">
        <w:rPr>
          <w:rFonts w:eastAsia="Arial" w:cs="Arial"/>
          <w:lang w:val="en-US"/>
        </w:rPr>
        <w:t xml:space="preserve">be </w:t>
      </w:r>
      <w:r w:rsidR="7386E2A9" w:rsidRPr="00C73C7A">
        <w:rPr>
          <w:rFonts w:eastAsia="Arial" w:cs="Arial"/>
          <w:lang w:val="en-US"/>
        </w:rPr>
        <w:t xml:space="preserve">in a specific format. If </w:t>
      </w:r>
      <w:r w:rsidR="6253720E" w:rsidRPr="00C73C7A">
        <w:rPr>
          <w:rFonts w:eastAsia="Arial" w:cs="Arial"/>
          <w:lang w:val="en-US"/>
        </w:rPr>
        <w:t xml:space="preserve">the task does not </w:t>
      </w:r>
      <w:r w:rsidR="002D1A80" w:rsidRPr="00C73C7A">
        <w:rPr>
          <w:rFonts w:eastAsia="Arial" w:cs="Arial"/>
          <w:lang w:val="en-US"/>
        </w:rPr>
        <w:t>specify a format</w:t>
      </w:r>
      <w:r w:rsidR="7386E2A9" w:rsidRPr="00C73C7A">
        <w:rPr>
          <w:rFonts w:eastAsia="Arial" w:cs="Arial"/>
          <w:lang w:val="en-US"/>
        </w:rPr>
        <w:t>, students can choose the format to use.</w:t>
      </w:r>
    </w:p>
    <w:p w14:paraId="62839B0A" w14:textId="77777777" w:rsidR="007B25E3" w:rsidRDefault="0030358E" w:rsidP="00AC6AB4">
      <w:pPr>
        <w:widowControl w:val="0"/>
        <w:numPr>
          <w:ilvl w:val="0"/>
          <w:numId w:val="3"/>
        </w:numPr>
        <w:autoSpaceDE w:val="0"/>
        <w:autoSpaceDN w:val="0"/>
        <w:spacing w:after="0" w:line="264" w:lineRule="auto"/>
        <w:ind w:left="425" w:right="703" w:hanging="425"/>
        <w:rPr>
          <w:rFonts w:eastAsia="Arial" w:cs="Arial"/>
          <w:lang w:val="en-US"/>
        </w:rPr>
      </w:pPr>
      <w:r w:rsidRPr="007B25E3">
        <w:rPr>
          <w:rFonts w:eastAsia="Arial" w:cs="Arial"/>
          <w:b/>
          <w:bCs/>
          <w:lang w:val="en-US"/>
        </w:rPr>
        <w:t>Must</w:t>
      </w:r>
      <w:r w:rsidRPr="007B25E3">
        <w:rPr>
          <w:rFonts w:eastAsia="Arial" w:cs="Arial"/>
          <w:lang w:val="en-US"/>
        </w:rPr>
        <w:t xml:space="preserve"> be completed under teacher supervision. </w:t>
      </w:r>
      <w:r w:rsidR="007B25E3" w:rsidRPr="009033EA">
        <w:rPr>
          <w:rFonts w:eastAsia="Arial" w:cs="Arial"/>
          <w:lang w:val="en-US"/>
        </w:rPr>
        <w:t xml:space="preserve">Any </w:t>
      </w:r>
      <w:r w:rsidR="007B25E3">
        <w:rPr>
          <w:rFonts w:eastAsia="Arial" w:cs="Arial"/>
          <w:lang w:val="en-US"/>
        </w:rPr>
        <w:t xml:space="preserve">unsupervised time allowed </w:t>
      </w:r>
      <w:r w:rsidR="007B25E3" w:rsidRPr="009033EA">
        <w:rPr>
          <w:rFonts w:eastAsia="Arial" w:cs="Arial"/>
          <w:lang w:val="en-US"/>
        </w:rPr>
        <w:t xml:space="preserve">will be stated </w:t>
      </w:r>
      <w:r w:rsidR="007B25E3">
        <w:rPr>
          <w:rFonts w:eastAsia="Arial" w:cs="Arial"/>
          <w:lang w:val="en-US"/>
        </w:rPr>
        <w:t xml:space="preserve">below and explained </w:t>
      </w:r>
      <w:r w:rsidR="007B25E3" w:rsidRPr="009033EA">
        <w:rPr>
          <w:rFonts w:eastAsia="Arial" w:cs="Arial"/>
          <w:lang w:val="en-US"/>
        </w:rPr>
        <w:t>in the assessment guidance.</w:t>
      </w:r>
    </w:p>
    <w:p w14:paraId="1377EFCE" w14:textId="77777777" w:rsidR="007B25E3" w:rsidRDefault="007B25E3" w:rsidP="004E1875">
      <w:pPr>
        <w:widowControl w:val="0"/>
        <w:autoSpaceDE w:val="0"/>
        <w:autoSpaceDN w:val="0"/>
        <w:spacing w:after="0" w:line="264" w:lineRule="auto"/>
        <w:ind w:left="567" w:right="703"/>
        <w:rPr>
          <w:rFonts w:eastAsia="Arial" w:cs="Arial"/>
          <w:lang w:val="en-US"/>
        </w:rPr>
      </w:pPr>
    </w:p>
    <w:p w14:paraId="59EFAC67" w14:textId="56161056" w:rsidR="00F15EDA" w:rsidRPr="00C73C7A" w:rsidRDefault="00F15EDA" w:rsidP="00AC6AB4">
      <w:pPr>
        <w:spacing w:after="0" w:line="240" w:lineRule="auto"/>
        <w:rPr>
          <w:rFonts w:eastAsia="Arial" w:cs="Arial"/>
          <w:lang w:val="en-US"/>
        </w:rPr>
      </w:pPr>
      <w:r w:rsidRPr="007B25E3">
        <w:rPr>
          <w:rFonts w:eastAsia="Arial" w:cs="Arial"/>
          <w:lang w:val="en-US"/>
        </w:rPr>
        <w:t xml:space="preserve">We have estimated that this assignment will take about </w:t>
      </w:r>
      <w:r w:rsidR="73ED5784" w:rsidRPr="007B25E3">
        <w:rPr>
          <w:rFonts w:eastAsia="Arial" w:cs="Arial"/>
          <w:lang w:val="en-US"/>
        </w:rPr>
        <w:t>20</w:t>
      </w:r>
      <w:r w:rsidRPr="007B25E3">
        <w:rPr>
          <w:rFonts w:eastAsia="Arial" w:cs="Arial"/>
          <w:lang w:val="en-US"/>
        </w:rPr>
        <w:t xml:space="preserve"> hours of supervised time and 5</w:t>
      </w:r>
      <w:r w:rsidR="00AC6AB4">
        <w:rPr>
          <w:rFonts w:eastAsia="Arial" w:cs="Arial"/>
          <w:lang w:val="en-US"/>
        </w:rPr>
        <w:t> </w:t>
      </w:r>
      <w:r w:rsidRPr="007B25E3">
        <w:rPr>
          <w:rFonts w:eastAsia="Arial" w:cs="Arial"/>
          <w:lang w:val="en-US"/>
        </w:rPr>
        <w:t xml:space="preserve">hours of unsupervised time to complete. </w:t>
      </w:r>
      <w:r w:rsidRPr="00C73C7A">
        <w:rPr>
          <w:rFonts w:eastAsia="Arial" w:cs="Arial"/>
          <w:lang w:val="en-US"/>
        </w:rPr>
        <w:t>Students should need approximately:</w:t>
      </w:r>
    </w:p>
    <w:p w14:paraId="66135F54" w14:textId="5AED6896" w:rsidR="00637F5B" w:rsidRPr="00C73C7A" w:rsidRDefault="09D6F77C" w:rsidP="00AC6AB4">
      <w:pPr>
        <w:widowControl w:val="0"/>
        <w:numPr>
          <w:ilvl w:val="0"/>
          <w:numId w:val="3"/>
        </w:numPr>
        <w:autoSpaceDE w:val="0"/>
        <w:autoSpaceDN w:val="0"/>
        <w:spacing w:after="0" w:line="264" w:lineRule="auto"/>
        <w:ind w:left="425" w:right="703" w:hanging="425"/>
        <w:rPr>
          <w:rFonts w:eastAsia="Arial" w:cs="Arial"/>
          <w:lang w:val="en-US"/>
        </w:rPr>
      </w:pPr>
      <w:bookmarkStart w:id="14" w:name="_Hlk165297135"/>
      <w:r w:rsidRPr="00C73C7A">
        <w:rPr>
          <w:rFonts w:eastAsia="Arial" w:cs="Arial"/>
          <w:lang w:val="en-US"/>
        </w:rPr>
        <w:t xml:space="preserve">6 </w:t>
      </w:r>
      <w:r w:rsidR="00637F5B" w:rsidRPr="00C73C7A">
        <w:rPr>
          <w:rFonts w:eastAsia="Arial" w:cs="Arial"/>
          <w:lang w:val="en-US"/>
        </w:rPr>
        <w:t>hours to complete Task 1</w:t>
      </w:r>
    </w:p>
    <w:p w14:paraId="103CFD19" w14:textId="60D221B9" w:rsidR="00637F5B" w:rsidRPr="00C73C7A" w:rsidRDefault="18C7EEA5"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6</w:t>
      </w:r>
      <w:r w:rsidR="00637F5B" w:rsidRPr="00C73C7A">
        <w:rPr>
          <w:rFonts w:eastAsia="Arial" w:cs="Arial"/>
          <w:lang w:val="en-US"/>
        </w:rPr>
        <w:t xml:space="preserve"> hours to complete Task 2</w:t>
      </w:r>
    </w:p>
    <w:p w14:paraId="0EC66AEC" w14:textId="7864B13C" w:rsidR="00637F5B" w:rsidRPr="00C73C7A" w:rsidRDefault="510BF094"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7</w:t>
      </w:r>
      <w:r w:rsidR="00637F5B" w:rsidRPr="00C73C7A">
        <w:rPr>
          <w:rFonts w:eastAsia="Arial" w:cs="Arial"/>
          <w:lang w:val="en-US"/>
        </w:rPr>
        <w:t xml:space="preserve"> hours to complete Task 3</w:t>
      </w:r>
    </w:p>
    <w:p w14:paraId="6289029D" w14:textId="49F054BD" w:rsidR="00637F5B" w:rsidRPr="00C73C7A" w:rsidRDefault="08D2E7D9"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6</w:t>
      </w:r>
      <w:r w:rsidR="00637F5B" w:rsidRPr="00C73C7A">
        <w:rPr>
          <w:rFonts w:eastAsia="Arial" w:cs="Arial"/>
          <w:lang w:val="en-US"/>
        </w:rPr>
        <w:t xml:space="preserve"> hours to complete Task 4</w:t>
      </w:r>
    </w:p>
    <w:bookmarkEnd w:id="14"/>
    <w:p w14:paraId="4CBA1E6F" w14:textId="77777777" w:rsidR="00940444" w:rsidRDefault="00940444" w:rsidP="004E1875">
      <w:pPr>
        <w:spacing w:after="0" w:line="240" w:lineRule="auto"/>
        <w:rPr>
          <w:rFonts w:cs="Arial"/>
        </w:rPr>
      </w:pPr>
    </w:p>
    <w:p w14:paraId="02BE5AD0" w14:textId="77777777" w:rsidR="00033572" w:rsidRPr="00C73C7A" w:rsidRDefault="00033572" w:rsidP="004E1875">
      <w:pPr>
        <w:spacing w:after="0" w:line="240" w:lineRule="auto"/>
        <w:rPr>
          <w:rFonts w:cs="Arial"/>
        </w:rPr>
      </w:pPr>
    </w:p>
    <w:p w14:paraId="580142F5" w14:textId="24AAAF81" w:rsidR="007E779F" w:rsidRDefault="00297D67" w:rsidP="004E1875">
      <w:pPr>
        <w:spacing w:after="0" w:line="240" w:lineRule="auto"/>
        <w:rPr>
          <w:rFonts w:cs="Arial"/>
        </w:rPr>
      </w:pPr>
      <w:r w:rsidRPr="00C73C7A">
        <w:rPr>
          <w:rFonts w:cs="Arial"/>
        </w:rPr>
        <w:t xml:space="preserve">You </w:t>
      </w:r>
      <w:r w:rsidR="007E779F" w:rsidRPr="00C73C7A">
        <w:rPr>
          <w:rFonts w:cs="Arial"/>
          <w:b/>
          <w:bCs/>
        </w:rPr>
        <w:t>must</w:t>
      </w:r>
      <w:r w:rsidR="007E779F" w:rsidRPr="00C73C7A">
        <w:rPr>
          <w:rFonts w:cs="Arial"/>
        </w:rPr>
        <w:t>:</w:t>
      </w:r>
    </w:p>
    <w:p w14:paraId="502A9EE5" w14:textId="77777777" w:rsidR="00033572" w:rsidRPr="00C73C7A" w:rsidRDefault="00033572" w:rsidP="004E1875">
      <w:pPr>
        <w:spacing w:after="0" w:line="240" w:lineRule="auto"/>
        <w:rPr>
          <w:rFonts w:cs="Arial"/>
        </w:rPr>
      </w:pPr>
    </w:p>
    <w:p w14:paraId="40786589" w14:textId="4B76193A" w:rsidR="00CD6E49" w:rsidRPr="00C73C7A" w:rsidRDefault="77919329"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Use </w:t>
      </w:r>
      <w:r w:rsidR="277FA9D0" w:rsidRPr="00C73C7A">
        <w:rPr>
          <w:rFonts w:eastAsia="Arial" w:cs="Arial"/>
          <w:lang w:val="en-US"/>
        </w:rPr>
        <w:t xml:space="preserve">an </w:t>
      </w:r>
      <w:r w:rsidRPr="00C73C7A">
        <w:rPr>
          <w:rFonts w:eastAsia="Arial" w:cs="Arial"/>
          <w:lang w:val="en-US"/>
        </w:rPr>
        <w:t>OCR-set assignment for summative assessment of students.</w:t>
      </w:r>
    </w:p>
    <w:p w14:paraId="22538A4E" w14:textId="77777777" w:rsidR="008F4740" w:rsidRPr="00C73C7A" w:rsidRDefault="008F4740"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Familiarise yourself with the assessment criteria and assessment guidance for the tasks. These are given at the end of each student task. They are also with the unit content in </w:t>
      </w:r>
      <w:bookmarkStart w:id="15" w:name="_Hlk81299490"/>
      <w:r w:rsidRPr="00C73C7A">
        <w:rPr>
          <w:rFonts w:eastAsia="Arial" w:cs="Arial"/>
          <w:b/>
          <w:bCs/>
          <w:lang w:val="en-US"/>
        </w:rPr>
        <w:t>Section 4</w:t>
      </w:r>
      <w:r w:rsidRPr="00C73C7A">
        <w:rPr>
          <w:rFonts w:eastAsia="Arial" w:cs="Arial"/>
          <w:lang w:val="en-US"/>
        </w:rPr>
        <w:t xml:space="preserve"> of the Specification</w:t>
      </w:r>
      <w:bookmarkEnd w:id="15"/>
      <w:r w:rsidRPr="00C73C7A">
        <w:rPr>
          <w:rFonts w:eastAsia="Arial" w:cs="Arial"/>
          <w:lang w:val="en-US"/>
        </w:rPr>
        <w:t xml:space="preserve">. </w:t>
      </w:r>
    </w:p>
    <w:p w14:paraId="79ED8429" w14:textId="7AB5A784" w:rsidR="008F4740" w:rsidRPr="00C73C7A" w:rsidRDefault="008F4740" w:rsidP="00AC6AB4">
      <w:pPr>
        <w:widowControl w:val="0"/>
        <w:autoSpaceDE w:val="0"/>
        <w:autoSpaceDN w:val="0"/>
        <w:spacing w:after="0" w:line="264" w:lineRule="auto"/>
        <w:ind w:left="425" w:right="703"/>
        <w:rPr>
          <w:rFonts w:eastAsia="Arial" w:cs="Arial"/>
          <w:lang w:val="en-US"/>
        </w:rPr>
      </w:pPr>
      <w:r w:rsidRPr="00C73C7A">
        <w:rPr>
          <w:rFonts w:eastAsia="Arial" w:cs="Arial"/>
          <w:lang w:val="en-US"/>
        </w:rPr>
        <w:t>Assessment guidance is only given where additional information is needed. There might not be assessment guidance for each criterion.</w:t>
      </w:r>
    </w:p>
    <w:p w14:paraId="27F41115" w14:textId="77777777" w:rsidR="008F4740" w:rsidRPr="00C73C7A" w:rsidRDefault="008F4740"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Make sure students understand that the assessment criteria and assessment guidance tell them in detail what they need to do in each task.</w:t>
      </w:r>
    </w:p>
    <w:p w14:paraId="4886080A" w14:textId="29735B6C" w:rsidR="00CD6E49" w:rsidRPr="00C73C7A" w:rsidRDefault="4F82B4F0" w:rsidP="00AC6AB4">
      <w:pPr>
        <w:widowControl w:val="0"/>
        <w:numPr>
          <w:ilvl w:val="0"/>
          <w:numId w:val="3"/>
        </w:numPr>
        <w:autoSpaceDE w:val="0"/>
        <w:autoSpaceDN w:val="0"/>
        <w:spacing w:after="0" w:line="264" w:lineRule="auto"/>
        <w:ind w:left="425" w:right="703" w:hanging="425"/>
        <w:rPr>
          <w:rFonts w:eastAsia="Calibri" w:cs="Arial"/>
        </w:rPr>
      </w:pPr>
      <w:r w:rsidRPr="00C73C7A">
        <w:rPr>
          <w:rFonts w:eastAsia="Arial" w:cs="Arial"/>
          <w:lang w:val="en-US"/>
        </w:rPr>
        <w:t>R</w:t>
      </w:r>
      <w:r w:rsidR="00CD6E49" w:rsidRPr="00C73C7A">
        <w:rPr>
          <w:rFonts w:eastAsia="Arial" w:cs="Arial"/>
          <w:lang w:val="en-US"/>
        </w:rPr>
        <w:t>ead and underst</w:t>
      </w:r>
      <w:r w:rsidR="3676C02C" w:rsidRPr="00C73C7A">
        <w:rPr>
          <w:rFonts w:eastAsia="Arial" w:cs="Arial"/>
          <w:lang w:val="en-US"/>
        </w:rPr>
        <w:t>and</w:t>
      </w:r>
      <w:r w:rsidR="00CD6E49" w:rsidRPr="00C73C7A">
        <w:rPr>
          <w:rFonts w:eastAsia="Arial" w:cs="Arial"/>
          <w:lang w:val="en-US"/>
        </w:rPr>
        <w:t xml:space="preserve"> </w:t>
      </w:r>
      <w:r w:rsidR="00CD6E49" w:rsidRPr="00C73C7A">
        <w:rPr>
          <w:rFonts w:eastAsia="Arial" w:cs="Arial"/>
          <w:b/>
          <w:bCs/>
          <w:lang w:val="en-US"/>
        </w:rPr>
        <w:t>all</w:t>
      </w:r>
      <w:r w:rsidR="00CD6E49" w:rsidRPr="00C73C7A">
        <w:rPr>
          <w:rFonts w:eastAsia="Arial" w:cs="Arial"/>
          <w:lang w:val="en-US"/>
        </w:rPr>
        <w:t xml:space="preserve"> the rules and guidance in </w:t>
      </w:r>
      <w:bookmarkStart w:id="16" w:name="_Hlk81299513"/>
      <w:r w:rsidR="00CD6E49" w:rsidRPr="00C73C7A">
        <w:rPr>
          <w:rFonts w:eastAsia="Arial" w:cs="Arial"/>
          <w:b/>
          <w:bCs/>
          <w:lang w:val="en-US"/>
        </w:rPr>
        <w:t>Section 6</w:t>
      </w:r>
      <w:bookmarkEnd w:id="16"/>
      <w:r w:rsidR="00CD6E49" w:rsidRPr="00C73C7A">
        <w:rPr>
          <w:rFonts w:eastAsia="Arial" w:cs="Arial"/>
          <w:lang w:val="en-US"/>
        </w:rPr>
        <w:t xml:space="preserve"> of the Specification </w:t>
      </w:r>
      <w:r w:rsidR="00CD6E49" w:rsidRPr="00C73C7A">
        <w:rPr>
          <w:rFonts w:eastAsia="Arial" w:cs="Arial"/>
          <w:b/>
          <w:bCs/>
          <w:lang w:val="en-US"/>
        </w:rPr>
        <w:t>before</w:t>
      </w:r>
      <w:r w:rsidR="00CD6E49" w:rsidRPr="00C73C7A">
        <w:rPr>
          <w:rFonts w:eastAsia="Arial" w:cs="Arial"/>
          <w:lang w:val="en-US"/>
        </w:rPr>
        <w:t xml:space="preserve"> your </w:t>
      </w:r>
      <w:r w:rsidR="001F3ABF" w:rsidRPr="00C73C7A">
        <w:rPr>
          <w:rFonts w:eastAsia="Arial" w:cs="Arial"/>
          <w:lang w:val="en-US"/>
        </w:rPr>
        <w:t>students start</w:t>
      </w:r>
      <w:r w:rsidR="00CD6E49" w:rsidRPr="00C73C7A">
        <w:rPr>
          <w:rFonts w:eastAsia="Arial" w:cs="Arial"/>
          <w:lang w:val="en-US"/>
        </w:rPr>
        <w:t xml:space="preserve"> the set assignments.</w:t>
      </w:r>
    </w:p>
    <w:p w14:paraId="58EF4631" w14:textId="041BA963" w:rsidR="00CD6E49" w:rsidRPr="00C73C7A" w:rsidRDefault="00CD6E49" w:rsidP="00AC6AB4">
      <w:pPr>
        <w:widowControl w:val="0"/>
        <w:numPr>
          <w:ilvl w:val="0"/>
          <w:numId w:val="3"/>
        </w:numPr>
        <w:autoSpaceDE w:val="0"/>
        <w:autoSpaceDN w:val="0"/>
        <w:spacing w:after="0" w:line="264" w:lineRule="auto"/>
        <w:ind w:left="425" w:right="703" w:hanging="425"/>
        <w:rPr>
          <w:rFonts w:eastAsia="Calibri" w:cs="Arial"/>
        </w:rPr>
      </w:pPr>
      <w:r w:rsidRPr="00C73C7A">
        <w:rPr>
          <w:rFonts w:eastAsia="Arial" w:cs="Arial"/>
          <w:lang w:val="en-US"/>
        </w:rPr>
        <w:t xml:space="preserve">Make sure that </w:t>
      </w:r>
      <w:r w:rsidR="005B1467" w:rsidRPr="00C73C7A">
        <w:rPr>
          <w:rFonts w:eastAsia="Arial" w:cs="Arial"/>
          <w:lang w:val="en-US"/>
        </w:rPr>
        <w:t xml:space="preserve">your students complete the tasks and that you </w:t>
      </w:r>
      <w:r w:rsidR="008349D8" w:rsidRPr="00C73C7A">
        <w:rPr>
          <w:rFonts w:eastAsia="Arial" w:cs="Arial"/>
          <w:lang w:val="en-US"/>
        </w:rPr>
        <w:t>assess the task</w:t>
      </w:r>
      <w:r w:rsidR="00DE0AE4" w:rsidRPr="00C73C7A">
        <w:rPr>
          <w:rFonts w:eastAsia="Arial" w:cs="Arial"/>
          <w:lang w:val="en-US"/>
        </w:rPr>
        <w:t>s</w:t>
      </w:r>
      <w:r w:rsidR="008349D8" w:rsidRPr="00C73C7A">
        <w:rPr>
          <w:rFonts w:eastAsia="Arial" w:cs="Arial"/>
          <w:lang w:val="en-US"/>
        </w:rPr>
        <w:t xml:space="preserve"> fully in line with </w:t>
      </w:r>
      <w:r w:rsidRPr="00C73C7A">
        <w:rPr>
          <w:rFonts w:eastAsia="Arial" w:cs="Arial"/>
          <w:lang w:val="en-US"/>
        </w:rPr>
        <w:t xml:space="preserve">the rules and guidance in </w:t>
      </w:r>
      <w:r w:rsidRPr="00C73C7A">
        <w:rPr>
          <w:rFonts w:eastAsia="Arial" w:cs="Arial"/>
          <w:b/>
          <w:bCs/>
          <w:lang w:val="en-US"/>
        </w:rPr>
        <w:t>Section 6</w:t>
      </w:r>
      <w:r w:rsidRPr="00C73C7A">
        <w:rPr>
          <w:rFonts w:eastAsia="Arial" w:cs="Arial"/>
          <w:lang w:val="en-US"/>
        </w:rPr>
        <w:t xml:space="preserve"> of the Specification.</w:t>
      </w:r>
    </w:p>
    <w:p w14:paraId="6E64A87B" w14:textId="05080262" w:rsidR="00CD6E49" w:rsidRPr="00C73C7A" w:rsidRDefault="0046108F"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Give your </w:t>
      </w:r>
      <w:r w:rsidR="00CD6E49" w:rsidRPr="00C73C7A">
        <w:rPr>
          <w:rFonts w:eastAsia="Arial" w:cs="Arial"/>
          <w:lang w:val="en-US"/>
        </w:rPr>
        <w:t xml:space="preserve">students the </w:t>
      </w:r>
      <w:r w:rsidR="00614125" w:rsidRPr="00C73C7A">
        <w:rPr>
          <w:rFonts w:eastAsia="Arial" w:cs="Arial"/>
          <w:lang w:val="en-US"/>
        </w:rPr>
        <w:t>Human Biology</w:t>
      </w:r>
      <w:r w:rsidR="003648AE" w:rsidRPr="00C73C7A">
        <w:rPr>
          <w:rFonts w:cs="Arial"/>
          <w:i/>
          <w:iCs/>
        </w:rPr>
        <w:t xml:space="preserve"> </w:t>
      </w:r>
      <w:hyperlink r:id="rId11">
        <w:r w:rsidR="00CD6E49" w:rsidRPr="00C73C7A">
          <w:rPr>
            <w:rFonts w:eastAsia="Arial" w:cs="Arial"/>
            <w:b/>
            <w:bCs/>
            <w:lang w:val="en-US"/>
          </w:rPr>
          <w:t>Student guide to NEA assignment</w:t>
        </w:r>
      </w:hyperlink>
      <w:r w:rsidR="004662BE" w:rsidRPr="00C73C7A">
        <w:rPr>
          <w:rFonts w:eastAsia="Arial" w:cs="Arial"/>
          <w:b/>
          <w:bCs/>
          <w:lang w:val="en-US"/>
        </w:rPr>
        <w:t>s</w:t>
      </w:r>
      <w:r w:rsidR="00CD6E49" w:rsidRPr="00C73C7A">
        <w:rPr>
          <w:rFonts w:eastAsia="Arial" w:cs="Arial"/>
          <w:lang w:val="en-US"/>
        </w:rPr>
        <w:t xml:space="preserve"> </w:t>
      </w:r>
      <w:r w:rsidR="00CD6E49" w:rsidRPr="00C73C7A">
        <w:rPr>
          <w:rFonts w:eastAsia="Arial" w:cs="Arial"/>
          <w:b/>
          <w:bCs/>
          <w:lang w:val="en-US"/>
        </w:rPr>
        <w:t>before</w:t>
      </w:r>
      <w:r w:rsidR="00CD6E49" w:rsidRPr="00C73C7A">
        <w:rPr>
          <w:rFonts w:eastAsia="Arial" w:cs="Arial"/>
          <w:lang w:val="en-US"/>
        </w:rPr>
        <w:t xml:space="preserve"> they start the assignments.</w:t>
      </w:r>
    </w:p>
    <w:p w14:paraId="7082C7BC" w14:textId="4B77657D" w:rsidR="00CD6E49" w:rsidRPr="00C73C7A" w:rsidRDefault="00CD6E49"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 xml:space="preserve">Complete the </w:t>
      </w:r>
      <w:r w:rsidRPr="00C73C7A">
        <w:rPr>
          <w:rFonts w:eastAsia="Arial" w:cs="Arial"/>
          <w:b/>
          <w:bCs/>
          <w:lang w:val="en-US"/>
        </w:rPr>
        <w:t>Teacher Observation Record</w:t>
      </w:r>
      <w:r w:rsidRPr="00C73C7A">
        <w:rPr>
          <w:rFonts w:eastAsia="Arial" w:cs="Arial"/>
          <w:lang w:val="en-US"/>
        </w:rPr>
        <w:t xml:space="preserve"> for </w:t>
      </w:r>
      <w:r w:rsidRPr="00C73C7A">
        <w:rPr>
          <w:rFonts w:eastAsia="Arial" w:cs="Arial"/>
          <w:b/>
          <w:bCs/>
          <w:lang w:val="en-US"/>
        </w:rPr>
        <w:t xml:space="preserve">Task </w:t>
      </w:r>
      <w:r w:rsidR="00614125" w:rsidRPr="00C73C7A">
        <w:rPr>
          <w:rFonts w:eastAsia="Arial" w:cs="Arial"/>
          <w:b/>
          <w:bCs/>
          <w:lang w:val="en-US"/>
        </w:rPr>
        <w:t>2</w:t>
      </w:r>
      <w:r w:rsidRPr="00C73C7A">
        <w:rPr>
          <w:rFonts w:eastAsia="Arial" w:cs="Arial"/>
          <w:lang w:val="en-US"/>
        </w:rPr>
        <w:t xml:space="preserve">. You </w:t>
      </w:r>
      <w:r w:rsidRPr="00C73C7A">
        <w:rPr>
          <w:rFonts w:eastAsia="Arial" w:cs="Arial"/>
          <w:b/>
          <w:bCs/>
          <w:lang w:val="en-US"/>
        </w:rPr>
        <w:t>must</w:t>
      </w:r>
      <w:r w:rsidRPr="00C73C7A">
        <w:rPr>
          <w:rFonts w:eastAsia="Arial" w:cs="Arial"/>
          <w:lang w:val="en-US"/>
        </w:rPr>
        <w:t xml:space="preserve"> </w:t>
      </w:r>
      <w:r w:rsidR="008775D9" w:rsidRPr="00C73C7A">
        <w:rPr>
          <w:rFonts w:eastAsia="Arial" w:cs="Arial"/>
          <w:lang w:val="en-US"/>
        </w:rPr>
        <w:t>follow</w:t>
      </w:r>
      <w:r w:rsidRPr="00C73C7A">
        <w:rPr>
          <w:rFonts w:eastAsia="Arial" w:cs="Arial"/>
          <w:lang w:val="en-US"/>
        </w:rPr>
        <w:t xml:space="preserve"> the guidance given when completing it. </w:t>
      </w:r>
    </w:p>
    <w:p w14:paraId="5C514582" w14:textId="1CAC0F55" w:rsidR="0028252D" w:rsidRPr="00C73C7A" w:rsidRDefault="0028252D" w:rsidP="00AC6AB4">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Question the students about the research completed, to be satisfied that the research was independently completed by the student.</w:t>
      </w:r>
    </w:p>
    <w:p w14:paraId="2F3C6142" w14:textId="77777777" w:rsidR="00E662AA" w:rsidRPr="00C73C7A" w:rsidRDefault="00E662AA" w:rsidP="004E1875">
      <w:pPr>
        <w:spacing w:after="0" w:line="240" w:lineRule="auto"/>
        <w:rPr>
          <w:rFonts w:cs="Arial"/>
        </w:rPr>
      </w:pPr>
    </w:p>
    <w:p w14:paraId="497765FF" w14:textId="77777777" w:rsidR="00033572" w:rsidRDefault="00033572" w:rsidP="004E1875">
      <w:pPr>
        <w:rPr>
          <w:rFonts w:cs="Arial"/>
        </w:rPr>
      </w:pPr>
      <w:r>
        <w:rPr>
          <w:rFonts w:cs="Arial"/>
        </w:rPr>
        <w:br w:type="page"/>
      </w:r>
    </w:p>
    <w:p w14:paraId="2AB93CFA" w14:textId="0E1EAA49" w:rsidR="005C32CB" w:rsidRDefault="00297D67" w:rsidP="004E1875">
      <w:pPr>
        <w:spacing w:after="0" w:line="240" w:lineRule="auto"/>
        <w:rPr>
          <w:rFonts w:cs="Arial"/>
        </w:rPr>
      </w:pPr>
      <w:r w:rsidRPr="00C73C7A">
        <w:rPr>
          <w:rFonts w:cs="Arial"/>
        </w:rPr>
        <w:lastRenderedPageBreak/>
        <w:t xml:space="preserve">You </w:t>
      </w:r>
      <w:r w:rsidR="005C32CB" w:rsidRPr="00C73C7A">
        <w:rPr>
          <w:rFonts w:cs="Arial"/>
          <w:b/>
          <w:bCs/>
        </w:rPr>
        <w:t>must</w:t>
      </w:r>
      <w:r w:rsidR="005C32CB" w:rsidRPr="00C73C7A">
        <w:rPr>
          <w:rFonts w:cs="Arial"/>
        </w:rPr>
        <w:t xml:space="preserve"> </w:t>
      </w:r>
      <w:r w:rsidR="005C32CB" w:rsidRPr="00C73C7A">
        <w:rPr>
          <w:rFonts w:cs="Arial"/>
          <w:b/>
          <w:bCs/>
        </w:rPr>
        <w:t>not</w:t>
      </w:r>
      <w:r w:rsidR="005C32CB" w:rsidRPr="00C73C7A">
        <w:rPr>
          <w:rFonts w:cs="Arial"/>
        </w:rPr>
        <w:t xml:space="preserve">: </w:t>
      </w:r>
    </w:p>
    <w:p w14:paraId="3F21E517" w14:textId="77777777" w:rsidR="00033572" w:rsidRPr="00C73C7A" w:rsidRDefault="00033572" w:rsidP="004E1875">
      <w:pPr>
        <w:spacing w:after="0" w:line="240" w:lineRule="auto"/>
        <w:rPr>
          <w:rFonts w:cs="Arial"/>
        </w:rPr>
      </w:pPr>
    </w:p>
    <w:p w14:paraId="75D1C9B4" w14:textId="6F516247" w:rsidR="004158B7" w:rsidRPr="00C73C7A" w:rsidRDefault="6253720E" w:rsidP="00AC6AB4">
      <w:pPr>
        <w:widowControl w:val="0"/>
        <w:numPr>
          <w:ilvl w:val="0"/>
          <w:numId w:val="3"/>
        </w:numPr>
        <w:autoSpaceDE w:val="0"/>
        <w:autoSpaceDN w:val="0"/>
        <w:spacing w:after="0" w:line="264" w:lineRule="auto"/>
        <w:ind w:left="425" w:right="703" w:hanging="425"/>
        <w:rPr>
          <w:rFonts w:cs="Arial"/>
        </w:rPr>
      </w:pPr>
      <w:r w:rsidRPr="00C73C7A">
        <w:rPr>
          <w:rFonts w:cs="Arial"/>
        </w:rPr>
        <w:t xml:space="preserve">Use </w:t>
      </w:r>
      <w:r w:rsidR="1737C635" w:rsidRPr="00AC6AB4">
        <w:rPr>
          <w:rFonts w:eastAsia="Arial" w:cs="Arial"/>
          <w:lang w:val="en-US"/>
        </w:rPr>
        <w:t>live</w:t>
      </w:r>
      <w:r w:rsidR="1737C635" w:rsidRPr="00C73C7A">
        <w:rPr>
          <w:rFonts w:cs="Arial"/>
        </w:rPr>
        <w:t xml:space="preserve"> </w:t>
      </w:r>
      <w:r w:rsidR="59574955" w:rsidRPr="00C73C7A">
        <w:rPr>
          <w:rFonts w:cs="Arial"/>
        </w:rPr>
        <w:t>OCR-</w:t>
      </w:r>
      <w:proofErr w:type="spellStart"/>
      <w:r w:rsidR="59574955" w:rsidRPr="00C73C7A">
        <w:rPr>
          <w:rFonts w:cs="Arial"/>
        </w:rPr>
        <w:t>set</w:t>
      </w:r>
      <w:proofErr w:type="spellEnd"/>
      <w:r w:rsidR="59574955" w:rsidRPr="00C73C7A">
        <w:rPr>
          <w:rFonts w:cs="Arial"/>
        </w:rPr>
        <w:t xml:space="preserve"> </w:t>
      </w:r>
      <w:r w:rsidR="1737C635" w:rsidRPr="00C73C7A">
        <w:rPr>
          <w:rFonts w:cs="Arial"/>
        </w:rPr>
        <w:t xml:space="preserve">assignments </w:t>
      </w:r>
      <w:r w:rsidRPr="00C73C7A">
        <w:rPr>
          <w:rFonts w:cs="Arial"/>
        </w:rPr>
        <w:t>for practice or formative assessment</w:t>
      </w:r>
      <w:r w:rsidR="60E2CE3A" w:rsidRPr="00C73C7A">
        <w:rPr>
          <w:rFonts w:cs="Arial"/>
        </w:rPr>
        <w:t>.</w:t>
      </w:r>
      <w:r w:rsidR="56DA9053" w:rsidRPr="00C73C7A">
        <w:rPr>
          <w:rFonts w:cs="Arial"/>
        </w:rPr>
        <w:t xml:space="preserve"> This </w:t>
      </w:r>
      <w:r w:rsidR="001E5196" w:rsidRPr="00C73C7A">
        <w:rPr>
          <w:rFonts w:cs="Arial"/>
        </w:rPr>
        <w:t xml:space="preserve">sample assessment material </w:t>
      </w:r>
      <w:r w:rsidR="001E5196" w:rsidRPr="00C73C7A">
        <w:rPr>
          <w:rFonts w:cs="Arial"/>
          <w:b/>
          <w:bCs/>
        </w:rPr>
        <w:t>can</w:t>
      </w:r>
      <w:r w:rsidR="001E5196" w:rsidRPr="00C73C7A">
        <w:rPr>
          <w:rFonts w:cs="Arial"/>
        </w:rPr>
        <w:t xml:space="preserve"> </w:t>
      </w:r>
      <w:r w:rsidR="56DA9053" w:rsidRPr="00C73C7A">
        <w:rPr>
          <w:rFonts w:cs="Arial"/>
        </w:rPr>
        <w:t xml:space="preserve">be used for </w:t>
      </w:r>
      <w:r w:rsidR="001E5196" w:rsidRPr="00C73C7A">
        <w:rPr>
          <w:rFonts w:cs="Arial"/>
        </w:rPr>
        <w:t>practice or formative assessment</w:t>
      </w:r>
      <w:r w:rsidR="56DA9053" w:rsidRPr="00C73C7A">
        <w:rPr>
          <w:rFonts w:cs="Arial"/>
        </w:rPr>
        <w:t>.</w:t>
      </w:r>
    </w:p>
    <w:p w14:paraId="69B104A8" w14:textId="112102A4" w:rsidR="00F252A0" w:rsidRPr="00C73C7A" w:rsidRDefault="00110EF3" w:rsidP="00AC6AB4">
      <w:pPr>
        <w:widowControl w:val="0"/>
        <w:numPr>
          <w:ilvl w:val="0"/>
          <w:numId w:val="3"/>
        </w:numPr>
        <w:autoSpaceDE w:val="0"/>
        <w:autoSpaceDN w:val="0"/>
        <w:spacing w:after="0" w:line="264" w:lineRule="auto"/>
        <w:ind w:left="425" w:right="703" w:hanging="425"/>
        <w:rPr>
          <w:rFonts w:cs="Arial"/>
        </w:rPr>
      </w:pPr>
      <w:r w:rsidRPr="00C73C7A">
        <w:rPr>
          <w:rFonts w:cs="Arial"/>
        </w:rPr>
        <w:t xml:space="preserve">Use </w:t>
      </w:r>
      <w:r w:rsidRPr="00AC6AB4">
        <w:rPr>
          <w:rFonts w:eastAsia="Arial" w:cs="Arial"/>
          <w:lang w:val="en-US"/>
        </w:rPr>
        <w:t>this</w:t>
      </w:r>
      <w:r w:rsidRPr="00C73C7A">
        <w:rPr>
          <w:rFonts w:cs="Arial"/>
        </w:rPr>
        <w:t xml:space="preserve"> sample assessment material for live assessment of students</w:t>
      </w:r>
      <w:r w:rsidR="00EC0FDF" w:rsidRPr="00C73C7A">
        <w:rPr>
          <w:rFonts w:cs="Arial"/>
        </w:rPr>
        <w:t>.</w:t>
      </w:r>
    </w:p>
    <w:p w14:paraId="0BD98752" w14:textId="5159F2CE" w:rsidR="008B25F7" w:rsidRPr="00C73C7A" w:rsidRDefault="008B25F7" w:rsidP="00AC6AB4">
      <w:pPr>
        <w:widowControl w:val="0"/>
        <w:numPr>
          <w:ilvl w:val="0"/>
          <w:numId w:val="3"/>
        </w:numPr>
        <w:autoSpaceDE w:val="0"/>
        <w:autoSpaceDN w:val="0"/>
        <w:spacing w:after="0" w:line="264" w:lineRule="auto"/>
        <w:ind w:left="425" w:right="703" w:hanging="425"/>
        <w:rPr>
          <w:rFonts w:cs="Arial"/>
        </w:rPr>
      </w:pPr>
      <w:r w:rsidRPr="00C73C7A">
        <w:rPr>
          <w:rFonts w:cs="Arial"/>
        </w:rPr>
        <w:t xml:space="preserve">Allow </w:t>
      </w:r>
      <w:r w:rsidRPr="00AC6AB4">
        <w:rPr>
          <w:rFonts w:eastAsia="Arial" w:cs="Arial"/>
          <w:lang w:val="en-US"/>
        </w:rPr>
        <w:t>group</w:t>
      </w:r>
      <w:r w:rsidRPr="00C73C7A">
        <w:rPr>
          <w:rFonts w:cs="Arial"/>
        </w:rPr>
        <w:t xml:space="preserve"> work for </w:t>
      </w:r>
      <w:r w:rsidRPr="00C73C7A">
        <w:rPr>
          <w:rFonts w:cs="Arial"/>
          <w:b/>
          <w:bCs/>
        </w:rPr>
        <w:t>any</w:t>
      </w:r>
      <w:r w:rsidRPr="00C73C7A">
        <w:rPr>
          <w:rFonts w:cs="Arial"/>
        </w:rPr>
        <w:t xml:space="preserve"> task in this assignment.</w:t>
      </w:r>
    </w:p>
    <w:p w14:paraId="24974238" w14:textId="125E7195" w:rsidR="004A4EDA" w:rsidRPr="00033572" w:rsidRDefault="00A166FE" w:rsidP="00AC6AB4">
      <w:pPr>
        <w:widowControl w:val="0"/>
        <w:numPr>
          <w:ilvl w:val="0"/>
          <w:numId w:val="3"/>
        </w:numPr>
        <w:autoSpaceDE w:val="0"/>
        <w:autoSpaceDN w:val="0"/>
        <w:spacing w:after="0" w:line="264" w:lineRule="auto"/>
        <w:ind w:left="425" w:right="703" w:hanging="425"/>
        <w:rPr>
          <w:rFonts w:eastAsiaTheme="majorEastAsia" w:cstheme="majorBidi"/>
          <w:b/>
          <w:sz w:val="26"/>
          <w:szCs w:val="26"/>
        </w:rPr>
      </w:pPr>
      <w:r w:rsidRPr="00AC6AB4">
        <w:rPr>
          <w:rFonts w:eastAsia="Arial" w:cs="Arial"/>
          <w:lang w:val="en-US"/>
        </w:rPr>
        <w:t>Change</w:t>
      </w:r>
      <w:r w:rsidRPr="00C73C7A">
        <w:t xml:space="preserve"> any part of the OCR-</w:t>
      </w:r>
      <w:proofErr w:type="spellStart"/>
      <w:r w:rsidRPr="00C73C7A">
        <w:t>set</w:t>
      </w:r>
      <w:proofErr w:type="spellEnd"/>
      <w:r w:rsidRPr="00C73C7A">
        <w:t xml:space="preserve"> assignments or assessment criteria.</w:t>
      </w:r>
    </w:p>
    <w:p w14:paraId="221EA615" w14:textId="77777777" w:rsidR="00033572" w:rsidRDefault="00033572" w:rsidP="004E1875">
      <w:pPr>
        <w:widowControl w:val="0"/>
        <w:autoSpaceDE w:val="0"/>
        <w:autoSpaceDN w:val="0"/>
        <w:spacing w:after="0" w:line="264" w:lineRule="auto"/>
        <w:ind w:right="703"/>
      </w:pPr>
    </w:p>
    <w:p w14:paraId="0FB53C54" w14:textId="77777777" w:rsidR="00033572" w:rsidRDefault="00033572" w:rsidP="004E1875">
      <w:pPr>
        <w:widowControl w:val="0"/>
        <w:autoSpaceDE w:val="0"/>
        <w:autoSpaceDN w:val="0"/>
        <w:spacing w:after="0" w:line="264" w:lineRule="auto"/>
        <w:ind w:right="703"/>
      </w:pPr>
    </w:p>
    <w:p w14:paraId="55812076" w14:textId="4E300E09" w:rsidR="00A166FE" w:rsidRPr="00C73C7A" w:rsidRDefault="00A166FE" w:rsidP="004E1875">
      <w:pPr>
        <w:pStyle w:val="Heading2"/>
      </w:pPr>
      <w:bookmarkStart w:id="17" w:name="_Toc167280775"/>
      <w:r w:rsidRPr="00C73C7A">
        <w:t>Information for delivering tasks</w:t>
      </w:r>
      <w:bookmarkEnd w:id="17"/>
    </w:p>
    <w:p w14:paraId="65B3E751" w14:textId="77777777" w:rsidR="00A166FE" w:rsidRPr="00C73C7A" w:rsidRDefault="00A166FE" w:rsidP="004E1875"/>
    <w:tbl>
      <w:tblPr>
        <w:tblStyle w:val="TableGrid"/>
        <w:tblW w:w="0" w:type="auto"/>
        <w:tblLook w:val="04A0" w:firstRow="1" w:lastRow="0" w:firstColumn="1" w:lastColumn="0" w:noHBand="0" w:noVBand="1"/>
      </w:tblPr>
      <w:tblGrid>
        <w:gridCol w:w="2122"/>
        <w:gridCol w:w="6894"/>
      </w:tblGrid>
      <w:tr w:rsidR="00033572" w:rsidRPr="001F5664" w14:paraId="004027B5" w14:textId="77777777" w:rsidTr="005E1AF7">
        <w:trPr>
          <w:cantSplit/>
          <w:trHeight w:val="397"/>
        </w:trPr>
        <w:tc>
          <w:tcPr>
            <w:tcW w:w="2122" w:type="dxa"/>
            <w:shd w:val="clear" w:color="auto" w:fill="auto"/>
          </w:tcPr>
          <w:p w14:paraId="229ED7C0" w14:textId="77777777" w:rsidR="00033572" w:rsidRPr="001F5664" w:rsidRDefault="00033572" w:rsidP="004E1875">
            <w:pPr>
              <w:spacing w:before="120" w:after="120"/>
              <w:rPr>
                <w:rFonts w:eastAsia="Calibri" w:cs="Arial"/>
                <w:b/>
                <w:bCs/>
              </w:rPr>
            </w:pPr>
            <w:r w:rsidRPr="001F5664">
              <w:rPr>
                <w:rFonts w:eastAsia="Calibri" w:cs="Arial"/>
                <w:b/>
                <w:bCs/>
              </w:rPr>
              <w:t>Task</w:t>
            </w:r>
          </w:p>
        </w:tc>
        <w:tc>
          <w:tcPr>
            <w:tcW w:w="6894" w:type="dxa"/>
            <w:shd w:val="clear" w:color="auto" w:fill="auto"/>
          </w:tcPr>
          <w:p w14:paraId="42C7A635" w14:textId="77777777" w:rsidR="00033572" w:rsidRPr="001F5664" w:rsidRDefault="00033572" w:rsidP="004E1875">
            <w:pPr>
              <w:spacing w:before="120" w:after="120"/>
              <w:rPr>
                <w:rFonts w:eastAsia="Calibri" w:cs="Arial"/>
                <w:b/>
                <w:bCs/>
              </w:rPr>
            </w:pPr>
            <w:r w:rsidRPr="001F5664">
              <w:rPr>
                <w:rFonts w:eastAsia="Calibri" w:cs="Arial"/>
                <w:b/>
                <w:bCs/>
              </w:rPr>
              <w:t>Requirements</w:t>
            </w:r>
          </w:p>
        </w:tc>
      </w:tr>
      <w:tr w:rsidR="00A166FE" w:rsidRPr="00C73C7A" w14:paraId="17A106FB" w14:textId="77777777" w:rsidTr="00C10AD9">
        <w:tc>
          <w:tcPr>
            <w:tcW w:w="2122" w:type="dxa"/>
          </w:tcPr>
          <w:p w14:paraId="000456AE" w14:textId="29B7B810" w:rsidR="00A166FE" w:rsidRPr="00C73C7A" w:rsidRDefault="008D1170" w:rsidP="004E1875">
            <w:pPr>
              <w:spacing w:before="60" w:after="60"/>
              <w:rPr>
                <w:rFonts w:eastAsia="Calibri" w:cs="Arial"/>
              </w:rPr>
            </w:pPr>
            <w:r w:rsidRPr="00C73C7A">
              <w:rPr>
                <w:rFonts w:eastAsia="Calibri" w:cs="Arial"/>
              </w:rPr>
              <w:t xml:space="preserve">1 </w:t>
            </w:r>
            <w:r w:rsidR="00616034" w:rsidRPr="00C73C7A">
              <w:rPr>
                <w:rFonts w:eastAsia="Calibri" w:cs="Arial"/>
              </w:rPr>
              <w:t>and</w:t>
            </w:r>
            <w:r w:rsidRPr="00C73C7A">
              <w:rPr>
                <w:rFonts w:eastAsia="Calibri" w:cs="Arial"/>
              </w:rPr>
              <w:t xml:space="preserve"> 2</w:t>
            </w:r>
          </w:p>
        </w:tc>
        <w:tc>
          <w:tcPr>
            <w:tcW w:w="6894" w:type="dxa"/>
          </w:tcPr>
          <w:p w14:paraId="417DF15B" w14:textId="619D787E" w:rsidR="00A166FE" w:rsidRPr="00C73C7A" w:rsidRDefault="008D1170" w:rsidP="004E1875">
            <w:pPr>
              <w:spacing w:before="60" w:after="60"/>
              <w:rPr>
                <w:rFonts w:eastAsia="Calibri" w:cs="Arial"/>
              </w:rPr>
            </w:pPr>
            <w:r w:rsidRPr="00C73C7A">
              <w:rPr>
                <w:rFonts w:eastAsia="Calibri" w:cs="Arial"/>
              </w:rPr>
              <w:t>See accompanying ‘Technician notes’ for guidance for setting up samples for investigation</w:t>
            </w:r>
            <w:r w:rsidR="005A42B2" w:rsidRPr="00C73C7A">
              <w:rPr>
                <w:rFonts w:eastAsia="Calibri" w:cs="Arial"/>
              </w:rPr>
              <w:t>.</w:t>
            </w:r>
          </w:p>
        </w:tc>
      </w:tr>
    </w:tbl>
    <w:p w14:paraId="01CAAA9C" w14:textId="77777777" w:rsidR="007B25E3" w:rsidRPr="003C56A6" w:rsidRDefault="007B25E3" w:rsidP="004E1875">
      <w:pPr>
        <w:rPr>
          <w:rFonts w:eastAsia="Calibri" w:cs="Arial"/>
          <w:b/>
          <w:bCs/>
        </w:rPr>
      </w:pPr>
    </w:p>
    <w:p w14:paraId="56FFDFD0" w14:textId="77777777" w:rsidR="007B25E3" w:rsidRPr="003C56A6" w:rsidRDefault="007B25E3" w:rsidP="004E1875">
      <w:pPr>
        <w:rPr>
          <w:rFonts w:eastAsia="Calibri" w:cs="Arial"/>
          <w:b/>
          <w:bCs/>
        </w:rPr>
      </w:pPr>
    </w:p>
    <w:p w14:paraId="313A10CC" w14:textId="77777777" w:rsidR="007B25E3" w:rsidRPr="003C56A6" w:rsidRDefault="007B25E3" w:rsidP="004E1875">
      <w:pPr>
        <w:rPr>
          <w:rFonts w:eastAsia="Calibri" w:cs="Arial"/>
          <w:b/>
          <w:bCs/>
        </w:rPr>
      </w:pPr>
    </w:p>
    <w:p w14:paraId="1BA3319C" w14:textId="77777777" w:rsidR="007B25E3" w:rsidRPr="003C56A6" w:rsidRDefault="007B25E3" w:rsidP="004E1875">
      <w:pPr>
        <w:rPr>
          <w:rFonts w:eastAsia="Calibri" w:cs="Arial"/>
          <w:b/>
          <w:bCs/>
        </w:rPr>
      </w:pPr>
    </w:p>
    <w:p w14:paraId="5EB2FCCB" w14:textId="77777777" w:rsidR="007B25E3" w:rsidRPr="003C56A6" w:rsidRDefault="007B25E3" w:rsidP="004E1875">
      <w:pPr>
        <w:rPr>
          <w:rFonts w:eastAsia="Calibri" w:cs="Arial"/>
          <w:b/>
          <w:bCs/>
        </w:rPr>
      </w:pPr>
    </w:p>
    <w:p w14:paraId="5BCA07B5" w14:textId="16AF6A6B" w:rsidR="00C00B8B" w:rsidRPr="00C73C7A" w:rsidRDefault="00C00B8B" w:rsidP="004E1875">
      <w:pPr>
        <w:rPr>
          <w:rFonts w:eastAsia="Calibri" w:cs="Arial"/>
        </w:rPr>
      </w:pPr>
      <w:r w:rsidRPr="00C73C7A">
        <w:rPr>
          <w:rFonts w:eastAsia="Calibri" w:cs="Arial"/>
          <w:b/>
          <w:bCs/>
        </w:rPr>
        <w:t>Pages 1</w:t>
      </w:r>
      <w:r w:rsidR="005A42B2" w:rsidRPr="00C73C7A">
        <w:rPr>
          <w:rFonts w:eastAsia="Calibri" w:cs="Arial"/>
          <w:b/>
          <w:bCs/>
        </w:rPr>
        <w:t>-</w:t>
      </w:r>
      <w:r w:rsidR="00937810" w:rsidRPr="00C73C7A">
        <w:rPr>
          <w:rFonts w:eastAsia="Calibri" w:cs="Arial"/>
          <w:b/>
          <w:bCs/>
        </w:rPr>
        <w:t>4</w:t>
      </w:r>
      <w:r w:rsidR="005E2593" w:rsidRPr="00C73C7A">
        <w:rPr>
          <w:rFonts w:eastAsia="Calibri" w:cs="Arial"/>
        </w:rPr>
        <w:t xml:space="preserve"> </w:t>
      </w:r>
      <w:r w:rsidRPr="00C73C7A">
        <w:rPr>
          <w:rFonts w:eastAsia="Calibri" w:cs="Arial"/>
        </w:rPr>
        <w:t xml:space="preserve">are for teachers only. Please do </w:t>
      </w:r>
      <w:r w:rsidRPr="00C73C7A">
        <w:rPr>
          <w:rFonts w:eastAsia="Calibri" w:cs="Arial"/>
          <w:b/>
          <w:bCs/>
        </w:rPr>
        <w:t>not</w:t>
      </w:r>
      <w:r w:rsidRPr="00C73C7A">
        <w:rPr>
          <w:rFonts w:eastAsia="Calibri" w:cs="Arial"/>
        </w:rPr>
        <w:t xml:space="preserve"> give </w:t>
      </w:r>
      <w:r w:rsidRPr="00C73C7A">
        <w:rPr>
          <w:rFonts w:eastAsia="Calibri" w:cs="Arial"/>
          <w:b/>
          <w:bCs/>
        </w:rPr>
        <w:t>Pages 1-</w:t>
      </w:r>
      <w:r w:rsidR="00937810" w:rsidRPr="00C73C7A">
        <w:rPr>
          <w:rFonts w:eastAsia="Calibri" w:cs="Arial"/>
          <w:b/>
          <w:bCs/>
        </w:rPr>
        <w:t>4</w:t>
      </w:r>
      <w:r w:rsidR="005E2593" w:rsidRPr="00C73C7A">
        <w:rPr>
          <w:rFonts w:eastAsia="Calibri" w:cs="Arial"/>
        </w:rPr>
        <w:t xml:space="preserve"> </w:t>
      </w:r>
      <w:r w:rsidRPr="00C73C7A">
        <w:rPr>
          <w:rFonts w:eastAsia="Calibri" w:cs="Arial"/>
        </w:rPr>
        <w:t>to your students.</w:t>
      </w:r>
    </w:p>
    <w:p w14:paraId="7096A303" w14:textId="2A25E34B" w:rsidR="00C00B8B" w:rsidRPr="00C73C7A" w:rsidRDefault="00C00B8B" w:rsidP="004E1875">
      <w:pPr>
        <w:rPr>
          <w:rFonts w:eastAsia="Calibri" w:cs="Arial"/>
        </w:rPr>
      </w:pPr>
      <w:r w:rsidRPr="00C73C7A">
        <w:rPr>
          <w:rFonts w:eastAsia="Calibri" w:cs="Arial"/>
        </w:rPr>
        <w:t xml:space="preserve">You can give </w:t>
      </w:r>
      <w:r w:rsidRPr="00C73C7A">
        <w:rPr>
          <w:rFonts w:eastAsia="Calibri" w:cs="Arial"/>
          <w:b/>
          <w:bCs/>
        </w:rPr>
        <w:t>any</w:t>
      </w:r>
      <w:r w:rsidRPr="00C73C7A">
        <w:rPr>
          <w:rFonts w:eastAsia="Calibri" w:cs="Arial"/>
        </w:rPr>
        <w:t xml:space="preserve"> or </w:t>
      </w:r>
      <w:proofErr w:type="gramStart"/>
      <w:r w:rsidRPr="00C73C7A">
        <w:rPr>
          <w:rFonts w:eastAsia="Calibri" w:cs="Arial"/>
          <w:b/>
          <w:bCs/>
        </w:rPr>
        <w:t>all</w:t>
      </w:r>
      <w:r w:rsidRPr="00C73C7A">
        <w:rPr>
          <w:rFonts w:eastAsia="Calibri" w:cs="Arial"/>
        </w:rPr>
        <w:t xml:space="preserve"> of</w:t>
      </w:r>
      <w:proofErr w:type="gramEnd"/>
      <w:r w:rsidRPr="00C73C7A">
        <w:rPr>
          <w:rFonts w:eastAsia="Calibri" w:cs="Arial"/>
        </w:rPr>
        <w:t xml:space="preserve"> the pages </w:t>
      </w:r>
      <w:r w:rsidRPr="00C73C7A">
        <w:rPr>
          <w:rFonts w:eastAsia="Calibri" w:cs="Arial"/>
          <w:b/>
          <w:bCs/>
        </w:rPr>
        <w:t>that follow</w:t>
      </w:r>
      <w:r w:rsidRPr="00C73C7A">
        <w:rPr>
          <w:rFonts w:eastAsia="Calibri" w:cs="Arial"/>
        </w:rPr>
        <w:t xml:space="preserve"> to your students.</w:t>
      </w:r>
    </w:p>
    <w:p w14:paraId="209463D2" w14:textId="1D0E6AC8" w:rsidR="00297D67" w:rsidRPr="00C73C7A" w:rsidRDefault="00297D67" w:rsidP="004E1875">
      <w:pPr>
        <w:rPr>
          <w:rFonts w:eastAsia="Calibri" w:cs="Arial"/>
        </w:rPr>
      </w:pPr>
      <w:r w:rsidRPr="00C73C7A">
        <w:rPr>
          <w:rFonts w:eastAsia="Calibri" w:cs="Arial"/>
        </w:rPr>
        <w:br w:type="page"/>
      </w:r>
    </w:p>
    <w:p w14:paraId="72985408" w14:textId="77777777" w:rsidR="00977C72" w:rsidRPr="00C73C7A" w:rsidRDefault="00C3090A" w:rsidP="004E1875">
      <w:pPr>
        <w:pStyle w:val="Heading1"/>
        <w:rPr>
          <w:rFonts w:eastAsia="Arial"/>
          <w:lang w:val="en-US"/>
        </w:rPr>
      </w:pPr>
      <w:bookmarkStart w:id="18" w:name="_Toc167280776"/>
      <w:r w:rsidRPr="00C73C7A">
        <w:rPr>
          <w:rFonts w:eastAsia="Arial"/>
          <w:lang w:val="en-US"/>
        </w:rPr>
        <w:lastRenderedPageBreak/>
        <w:t>Tasks for students</w:t>
      </w:r>
      <w:r w:rsidR="00920755" w:rsidRPr="00C73C7A">
        <w:rPr>
          <w:rFonts w:eastAsia="Arial"/>
          <w:lang w:val="en-US"/>
        </w:rPr>
        <w:t xml:space="preserve"> and </w:t>
      </w:r>
      <w:r w:rsidRPr="00C73C7A">
        <w:rPr>
          <w:rFonts w:eastAsia="Arial"/>
          <w:lang w:val="en-US"/>
        </w:rPr>
        <w:t>assessment criteria</w:t>
      </w:r>
      <w:bookmarkEnd w:id="18"/>
      <w:r w:rsidR="004B53B3" w:rsidRPr="00C73C7A">
        <w:rPr>
          <w:rFonts w:eastAsia="Arial"/>
          <w:lang w:val="en-US"/>
        </w:rPr>
        <w:t xml:space="preserve"> </w:t>
      </w:r>
    </w:p>
    <w:p w14:paraId="0906AECC" w14:textId="77777777" w:rsidR="00977C72" w:rsidRPr="00C73C7A" w:rsidRDefault="00977C72" w:rsidP="004E1875">
      <w:pPr>
        <w:spacing w:after="0" w:line="240" w:lineRule="auto"/>
        <w:ind w:right="840"/>
        <w:textAlignment w:val="baseline"/>
        <w:rPr>
          <w:rFonts w:eastAsia="Times New Roman" w:cs="Arial"/>
          <w:b/>
          <w:bCs/>
          <w:sz w:val="26"/>
          <w:szCs w:val="26"/>
          <w:lang w:val="en-US" w:eastAsia="en-GB"/>
        </w:rPr>
      </w:pPr>
    </w:p>
    <w:p w14:paraId="62C607C7" w14:textId="4BB73065" w:rsidR="00977C72" w:rsidRPr="00C73C7A" w:rsidRDefault="00977C72" w:rsidP="004E1875">
      <w:pPr>
        <w:spacing w:after="0" w:line="240" w:lineRule="auto"/>
        <w:ind w:right="840"/>
        <w:textAlignment w:val="baseline"/>
        <w:rPr>
          <w:rFonts w:ascii="Segoe UI" w:eastAsia="Times New Roman" w:hAnsi="Segoe UI" w:cs="Segoe UI"/>
          <w:b/>
          <w:bCs/>
          <w:sz w:val="18"/>
          <w:szCs w:val="18"/>
          <w:lang w:eastAsia="en-GB"/>
        </w:rPr>
      </w:pPr>
      <w:r w:rsidRPr="00C73C7A">
        <w:rPr>
          <w:rFonts w:eastAsia="Times New Roman" w:cs="Arial"/>
          <w:b/>
          <w:bCs/>
          <w:sz w:val="26"/>
          <w:szCs w:val="26"/>
          <w:lang w:val="en-US" w:eastAsia="en-GB"/>
        </w:rPr>
        <w:t xml:space="preserve">Unit </w:t>
      </w:r>
      <w:r w:rsidR="007C19D0" w:rsidRPr="00C73C7A">
        <w:rPr>
          <w:rFonts w:eastAsia="Times New Roman" w:cs="Arial"/>
          <w:b/>
          <w:bCs/>
          <w:sz w:val="26"/>
          <w:szCs w:val="26"/>
          <w:lang w:val="en-US" w:eastAsia="en-GB"/>
        </w:rPr>
        <w:t>F173</w:t>
      </w:r>
      <w:r w:rsidRPr="00C73C7A">
        <w:rPr>
          <w:rFonts w:eastAsia="Times New Roman" w:cs="Arial"/>
          <w:b/>
          <w:bCs/>
          <w:sz w:val="26"/>
          <w:szCs w:val="26"/>
          <w:lang w:val="en-US" w:eastAsia="en-GB"/>
        </w:rPr>
        <w:t xml:space="preserve">: </w:t>
      </w:r>
      <w:r w:rsidRPr="00C73C7A">
        <w:rPr>
          <w:rFonts w:eastAsia="Arial" w:cs="Arial"/>
          <w:b/>
          <w:bCs/>
          <w:sz w:val="26"/>
          <w:szCs w:val="26"/>
          <w:lang w:val="en-US"/>
        </w:rPr>
        <w:t xml:space="preserve">Biomedical </w:t>
      </w:r>
      <w:r w:rsidR="007C19D0" w:rsidRPr="00C73C7A">
        <w:rPr>
          <w:rFonts w:eastAsia="Arial" w:cs="Arial"/>
          <w:b/>
          <w:bCs/>
          <w:sz w:val="26"/>
          <w:szCs w:val="26"/>
          <w:lang w:val="en-US"/>
        </w:rPr>
        <w:t>t</w:t>
      </w:r>
      <w:r w:rsidRPr="00C73C7A">
        <w:rPr>
          <w:rFonts w:eastAsia="Arial" w:cs="Arial"/>
          <w:b/>
          <w:bCs/>
          <w:sz w:val="26"/>
          <w:szCs w:val="26"/>
          <w:lang w:val="en-US"/>
        </w:rPr>
        <w:t>echniques</w:t>
      </w:r>
    </w:p>
    <w:p w14:paraId="62255853" w14:textId="7EB00656" w:rsidR="00977C72" w:rsidRPr="00C73C7A" w:rsidRDefault="00977C72" w:rsidP="004E1875">
      <w:pPr>
        <w:spacing w:after="0" w:line="240" w:lineRule="auto"/>
        <w:ind w:right="840"/>
        <w:textAlignment w:val="baseline"/>
        <w:rPr>
          <w:rFonts w:ascii="Segoe UI" w:eastAsia="Times New Roman" w:hAnsi="Segoe UI" w:cs="Segoe UI"/>
          <w:sz w:val="18"/>
          <w:szCs w:val="18"/>
          <w:lang w:eastAsia="en-GB"/>
        </w:rPr>
      </w:pPr>
    </w:p>
    <w:p w14:paraId="4DBA62BC" w14:textId="01CEF7B6" w:rsidR="00977C72" w:rsidRPr="00C73C7A" w:rsidRDefault="00977C72" w:rsidP="004E1875">
      <w:pPr>
        <w:spacing w:after="0" w:line="240" w:lineRule="auto"/>
        <w:ind w:right="840"/>
        <w:textAlignment w:val="baseline"/>
        <w:rPr>
          <w:rFonts w:ascii="Segoe UI" w:eastAsia="Times New Roman" w:hAnsi="Segoe UI" w:cs="Segoe UI"/>
          <w:sz w:val="18"/>
          <w:szCs w:val="18"/>
          <w:lang w:eastAsia="en-GB"/>
        </w:rPr>
      </w:pPr>
      <w:r w:rsidRPr="00C73C7A">
        <w:rPr>
          <w:rFonts w:eastAsiaTheme="majorEastAsia" w:cstheme="majorBidi"/>
          <w:b/>
          <w:bCs/>
          <w:sz w:val="26"/>
          <w:szCs w:val="26"/>
        </w:rPr>
        <w:t>Scenario Title:</w:t>
      </w:r>
      <w:r w:rsidRPr="00C73C7A">
        <w:rPr>
          <w:rFonts w:eastAsia="Times New Roman" w:cs="Arial"/>
          <w:sz w:val="26"/>
          <w:szCs w:val="26"/>
          <w:lang w:val="en-US" w:eastAsia="en-GB"/>
        </w:rPr>
        <w:t xml:space="preserve"> </w:t>
      </w:r>
      <w:r w:rsidRPr="00C73C7A">
        <w:rPr>
          <w:rFonts w:eastAsia="Arial" w:cs="Arial"/>
          <w:sz w:val="26"/>
          <w:szCs w:val="26"/>
          <w:lang w:val="en-US"/>
        </w:rPr>
        <w:t>S1 Pharmaceuticals</w:t>
      </w:r>
    </w:p>
    <w:p w14:paraId="026AA66F" w14:textId="22BAE247" w:rsidR="00977C72" w:rsidRDefault="00977C72" w:rsidP="004E1875">
      <w:pPr>
        <w:spacing w:after="0" w:line="240" w:lineRule="auto"/>
        <w:textAlignment w:val="baseline"/>
        <w:rPr>
          <w:rFonts w:ascii="Segoe UI" w:eastAsia="Times New Roman" w:hAnsi="Segoe UI" w:cs="Segoe UI"/>
          <w:sz w:val="18"/>
          <w:szCs w:val="18"/>
          <w:lang w:eastAsia="en-GB"/>
        </w:rPr>
      </w:pPr>
    </w:p>
    <w:p w14:paraId="443E1093" w14:textId="77777777" w:rsidR="0066638E" w:rsidRPr="0061045F" w:rsidRDefault="0066638E" w:rsidP="0066638E">
      <w:pPr>
        <w:spacing w:after="0" w:line="240" w:lineRule="auto"/>
        <w:textAlignment w:val="baseline"/>
        <w:rPr>
          <w:rFonts w:cs="Arial"/>
          <w:sz w:val="24"/>
          <w:szCs w:val="24"/>
        </w:rPr>
      </w:pPr>
      <w:bookmarkStart w:id="19" w:name="_Hlk166839559"/>
      <w:r w:rsidRPr="0061045F">
        <w:rPr>
          <w:rFonts w:cs="Arial"/>
          <w:sz w:val="24"/>
          <w:szCs w:val="24"/>
        </w:rPr>
        <w:t>Give to candidates on or after X June 20XX.</w:t>
      </w:r>
      <w:r w:rsidRPr="0061045F">
        <w:rPr>
          <w:rFonts w:cs="Arial"/>
          <w:sz w:val="24"/>
          <w:szCs w:val="24"/>
        </w:rPr>
        <w:br/>
        <w:t>Valid for assessment until 20XX. For use by students beginning the qualification in September 20XX and finishing by 20XX or 20XX</w:t>
      </w:r>
    </w:p>
    <w:bookmarkEnd w:id="19"/>
    <w:p w14:paraId="0F01E1BA" w14:textId="77777777" w:rsidR="0066638E" w:rsidRPr="00C73C7A" w:rsidRDefault="0066638E" w:rsidP="004E1875">
      <w:pPr>
        <w:spacing w:after="0" w:line="240" w:lineRule="auto"/>
        <w:textAlignment w:val="baseline"/>
        <w:rPr>
          <w:rFonts w:ascii="Segoe UI" w:eastAsia="Times New Roman" w:hAnsi="Segoe UI" w:cs="Segoe UI"/>
          <w:sz w:val="18"/>
          <w:szCs w:val="18"/>
          <w:lang w:eastAsia="en-GB"/>
        </w:rPr>
      </w:pPr>
    </w:p>
    <w:p w14:paraId="507FA586" w14:textId="5C8CD75C" w:rsidR="00977C72" w:rsidRPr="00C73C7A" w:rsidRDefault="00977C72" w:rsidP="004E1875">
      <w:pPr>
        <w:spacing w:after="0" w:line="240" w:lineRule="auto"/>
        <w:textAlignment w:val="baseline"/>
        <w:rPr>
          <w:rFonts w:ascii="Segoe UI" w:eastAsia="Times New Roman" w:hAnsi="Segoe UI" w:cs="Segoe UI"/>
          <w:sz w:val="18"/>
          <w:szCs w:val="18"/>
          <w:lang w:eastAsia="en-GB"/>
        </w:rPr>
      </w:pPr>
      <w:bookmarkStart w:id="20" w:name="_Toc167280777"/>
      <w:r w:rsidRPr="00C73C7A">
        <w:rPr>
          <w:rStyle w:val="Heading2Char"/>
        </w:rPr>
        <w:t>Scenario</w:t>
      </w:r>
      <w:bookmarkEnd w:id="20"/>
    </w:p>
    <w:p w14:paraId="4BFDDE2C" w14:textId="41EFFE43" w:rsidR="00977C72" w:rsidRPr="00C73C7A" w:rsidRDefault="00977C72" w:rsidP="004E1875">
      <w:pPr>
        <w:spacing w:after="0" w:line="240" w:lineRule="auto"/>
        <w:textAlignment w:val="baseline"/>
        <w:rPr>
          <w:rFonts w:ascii="Segoe UI" w:eastAsia="Times New Roman" w:hAnsi="Segoe UI" w:cs="Segoe UI"/>
          <w:sz w:val="18"/>
          <w:szCs w:val="18"/>
          <w:lang w:eastAsia="en-GB"/>
        </w:rPr>
      </w:pPr>
    </w:p>
    <w:p w14:paraId="261C750F" w14:textId="77777777" w:rsidR="00977C72" w:rsidRPr="00C73C7A" w:rsidRDefault="00977C72" w:rsidP="004E1875">
      <w:r w:rsidRPr="00C73C7A">
        <w:t>You are a Biomedical Research Scientist working for S1 Pharmaceuticals. You have been given several anonymous samples from colleagues in another laboratory in S1 Pharmaceuticals. You have also been given information about three patients who might match the anonymous samples. The laboratory has asked you to suggest what disease each of the patients may have.</w:t>
      </w:r>
    </w:p>
    <w:p w14:paraId="2CC38922" w14:textId="1024FFC4" w:rsidR="00977C72" w:rsidRPr="00C73C7A" w:rsidRDefault="00977C72" w:rsidP="004E1875">
      <w:pPr>
        <w:rPr>
          <w:rFonts w:cs="Arial"/>
        </w:rPr>
      </w:pPr>
      <w:r w:rsidRPr="00C73C7A">
        <w:rPr>
          <w:rFonts w:cs="Arial"/>
        </w:rPr>
        <w:t xml:space="preserve">The samples you have received are one urine sample and two plasma samples. You will need to plan and carry out a series of tests to match the samples to the patients. The results of the tests will be </w:t>
      </w:r>
      <w:proofErr w:type="gramStart"/>
      <w:r w:rsidRPr="00C73C7A">
        <w:rPr>
          <w:rFonts w:cs="Arial"/>
        </w:rPr>
        <w:t>analysed</w:t>
      </w:r>
      <w:proofErr w:type="gramEnd"/>
      <w:r w:rsidRPr="00C73C7A">
        <w:rPr>
          <w:rFonts w:cs="Arial"/>
        </w:rPr>
        <w:t xml:space="preserve"> and you will need to produce a report </w:t>
      </w:r>
      <w:r w:rsidR="005A42B2" w:rsidRPr="00C73C7A">
        <w:rPr>
          <w:rFonts w:cs="Arial"/>
        </w:rPr>
        <w:t>stating</w:t>
      </w:r>
      <w:r w:rsidRPr="00C73C7A">
        <w:rPr>
          <w:rFonts w:cs="Arial"/>
        </w:rPr>
        <w:t xml:space="preserve"> which sample belongs to which patient.</w:t>
      </w:r>
    </w:p>
    <w:p w14:paraId="6470982B" w14:textId="77777777" w:rsidR="00977C72" w:rsidRPr="00C73C7A" w:rsidRDefault="00977C72" w:rsidP="004E1875">
      <w:pPr>
        <w:rPr>
          <w:rFonts w:cs="Arial"/>
        </w:rPr>
      </w:pPr>
      <w:r w:rsidRPr="00C73C7A">
        <w:rPr>
          <w:rFonts w:cs="Arial"/>
        </w:rPr>
        <w:t>Patient symptoms taken from their clinical notes:</w:t>
      </w:r>
    </w:p>
    <w:p w14:paraId="4E8A9A03" w14:textId="77777777" w:rsidR="00977C72" w:rsidRPr="00C73C7A" w:rsidRDefault="00977C72" w:rsidP="004E1875">
      <w:pPr>
        <w:rPr>
          <w:b/>
          <w:bCs/>
        </w:rPr>
      </w:pPr>
      <w:r w:rsidRPr="00C73C7A">
        <w:rPr>
          <w:b/>
          <w:bCs/>
        </w:rPr>
        <w:t>Patient A</w:t>
      </w:r>
    </w:p>
    <w:p w14:paraId="3643509D" w14:textId="1B9C4DA9" w:rsidR="00977C72" w:rsidRPr="00C73C7A" w:rsidRDefault="00977C72" w:rsidP="004E1875">
      <w:r w:rsidRPr="00C73C7A">
        <w:t xml:space="preserve">This patient is feeling constantly tired and has had sudden weight loss. Their eyesight is blurred. Recently they had a cut on their toe </w:t>
      </w:r>
      <w:r w:rsidR="005A42B2" w:rsidRPr="00C73C7A">
        <w:t>that</w:t>
      </w:r>
      <w:r w:rsidRPr="00C73C7A">
        <w:t xml:space="preserve"> took longer to heal than they were expecting.</w:t>
      </w:r>
    </w:p>
    <w:p w14:paraId="4F78639C" w14:textId="77777777" w:rsidR="00977C72" w:rsidRPr="00C73C7A" w:rsidRDefault="00977C72" w:rsidP="004E1875">
      <w:pPr>
        <w:rPr>
          <w:b/>
          <w:bCs/>
        </w:rPr>
      </w:pPr>
      <w:r w:rsidRPr="00C73C7A">
        <w:rPr>
          <w:b/>
          <w:bCs/>
        </w:rPr>
        <w:t>Patient B</w:t>
      </w:r>
    </w:p>
    <w:p w14:paraId="589249F0" w14:textId="77777777" w:rsidR="00977C72" w:rsidRPr="00C73C7A" w:rsidRDefault="00977C72" w:rsidP="004E1875">
      <w:pPr>
        <w:rPr>
          <w:rFonts w:cs="Arial"/>
        </w:rPr>
      </w:pPr>
      <w:r w:rsidRPr="00C73C7A">
        <w:rPr>
          <w:rFonts w:cs="Arial"/>
        </w:rPr>
        <w:t>This patient has had several seizures and is showing signs of irritability. They have dry scaly skin and have a very pale complexion.</w:t>
      </w:r>
    </w:p>
    <w:p w14:paraId="7F2B5619" w14:textId="77777777" w:rsidR="00977C72" w:rsidRPr="00C73C7A" w:rsidRDefault="00977C72" w:rsidP="004E1875">
      <w:pPr>
        <w:rPr>
          <w:rFonts w:cs="Arial"/>
          <w:b/>
          <w:bCs/>
        </w:rPr>
      </w:pPr>
      <w:r w:rsidRPr="00C73C7A">
        <w:rPr>
          <w:rFonts w:cs="Arial"/>
          <w:b/>
          <w:bCs/>
        </w:rPr>
        <w:t>Patient C</w:t>
      </w:r>
    </w:p>
    <w:p w14:paraId="3C92FC16" w14:textId="77777777" w:rsidR="00977C72" w:rsidRPr="00C73C7A" w:rsidRDefault="00977C72" w:rsidP="004E1875">
      <w:pPr>
        <w:rPr>
          <w:rFonts w:cs="Arial"/>
        </w:rPr>
      </w:pPr>
      <w:r w:rsidRPr="00C73C7A">
        <w:rPr>
          <w:rFonts w:cs="Arial"/>
        </w:rPr>
        <w:t>This patient is constantly feeling weak and tired. They have had pains in their legs and have recently been bruising easily.</w:t>
      </w:r>
    </w:p>
    <w:p w14:paraId="158EC389" w14:textId="77777777" w:rsidR="00977C72" w:rsidRPr="00C73C7A" w:rsidRDefault="00977C72" w:rsidP="004E1875">
      <w:pPr>
        <w:rPr>
          <w:rFonts w:cs="Arial"/>
        </w:rPr>
      </w:pPr>
    </w:p>
    <w:p w14:paraId="36A2396B" w14:textId="6C5C7FD5" w:rsidR="00977C72" w:rsidRPr="00C73C7A" w:rsidRDefault="00977C72" w:rsidP="004E1875">
      <w:pPr>
        <w:rPr>
          <w:rFonts w:eastAsiaTheme="majorEastAsia" w:cstheme="majorBidi"/>
          <w:b/>
          <w:sz w:val="26"/>
          <w:szCs w:val="26"/>
        </w:rPr>
      </w:pPr>
      <w:r w:rsidRPr="00C73C7A">
        <w:rPr>
          <w:rFonts w:cs="Arial"/>
        </w:rPr>
        <w:t xml:space="preserve">You have practical equipment available to you to help match the samples given to the three patients. You will complete risk assessments and plan the investigations, make notes of the outcomes and research the patients’ symptoms </w:t>
      </w:r>
      <w:r w:rsidR="006759AD" w:rsidRPr="00C73C7A">
        <w:rPr>
          <w:rFonts w:cs="Arial"/>
        </w:rPr>
        <w:t>to</w:t>
      </w:r>
      <w:r w:rsidRPr="00C73C7A">
        <w:rPr>
          <w:rFonts w:cs="Arial"/>
        </w:rPr>
        <w:t xml:space="preserve"> match the results.</w:t>
      </w:r>
      <w:r w:rsidRPr="00C73C7A">
        <w:br w:type="page"/>
      </w:r>
    </w:p>
    <w:p w14:paraId="1282029A" w14:textId="32877AD1" w:rsidR="00977C72" w:rsidRPr="00C73C7A" w:rsidRDefault="00977C72" w:rsidP="004E1875">
      <w:pPr>
        <w:pStyle w:val="Heading2"/>
        <w:rPr>
          <w:rFonts w:ascii="Segoe UI" w:eastAsia="Times New Roman" w:hAnsi="Segoe UI" w:cs="Segoe UI"/>
          <w:sz w:val="18"/>
          <w:szCs w:val="18"/>
          <w:lang w:eastAsia="en-GB"/>
        </w:rPr>
      </w:pPr>
      <w:bookmarkStart w:id="21" w:name="_Toc167280778"/>
      <w:r w:rsidRPr="00C73C7A">
        <w:lastRenderedPageBreak/>
        <w:t>Task 1</w:t>
      </w:r>
      <w:bookmarkEnd w:id="21"/>
    </w:p>
    <w:p w14:paraId="02CBCF61" w14:textId="77777777" w:rsidR="00977C72" w:rsidRPr="00C73C7A" w:rsidRDefault="00977C72" w:rsidP="004E1875">
      <w:pPr>
        <w:textAlignment w:val="baseline"/>
        <w:rPr>
          <w:rFonts w:eastAsia="Times New Roman" w:cs="Arial"/>
          <w:b/>
          <w:bCs/>
          <w:lang w:eastAsia="en-GB"/>
        </w:rPr>
      </w:pPr>
      <w:r w:rsidRPr="00C73C7A">
        <w:rPr>
          <w:rFonts w:eastAsia="Times New Roman" w:cs="Arial"/>
          <w:b/>
          <w:bCs/>
          <w:lang w:eastAsia="en-GB"/>
        </w:rPr>
        <w:t>Researching the patients and planning the investigation</w:t>
      </w:r>
    </w:p>
    <w:p w14:paraId="5BB61C8A" w14:textId="5421CBF3" w:rsidR="00977C72" w:rsidRPr="00C73C7A" w:rsidRDefault="00977C72" w:rsidP="004E1875">
      <w:pPr>
        <w:rPr>
          <w:rFonts w:eastAsia="Calibri" w:cs="Arial"/>
        </w:rPr>
      </w:pPr>
      <w:r w:rsidRPr="00C73C7A">
        <w:rPr>
          <w:rFonts w:eastAsia="Calibri" w:cs="Arial"/>
        </w:rPr>
        <w:t>Topic Area</w:t>
      </w:r>
      <w:r w:rsidR="4E353638" w:rsidRPr="00C73C7A">
        <w:rPr>
          <w:rFonts w:eastAsia="Calibri" w:cs="Arial"/>
        </w:rPr>
        <w:t>s</w:t>
      </w:r>
      <w:r w:rsidRPr="00C73C7A">
        <w:rPr>
          <w:rFonts w:eastAsia="Calibri" w:cs="Arial"/>
        </w:rPr>
        <w:t xml:space="preserve"> 1, 2</w:t>
      </w:r>
      <w:r w:rsidR="000B354B" w:rsidRPr="00C73C7A">
        <w:rPr>
          <w:rFonts w:eastAsia="Calibri" w:cs="Arial"/>
        </w:rPr>
        <w:t>,</w:t>
      </w:r>
      <w:r w:rsidRPr="00C73C7A">
        <w:rPr>
          <w:rFonts w:eastAsia="Calibri" w:cs="Arial"/>
        </w:rPr>
        <w:t xml:space="preserve"> 3</w:t>
      </w:r>
      <w:r w:rsidR="000B354B" w:rsidRPr="00C73C7A">
        <w:rPr>
          <w:rFonts w:eastAsia="Calibri" w:cs="Arial"/>
        </w:rPr>
        <w:t xml:space="preserve"> and 4</w:t>
      </w:r>
      <w:r w:rsidRPr="00C73C7A">
        <w:rPr>
          <w:rFonts w:eastAsia="Calibri" w:cs="Arial"/>
        </w:rPr>
        <w:t xml:space="preserve"> </w:t>
      </w:r>
      <w:r w:rsidR="000B354B" w:rsidRPr="00C73C7A">
        <w:rPr>
          <w:rFonts w:eastAsia="Calibri" w:cs="Arial"/>
        </w:rPr>
        <w:t>are</w:t>
      </w:r>
      <w:r w:rsidRPr="00C73C7A">
        <w:rPr>
          <w:rFonts w:eastAsia="Calibri" w:cs="Arial"/>
        </w:rPr>
        <w:t xml:space="preserve"> assessed in this task.</w:t>
      </w:r>
    </w:p>
    <w:p w14:paraId="7355D1B9" w14:textId="1ACB4191" w:rsidR="00977C72" w:rsidRPr="00C73C7A" w:rsidRDefault="00977C72" w:rsidP="004E1875">
      <w:pPr>
        <w:rPr>
          <w:rFonts w:eastAsia="Times New Roman" w:cs="Arial"/>
          <w:lang w:eastAsia="en-GB"/>
        </w:rPr>
      </w:pPr>
      <w:r w:rsidRPr="00C73C7A">
        <w:rPr>
          <w:rFonts w:eastAsia="Times New Roman" w:cs="Arial"/>
          <w:b/>
          <w:bCs/>
          <w:lang w:eastAsia="en-GB"/>
        </w:rPr>
        <w:t>The task is:</w:t>
      </w:r>
    </w:p>
    <w:p w14:paraId="4E0FEB2F" w14:textId="77777777" w:rsidR="00977C72" w:rsidRPr="00C73C7A" w:rsidRDefault="00977C72" w:rsidP="004E1875">
      <w:pPr>
        <w:rPr>
          <w:rFonts w:cs="Arial"/>
        </w:rPr>
      </w:pPr>
      <w:r w:rsidRPr="00C73C7A">
        <w:rPr>
          <w:rFonts w:cs="Arial"/>
        </w:rPr>
        <w:t>Research the symptoms of the patients and plan the investigation into the samples.</w:t>
      </w:r>
    </w:p>
    <w:p w14:paraId="53BE45DC" w14:textId="77777777" w:rsidR="00977C72" w:rsidRPr="00C73C7A" w:rsidRDefault="00977C72" w:rsidP="004E1875">
      <w:pPr>
        <w:pStyle w:val="ListParagraph"/>
        <w:numPr>
          <w:ilvl w:val="0"/>
          <w:numId w:val="34"/>
        </w:numPr>
        <w:spacing w:after="0"/>
        <w:ind w:left="425" w:hanging="425"/>
        <w:rPr>
          <w:rFonts w:cs="Arial"/>
        </w:rPr>
      </w:pPr>
      <w:r w:rsidRPr="00C73C7A">
        <w:rPr>
          <w:rFonts w:cs="Arial"/>
        </w:rPr>
        <w:t>You will research the symptoms of the patients and which diseases the symptoms could relate to.</w:t>
      </w:r>
    </w:p>
    <w:p w14:paraId="458AF651" w14:textId="77777777" w:rsidR="00977C72" w:rsidRPr="00C73C7A" w:rsidRDefault="00977C72" w:rsidP="004E1875">
      <w:pPr>
        <w:pStyle w:val="ListParagraph"/>
        <w:numPr>
          <w:ilvl w:val="0"/>
          <w:numId w:val="34"/>
        </w:numPr>
        <w:spacing w:after="0"/>
        <w:ind w:left="425" w:hanging="425"/>
        <w:rPr>
          <w:rFonts w:cs="Arial"/>
        </w:rPr>
      </w:pPr>
      <w:r w:rsidRPr="00C73C7A">
        <w:rPr>
          <w:rFonts w:cs="Arial"/>
        </w:rPr>
        <w:t>You will then plan how you will conduct investigations of the unidentified samples.</w:t>
      </w:r>
    </w:p>
    <w:p w14:paraId="5B796DFF" w14:textId="77777777" w:rsidR="00977C72" w:rsidRPr="00C73C7A" w:rsidRDefault="00977C72" w:rsidP="004E1875">
      <w:pPr>
        <w:textAlignment w:val="baseline"/>
        <w:rPr>
          <w:rFonts w:eastAsia="Times New Roman" w:cs="Arial"/>
          <w:lang w:eastAsia="en-GB"/>
        </w:rPr>
      </w:pPr>
    </w:p>
    <w:p w14:paraId="5C7DB17E" w14:textId="77777777" w:rsidR="00977C72" w:rsidRPr="00C73C7A" w:rsidRDefault="00977C72"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506F6E4C" w14:textId="77777777" w:rsidR="00977C72" w:rsidRPr="00C73C7A" w:rsidRDefault="00977C72" w:rsidP="004E1875">
      <w:pPr>
        <w:pStyle w:val="ListParagraph"/>
        <w:numPr>
          <w:ilvl w:val="0"/>
          <w:numId w:val="22"/>
        </w:numPr>
        <w:spacing w:after="0"/>
        <w:ind w:left="425" w:hanging="425"/>
        <w:rPr>
          <w:rFonts w:cs="Arial"/>
        </w:rPr>
      </w:pPr>
      <w:r w:rsidRPr="00C73C7A">
        <w:rPr>
          <w:rFonts w:cs="Arial"/>
        </w:rPr>
        <w:t>Written evidence</w:t>
      </w:r>
    </w:p>
    <w:p w14:paraId="5DE73F49" w14:textId="77777777" w:rsidR="00977C72" w:rsidRPr="00C73C7A" w:rsidRDefault="00977C72" w:rsidP="004E1875">
      <w:pPr>
        <w:pStyle w:val="ListParagraph"/>
        <w:numPr>
          <w:ilvl w:val="0"/>
          <w:numId w:val="22"/>
        </w:numPr>
        <w:spacing w:after="0"/>
        <w:ind w:left="425" w:hanging="425"/>
        <w:rPr>
          <w:rFonts w:cs="Arial"/>
        </w:rPr>
      </w:pPr>
      <w:r w:rsidRPr="00C73C7A">
        <w:rPr>
          <w:rFonts w:cs="Arial"/>
        </w:rPr>
        <w:t>The plan for the investigation</w:t>
      </w:r>
    </w:p>
    <w:p w14:paraId="34CB7234" w14:textId="55627105" w:rsidR="00977C72" w:rsidRPr="00C73C7A" w:rsidRDefault="00977C72" w:rsidP="004E1875">
      <w:pPr>
        <w:pStyle w:val="ListParagraph"/>
        <w:numPr>
          <w:ilvl w:val="0"/>
          <w:numId w:val="22"/>
        </w:numPr>
        <w:spacing w:after="0"/>
        <w:ind w:left="425" w:hanging="425"/>
        <w:rPr>
          <w:rFonts w:cs="Arial"/>
        </w:rPr>
      </w:pPr>
      <w:r w:rsidRPr="00C73C7A">
        <w:rPr>
          <w:rFonts w:cs="Arial"/>
        </w:rPr>
        <w:t>A completed risk assessment</w:t>
      </w:r>
      <w:r w:rsidR="00286967">
        <w:rPr>
          <w:rFonts w:cs="Arial"/>
        </w:rPr>
        <w:t>.</w:t>
      </w:r>
    </w:p>
    <w:p w14:paraId="004F5686" w14:textId="51284198" w:rsidR="00977C72" w:rsidRPr="00C73C7A" w:rsidRDefault="00977C72" w:rsidP="004E1875">
      <w:pPr>
        <w:pStyle w:val="ListParagraph"/>
        <w:ind w:left="0"/>
        <w:rPr>
          <w:rFonts w:cs="Arial"/>
        </w:rPr>
      </w:pPr>
    </w:p>
    <w:p w14:paraId="7EB6FC1D" w14:textId="26AEF0EA" w:rsidR="00977C72" w:rsidRPr="00C73C7A" w:rsidRDefault="00977C72" w:rsidP="004E1875">
      <w:pPr>
        <w:spacing w:after="0"/>
        <w:rPr>
          <w:rFonts w:cs="Arial"/>
          <w:b/>
          <w:bCs/>
          <w:lang w:eastAsia="en-GB"/>
        </w:rPr>
      </w:pPr>
      <w:r w:rsidRPr="00C73C7A">
        <w:rPr>
          <w:rFonts w:cs="Arial"/>
          <w:b/>
          <w:bCs/>
          <w:lang w:eastAsia="en-GB"/>
        </w:rPr>
        <w:t>Use the assessment criteria below to tell you what you need to do in more detail.</w:t>
      </w:r>
    </w:p>
    <w:p w14:paraId="4CF2CF89" w14:textId="5C3394C4" w:rsidR="00977C72" w:rsidRPr="00C73C7A" w:rsidRDefault="00977C72" w:rsidP="004E1875">
      <w:pPr>
        <w:spacing w:after="0"/>
        <w:rPr>
          <w:rFonts w:cs="Arial"/>
          <w:b/>
          <w:bCs/>
          <w:lang w:eastAsia="en-GB"/>
        </w:rPr>
      </w:pPr>
    </w:p>
    <w:tbl>
      <w:tblPr>
        <w:tblStyle w:val="TableGrid"/>
        <w:tblW w:w="0" w:type="auto"/>
        <w:tblLook w:val="04A0" w:firstRow="1" w:lastRow="0" w:firstColumn="1" w:lastColumn="0" w:noHBand="0" w:noVBand="1"/>
      </w:tblPr>
      <w:tblGrid>
        <w:gridCol w:w="3005"/>
        <w:gridCol w:w="3005"/>
        <w:gridCol w:w="3006"/>
      </w:tblGrid>
      <w:tr w:rsidR="00C73C7A" w:rsidRPr="00C73C7A" w14:paraId="1AFBCB9C" w14:textId="77777777" w:rsidTr="002F414F">
        <w:trPr>
          <w:trHeight w:val="403"/>
        </w:trPr>
        <w:tc>
          <w:tcPr>
            <w:tcW w:w="3005" w:type="dxa"/>
            <w:shd w:val="clear" w:color="auto" w:fill="auto"/>
            <w:vAlign w:val="center"/>
          </w:tcPr>
          <w:p w14:paraId="75725974" w14:textId="77777777" w:rsidR="00977C72" w:rsidRPr="00C73C7A" w:rsidRDefault="00977C72" w:rsidP="004E1875">
            <w:pPr>
              <w:rPr>
                <w:rFonts w:cs="Arial"/>
                <w:b/>
                <w:bCs/>
              </w:rPr>
            </w:pPr>
            <w:r w:rsidRPr="00C73C7A">
              <w:rPr>
                <w:rFonts w:cs="Arial"/>
                <w:b/>
                <w:bCs/>
              </w:rPr>
              <w:t>Pass</w:t>
            </w:r>
          </w:p>
        </w:tc>
        <w:tc>
          <w:tcPr>
            <w:tcW w:w="3005" w:type="dxa"/>
            <w:shd w:val="clear" w:color="auto" w:fill="auto"/>
            <w:vAlign w:val="center"/>
          </w:tcPr>
          <w:p w14:paraId="3EDEB16D" w14:textId="77777777" w:rsidR="00977C72" w:rsidRPr="00C73C7A" w:rsidRDefault="00977C72" w:rsidP="004E1875">
            <w:pPr>
              <w:rPr>
                <w:rFonts w:cs="Arial"/>
                <w:b/>
                <w:bCs/>
              </w:rPr>
            </w:pPr>
            <w:r w:rsidRPr="00C73C7A">
              <w:rPr>
                <w:rFonts w:cs="Arial"/>
                <w:b/>
                <w:bCs/>
              </w:rPr>
              <w:t>Merit</w:t>
            </w:r>
          </w:p>
        </w:tc>
        <w:tc>
          <w:tcPr>
            <w:tcW w:w="3006" w:type="dxa"/>
            <w:shd w:val="clear" w:color="auto" w:fill="auto"/>
            <w:vAlign w:val="center"/>
          </w:tcPr>
          <w:p w14:paraId="004966DD" w14:textId="77777777" w:rsidR="00977C72" w:rsidRPr="00C73C7A" w:rsidRDefault="00977C72" w:rsidP="004E1875">
            <w:pPr>
              <w:rPr>
                <w:rFonts w:cs="Arial"/>
                <w:b/>
                <w:bCs/>
              </w:rPr>
            </w:pPr>
            <w:r w:rsidRPr="00C73C7A">
              <w:rPr>
                <w:rFonts w:cs="Arial"/>
                <w:b/>
                <w:bCs/>
              </w:rPr>
              <w:t>Distinction</w:t>
            </w:r>
          </w:p>
        </w:tc>
      </w:tr>
      <w:tr w:rsidR="00C73C7A" w:rsidRPr="00C73C7A" w14:paraId="5EAA8EA5" w14:textId="77777777" w:rsidTr="584D2940">
        <w:tc>
          <w:tcPr>
            <w:tcW w:w="3005" w:type="dxa"/>
            <w:shd w:val="clear" w:color="auto" w:fill="auto"/>
          </w:tcPr>
          <w:p w14:paraId="4EB91FD5" w14:textId="77777777" w:rsidR="00977C72" w:rsidRPr="00C73C7A" w:rsidRDefault="00977C72" w:rsidP="004E1875">
            <w:pPr>
              <w:spacing w:before="60" w:after="60"/>
              <w:rPr>
                <w:rFonts w:eastAsia="Times New Roman" w:cs="Arial"/>
                <w:bCs/>
              </w:rPr>
            </w:pPr>
            <w:r w:rsidRPr="00C73C7A">
              <w:rPr>
                <w:rFonts w:eastAsia="Times New Roman" w:cs="Arial"/>
                <w:b/>
              </w:rPr>
              <w:t xml:space="preserve">P1: </w:t>
            </w:r>
            <w:r w:rsidRPr="00C73C7A">
              <w:rPr>
                <w:rFonts w:eastAsia="Times New Roman" w:cs="Arial"/>
                <w:bCs/>
              </w:rPr>
              <w:t>Use research to</w:t>
            </w:r>
            <w:r w:rsidRPr="00C73C7A">
              <w:rPr>
                <w:rFonts w:eastAsia="Times New Roman" w:cs="Arial"/>
                <w:b/>
              </w:rPr>
              <w:t xml:space="preserve"> identify </w:t>
            </w:r>
            <w:r w:rsidRPr="00C73C7A">
              <w:rPr>
                <w:rFonts w:eastAsia="Times New Roman" w:cs="Arial"/>
                <w:bCs/>
              </w:rPr>
              <w:t>a range of potential diseases that the patients might have.</w:t>
            </w:r>
          </w:p>
          <w:p w14:paraId="48BED04D" w14:textId="7EE50688" w:rsidR="00637F5B" w:rsidRPr="00C73C7A" w:rsidRDefault="00637F5B" w:rsidP="004E1875">
            <w:pPr>
              <w:spacing w:before="60" w:after="60"/>
              <w:rPr>
                <w:rFonts w:eastAsia="Times New Roman" w:cs="Arial"/>
                <w:bCs/>
              </w:rPr>
            </w:pPr>
            <w:r w:rsidRPr="00C73C7A">
              <w:rPr>
                <w:rFonts w:cs="Arial"/>
                <w:bCs/>
              </w:rPr>
              <w:t>(PO4)</w:t>
            </w:r>
          </w:p>
        </w:tc>
        <w:tc>
          <w:tcPr>
            <w:tcW w:w="3005" w:type="dxa"/>
            <w:shd w:val="clear" w:color="auto" w:fill="auto"/>
          </w:tcPr>
          <w:p w14:paraId="54BB7584" w14:textId="77777777" w:rsidR="00977C72" w:rsidRPr="00C73C7A" w:rsidRDefault="00977C72" w:rsidP="004E1875">
            <w:pPr>
              <w:spacing w:before="60" w:after="60"/>
              <w:rPr>
                <w:rFonts w:eastAsia="Times New Roman" w:cs="Arial"/>
                <w:bCs/>
              </w:rPr>
            </w:pPr>
            <w:r w:rsidRPr="00C73C7A">
              <w:rPr>
                <w:rFonts w:eastAsia="Times New Roman" w:cs="Arial"/>
                <w:b/>
              </w:rPr>
              <w:t>M1:</w:t>
            </w:r>
            <w:r w:rsidRPr="00C73C7A">
              <w:rPr>
                <w:rFonts w:eastAsia="Times New Roman" w:cs="Arial"/>
                <w:bCs/>
              </w:rPr>
              <w:t xml:space="preserve"> </w:t>
            </w:r>
            <w:r w:rsidRPr="00C73C7A">
              <w:rPr>
                <w:rFonts w:eastAsia="Times New Roman" w:cs="Arial"/>
                <w:b/>
              </w:rPr>
              <w:t>Assess</w:t>
            </w:r>
            <w:r w:rsidRPr="00C73C7A">
              <w:rPr>
                <w:rFonts w:eastAsia="Times New Roman" w:cs="Arial"/>
                <w:bCs/>
              </w:rPr>
              <w:t xml:space="preserve"> </w:t>
            </w:r>
            <w:r w:rsidRPr="00C73C7A">
              <w:rPr>
                <w:rFonts w:eastAsia="Times New Roman" w:cs="Arial"/>
                <w:b/>
              </w:rPr>
              <w:t>two</w:t>
            </w:r>
            <w:r w:rsidRPr="00C73C7A">
              <w:rPr>
                <w:rFonts w:eastAsia="Times New Roman" w:cs="Arial"/>
                <w:bCs/>
              </w:rPr>
              <w:t xml:space="preserve"> suspected diseases for </w:t>
            </w:r>
            <w:r w:rsidRPr="00C73C7A">
              <w:rPr>
                <w:rFonts w:eastAsia="Times New Roman" w:cs="Arial"/>
                <w:b/>
              </w:rPr>
              <w:t xml:space="preserve">each </w:t>
            </w:r>
            <w:r w:rsidRPr="00C73C7A">
              <w:rPr>
                <w:rFonts w:eastAsia="Times New Roman" w:cs="Arial"/>
                <w:bCs/>
              </w:rPr>
              <w:t>patient in terms of potential likelihood given the symptoms.</w:t>
            </w:r>
          </w:p>
          <w:p w14:paraId="5B49FDC7" w14:textId="001A7F9D" w:rsidR="00635FEE" w:rsidRPr="00C73C7A" w:rsidRDefault="00635FEE" w:rsidP="004E1875">
            <w:pPr>
              <w:spacing w:before="60" w:after="60"/>
              <w:rPr>
                <w:rFonts w:eastAsia="Times New Roman" w:cs="Arial"/>
                <w:bCs/>
              </w:rPr>
            </w:pPr>
            <w:r w:rsidRPr="00C73C7A">
              <w:rPr>
                <w:rFonts w:eastAsia="Times New Roman" w:cs="Arial"/>
                <w:bCs/>
              </w:rPr>
              <w:t>(</w:t>
            </w:r>
            <w:r w:rsidRPr="00C73C7A">
              <w:rPr>
                <w:rFonts w:cs="Arial"/>
                <w:bCs/>
              </w:rPr>
              <w:t>PO3)</w:t>
            </w:r>
          </w:p>
        </w:tc>
        <w:tc>
          <w:tcPr>
            <w:tcW w:w="3006" w:type="dxa"/>
            <w:shd w:val="clear" w:color="auto" w:fill="auto"/>
          </w:tcPr>
          <w:p w14:paraId="40999309" w14:textId="77777777" w:rsidR="00977C72" w:rsidRPr="00C73C7A" w:rsidRDefault="00977C72" w:rsidP="004E1875">
            <w:pPr>
              <w:spacing w:before="60" w:after="60"/>
              <w:rPr>
                <w:rFonts w:eastAsia="Times New Roman" w:cs="Arial"/>
                <w:b/>
              </w:rPr>
            </w:pPr>
          </w:p>
        </w:tc>
      </w:tr>
      <w:tr w:rsidR="00C73C7A" w:rsidRPr="00C73C7A" w14:paraId="08FCAC1B" w14:textId="77777777" w:rsidTr="584D2940">
        <w:tc>
          <w:tcPr>
            <w:tcW w:w="3005" w:type="dxa"/>
            <w:shd w:val="clear" w:color="auto" w:fill="auto"/>
          </w:tcPr>
          <w:p w14:paraId="2DCB0853" w14:textId="77777777" w:rsidR="00977C72" w:rsidRPr="00C73C7A" w:rsidRDefault="00977C72" w:rsidP="004E1875">
            <w:pPr>
              <w:spacing w:before="60" w:after="60"/>
              <w:rPr>
                <w:rFonts w:cs="Arial"/>
              </w:rPr>
            </w:pPr>
            <w:r w:rsidRPr="00C73C7A">
              <w:rPr>
                <w:rFonts w:eastAsia="Times New Roman" w:cs="Arial"/>
                <w:b/>
              </w:rPr>
              <w:t xml:space="preserve">P2: </w:t>
            </w:r>
            <w:r w:rsidRPr="00C73C7A">
              <w:rPr>
                <w:rFonts w:eastAsia="Arial" w:cs="Arial"/>
                <w:b/>
                <w:bCs/>
              </w:rPr>
              <w:t xml:space="preserve">Create </w:t>
            </w:r>
            <w:r w:rsidRPr="00C73C7A">
              <w:rPr>
                <w:rFonts w:eastAsia="Arial" w:cs="Arial"/>
              </w:rPr>
              <w:t>a m</w:t>
            </w:r>
            <w:r w:rsidRPr="00C73C7A">
              <w:rPr>
                <w:rFonts w:eastAsia="Arial"/>
              </w:rPr>
              <w:t>ethod</w:t>
            </w:r>
            <w:r w:rsidRPr="00C73C7A">
              <w:rPr>
                <w:rFonts w:eastAsia="Arial" w:cs="Arial"/>
              </w:rPr>
              <w:t xml:space="preserve"> for the investigation including the </w:t>
            </w:r>
            <w:r w:rsidRPr="00C73C7A">
              <w:rPr>
                <w:rFonts w:cs="Arial"/>
              </w:rPr>
              <w:t>appropriate tests and techniques to investigate the unidentified samples based on suspected diseases of the patients.</w:t>
            </w:r>
          </w:p>
          <w:p w14:paraId="502F29A1" w14:textId="63B39FDE" w:rsidR="00635FEE" w:rsidRPr="00C73C7A" w:rsidRDefault="00635FEE" w:rsidP="004E1875">
            <w:pPr>
              <w:spacing w:before="60" w:after="60"/>
              <w:rPr>
                <w:rFonts w:eastAsia="Times New Roman" w:cs="Arial"/>
                <w:bCs/>
              </w:rPr>
            </w:pPr>
            <w:r w:rsidRPr="00C73C7A">
              <w:rPr>
                <w:rFonts w:cs="Arial"/>
                <w:bCs/>
              </w:rPr>
              <w:t>(PO4)</w:t>
            </w:r>
          </w:p>
        </w:tc>
        <w:tc>
          <w:tcPr>
            <w:tcW w:w="3005" w:type="dxa"/>
            <w:vMerge w:val="restart"/>
            <w:shd w:val="clear" w:color="auto" w:fill="auto"/>
          </w:tcPr>
          <w:p w14:paraId="20C8E849" w14:textId="77777777" w:rsidR="00977C72" w:rsidRPr="00C73C7A" w:rsidRDefault="00977C72" w:rsidP="004E1875">
            <w:pPr>
              <w:spacing w:before="60" w:after="60"/>
              <w:rPr>
                <w:rFonts w:eastAsia="Times New Roman" w:cs="Arial"/>
                <w:bCs/>
              </w:rPr>
            </w:pPr>
            <w:r w:rsidRPr="00C73C7A">
              <w:rPr>
                <w:rFonts w:eastAsia="Times New Roman" w:cs="Arial"/>
                <w:b/>
              </w:rPr>
              <w:t>M2:</w:t>
            </w:r>
            <w:r w:rsidRPr="00C73C7A">
              <w:rPr>
                <w:rFonts w:eastAsia="Times New Roman" w:cs="Arial"/>
                <w:bCs/>
              </w:rPr>
              <w:t xml:space="preserve"> </w:t>
            </w:r>
            <w:r w:rsidRPr="00C73C7A">
              <w:rPr>
                <w:rFonts w:eastAsia="Times New Roman" w:cs="Arial"/>
                <w:b/>
              </w:rPr>
              <w:t>Explain</w:t>
            </w:r>
            <w:r w:rsidRPr="00C73C7A">
              <w:rPr>
                <w:rFonts w:eastAsia="Times New Roman" w:cs="Arial"/>
                <w:bCs/>
              </w:rPr>
              <w:t xml:space="preserve"> the rationale for the tests and techniques chosen based on the </w:t>
            </w:r>
            <w:r w:rsidRPr="00C73C7A">
              <w:rPr>
                <w:rFonts w:cs="Arial"/>
              </w:rPr>
              <w:t xml:space="preserve">suspected </w:t>
            </w:r>
            <w:r w:rsidRPr="00C73C7A">
              <w:rPr>
                <w:rFonts w:eastAsia="Times New Roman" w:cs="Arial"/>
                <w:bCs/>
              </w:rPr>
              <w:t xml:space="preserve">diseases identified in </w:t>
            </w:r>
            <w:r w:rsidRPr="00C73C7A">
              <w:rPr>
                <w:rFonts w:eastAsia="Times New Roman" w:cs="Arial"/>
                <w:b/>
              </w:rPr>
              <w:t>M1</w:t>
            </w:r>
            <w:r w:rsidRPr="00C73C7A">
              <w:rPr>
                <w:rFonts w:eastAsia="Times New Roman" w:cs="Arial"/>
                <w:bCs/>
              </w:rPr>
              <w:t>.</w:t>
            </w:r>
          </w:p>
          <w:p w14:paraId="3C5CEF96" w14:textId="0B484682" w:rsidR="00635FEE" w:rsidRPr="00C73C7A" w:rsidRDefault="00635FEE" w:rsidP="004E1875">
            <w:pPr>
              <w:spacing w:before="60" w:after="60"/>
              <w:rPr>
                <w:rFonts w:eastAsia="Times New Roman" w:cs="Arial"/>
                <w:bCs/>
              </w:rPr>
            </w:pPr>
            <w:r w:rsidRPr="00C73C7A">
              <w:rPr>
                <w:rFonts w:cs="Arial"/>
                <w:bCs/>
              </w:rPr>
              <w:t>(PO2)</w:t>
            </w:r>
          </w:p>
        </w:tc>
        <w:tc>
          <w:tcPr>
            <w:tcW w:w="3006" w:type="dxa"/>
            <w:vMerge w:val="restart"/>
            <w:shd w:val="clear" w:color="auto" w:fill="auto"/>
          </w:tcPr>
          <w:p w14:paraId="6F266629" w14:textId="77777777" w:rsidR="00977C72" w:rsidRPr="00C73C7A" w:rsidRDefault="00977C72" w:rsidP="004E1875">
            <w:pPr>
              <w:spacing w:before="60" w:after="60"/>
              <w:rPr>
                <w:rFonts w:cs="Arial"/>
              </w:rPr>
            </w:pPr>
            <w:r w:rsidRPr="00C73C7A">
              <w:rPr>
                <w:rFonts w:cs="Arial"/>
                <w:b/>
                <w:bCs/>
              </w:rPr>
              <w:t>D1:</w:t>
            </w:r>
            <w:r w:rsidRPr="00C73C7A">
              <w:rPr>
                <w:rFonts w:cs="Arial"/>
              </w:rPr>
              <w:t xml:space="preserve"> </w:t>
            </w:r>
            <w:r w:rsidRPr="00C73C7A">
              <w:rPr>
                <w:rFonts w:cs="Arial"/>
                <w:b/>
                <w:bCs/>
              </w:rPr>
              <w:t>Justify</w:t>
            </w:r>
            <w:r w:rsidRPr="00C73C7A">
              <w:rPr>
                <w:rFonts w:cs="Arial"/>
              </w:rPr>
              <w:t xml:space="preserve"> the choice of appropriate equipment for the chosen tests and techniques.</w:t>
            </w:r>
          </w:p>
          <w:p w14:paraId="54602F1F" w14:textId="5966FA03" w:rsidR="00635FEE" w:rsidRPr="00C73C7A" w:rsidRDefault="00635FEE" w:rsidP="004E1875">
            <w:pPr>
              <w:spacing w:before="60" w:after="60"/>
              <w:rPr>
                <w:rFonts w:cs="Arial"/>
              </w:rPr>
            </w:pPr>
            <w:r w:rsidRPr="00C73C7A">
              <w:rPr>
                <w:rFonts w:cs="Arial"/>
                <w:bCs/>
              </w:rPr>
              <w:t>(PO3)</w:t>
            </w:r>
          </w:p>
        </w:tc>
      </w:tr>
      <w:tr w:rsidR="00977C72" w:rsidRPr="00C73C7A" w14:paraId="5193F8F7" w14:textId="77777777" w:rsidTr="584D2940">
        <w:tc>
          <w:tcPr>
            <w:tcW w:w="3005" w:type="dxa"/>
            <w:shd w:val="clear" w:color="auto" w:fill="auto"/>
          </w:tcPr>
          <w:p w14:paraId="2AAC6C79" w14:textId="77777777" w:rsidR="00977C72" w:rsidRPr="00C73C7A" w:rsidRDefault="00977C72" w:rsidP="004E1875">
            <w:pPr>
              <w:spacing w:before="60" w:after="60"/>
              <w:rPr>
                <w:rFonts w:eastAsia="Arial" w:cs="Arial"/>
              </w:rPr>
            </w:pPr>
            <w:r w:rsidRPr="00C73C7A">
              <w:rPr>
                <w:rFonts w:eastAsia="Times New Roman" w:cs="Arial"/>
                <w:b/>
              </w:rPr>
              <w:t xml:space="preserve">P3: </w:t>
            </w:r>
            <w:r w:rsidRPr="00C73C7A">
              <w:rPr>
                <w:rFonts w:eastAsia="Arial" w:cs="Arial"/>
                <w:b/>
                <w:bCs/>
              </w:rPr>
              <w:t>Complete</w:t>
            </w:r>
            <w:r w:rsidRPr="00C73C7A">
              <w:rPr>
                <w:rFonts w:eastAsia="Arial" w:cs="Arial"/>
              </w:rPr>
              <w:t xml:space="preserve"> an appropriate risk assessment for your investigation.</w:t>
            </w:r>
          </w:p>
          <w:p w14:paraId="6063343D" w14:textId="7C4433BC" w:rsidR="00635FEE" w:rsidRPr="00C73C7A" w:rsidRDefault="00635FEE" w:rsidP="004E1875">
            <w:pPr>
              <w:spacing w:before="60" w:after="60"/>
              <w:rPr>
                <w:rFonts w:eastAsia="Arial" w:cs="Arial"/>
              </w:rPr>
            </w:pPr>
            <w:r w:rsidRPr="00C73C7A">
              <w:rPr>
                <w:rFonts w:cs="Arial"/>
                <w:bCs/>
              </w:rPr>
              <w:t>(PO4)</w:t>
            </w:r>
          </w:p>
        </w:tc>
        <w:tc>
          <w:tcPr>
            <w:tcW w:w="3005" w:type="dxa"/>
            <w:vMerge/>
          </w:tcPr>
          <w:p w14:paraId="58D7FD59" w14:textId="77777777" w:rsidR="00977C72" w:rsidRPr="00C73C7A" w:rsidRDefault="00977C72" w:rsidP="004E1875">
            <w:pPr>
              <w:spacing w:before="60" w:after="60"/>
              <w:rPr>
                <w:rFonts w:eastAsia="Times New Roman" w:cs="Arial"/>
                <w:b/>
              </w:rPr>
            </w:pPr>
          </w:p>
        </w:tc>
        <w:tc>
          <w:tcPr>
            <w:tcW w:w="3006" w:type="dxa"/>
            <w:vMerge/>
          </w:tcPr>
          <w:p w14:paraId="711F1C77" w14:textId="77777777" w:rsidR="00977C72" w:rsidRPr="00C73C7A" w:rsidRDefault="00977C72" w:rsidP="004E1875">
            <w:pPr>
              <w:spacing w:before="60" w:after="60"/>
              <w:rPr>
                <w:rFonts w:cs="Arial"/>
              </w:rPr>
            </w:pPr>
          </w:p>
        </w:tc>
      </w:tr>
    </w:tbl>
    <w:p w14:paraId="43151C4A" w14:textId="77777777" w:rsidR="00977C72" w:rsidRPr="00C73C7A" w:rsidRDefault="00977C72" w:rsidP="004E1875">
      <w:pPr>
        <w:spacing w:after="0" w:line="240" w:lineRule="auto"/>
        <w:textAlignment w:val="baseline"/>
        <w:rPr>
          <w:rFonts w:eastAsia="Times New Roman" w:cs="Arial"/>
          <w:b/>
          <w:bCs/>
          <w:lang w:eastAsia="en-GB"/>
        </w:rPr>
      </w:pPr>
    </w:p>
    <w:p w14:paraId="4EE1D9F5" w14:textId="77777777" w:rsidR="00977C72" w:rsidRPr="00C73C7A" w:rsidRDefault="00977C72" w:rsidP="004E1875">
      <w:pPr>
        <w:rPr>
          <w:rFonts w:eastAsia="Times New Roman" w:cs="Arial"/>
          <w:b/>
          <w:bCs/>
          <w:lang w:eastAsia="en-GB"/>
        </w:rPr>
      </w:pPr>
      <w:r w:rsidRPr="00C73C7A">
        <w:rPr>
          <w:rFonts w:eastAsia="Times New Roman" w:cs="Arial"/>
          <w:b/>
          <w:bCs/>
          <w:lang w:eastAsia="en-GB"/>
        </w:rPr>
        <w:br w:type="page"/>
      </w:r>
    </w:p>
    <w:p w14:paraId="50D3E6EB" w14:textId="77777777"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6C4EB563" w14:textId="6F0C42D1"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455331"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C73C7A" w14:paraId="570319A8" w14:textId="77777777" w:rsidTr="4F0736D7">
        <w:tc>
          <w:tcPr>
            <w:tcW w:w="1701" w:type="dxa"/>
          </w:tcPr>
          <w:p w14:paraId="7A6E540A" w14:textId="77777777" w:rsidR="00977C72" w:rsidRPr="00C73C7A" w:rsidRDefault="00977C72" w:rsidP="004E1875">
            <w:pPr>
              <w:spacing w:line="245" w:lineRule="auto"/>
              <w:rPr>
                <w:b/>
                <w:bCs/>
              </w:rPr>
            </w:pPr>
            <w:r w:rsidRPr="00C73C7A">
              <w:rPr>
                <w:b/>
                <w:bCs/>
              </w:rPr>
              <w:t>Assessment Criteria</w:t>
            </w:r>
          </w:p>
        </w:tc>
        <w:tc>
          <w:tcPr>
            <w:tcW w:w="7371" w:type="dxa"/>
          </w:tcPr>
          <w:p w14:paraId="759B045B" w14:textId="77777777" w:rsidR="00977C72" w:rsidRPr="00C73C7A" w:rsidRDefault="00977C72" w:rsidP="004E1875">
            <w:pPr>
              <w:spacing w:line="245" w:lineRule="auto"/>
              <w:rPr>
                <w:b/>
                <w:bCs/>
              </w:rPr>
            </w:pPr>
            <w:r w:rsidRPr="00C73C7A">
              <w:rPr>
                <w:b/>
                <w:bCs/>
              </w:rPr>
              <w:t>Assessment guidance</w:t>
            </w:r>
          </w:p>
        </w:tc>
      </w:tr>
      <w:tr w:rsidR="00C73C7A" w:rsidRPr="00C73C7A" w14:paraId="1B72784A" w14:textId="77777777" w:rsidTr="4F0736D7">
        <w:tc>
          <w:tcPr>
            <w:tcW w:w="1701" w:type="dxa"/>
          </w:tcPr>
          <w:p w14:paraId="2CFC32F3" w14:textId="0C22C79C" w:rsidR="00977C72" w:rsidRPr="00C73C7A" w:rsidRDefault="00977C72" w:rsidP="004E1875">
            <w:pPr>
              <w:spacing w:line="245" w:lineRule="auto"/>
            </w:pPr>
            <w:r w:rsidRPr="00C73C7A">
              <w:t>P1</w:t>
            </w:r>
          </w:p>
        </w:tc>
        <w:tc>
          <w:tcPr>
            <w:tcW w:w="7371" w:type="dxa"/>
          </w:tcPr>
          <w:p w14:paraId="10B1E758" w14:textId="77777777" w:rsidR="0028252D" w:rsidRPr="00C73C7A" w:rsidRDefault="0028252D" w:rsidP="004E1875">
            <w:pPr>
              <w:pStyle w:val="ListParagraph"/>
              <w:numPr>
                <w:ilvl w:val="0"/>
                <w:numId w:val="32"/>
              </w:numPr>
              <w:spacing w:after="60"/>
              <w:ind w:left="425" w:hanging="425"/>
              <w:contextualSpacing w:val="0"/>
              <w:textAlignment w:val="baseline"/>
              <w:rPr>
                <w:rFonts w:eastAsia="Times New Roman" w:cs="Arial"/>
              </w:rPr>
            </w:pPr>
            <w:r w:rsidRPr="00AF2D4A">
              <w:t>Teachers</w:t>
            </w:r>
            <w:r w:rsidRPr="00C73C7A">
              <w:rPr>
                <w:rFonts w:eastAsia="Times New Roman" w:cs="Arial"/>
              </w:rPr>
              <w:t xml:space="preserve"> must discuss with students the research they completed independently to inform their research question, giving students the opportunity to say:</w:t>
            </w:r>
          </w:p>
          <w:p w14:paraId="1404CDD9" w14:textId="77777777" w:rsidR="0028252D" w:rsidRPr="00C73C7A" w:rsidRDefault="0028252D" w:rsidP="004E1875">
            <w:pPr>
              <w:numPr>
                <w:ilvl w:val="1"/>
                <w:numId w:val="32"/>
              </w:numPr>
              <w:spacing w:after="60" w:line="259" w:lineRule="auto"/>
              <w:ind w:left="850" w:hanging="425"/>
              <w:contextualSpacing/>
              <w:textAlignment w:val="baseline"/>
              <w:rPr>
                <w:rFonts w:eastAsia="Times New Roman" w:cs="Arial"/>
              </w:rPr>
            </w:pPr>
            <w:r w:rsidRPr="00C73C7A">
              <w:rPr>
                <w:rFonts w:eastAsia="Times New Roman" w:cs="Arial"/>
              </w:rPr>
              <w:t>What research they completed</w:t>
            </w:r>
          </w:p>
          <w:p w14:paraId="1759BE20" w14:textId="77777777" w:rsidR="0028252D" w:rsidRPr="00C73C7A" w:rsidRDefault="0028252D" w:rsidP="004E1875">
            <w:pPr>
              <w:numPr>
                <w:ilvl w:val="1"/>
                <w:numId w:val="32"/>
              </w:numPr>
              <w:spacing w:after="60" w:line="259" w:lineRule="auto"/>
              <w:ind w:left="850" w:hanging="425"/>
              <w:contextualSpacing/>
              <w:textAlignment w:val="baseline"/>
              <w:rPr>
                <w:rFonts w:eastAsia="Times New Roman" w:cs="Arial"/>
              </w:rPr>
            </w:pPr>
            <w:r w:rsidRPr="00C73C7A">
              <w:rPr>
                <w:rFonts w:eastAsia="Times New Roman" w:cs="Arial"/>
              </w:rPr>
              <w:t>How they completed it</w:t>
            </w:r>
          </w:p>
          <w:p w14:paraId="687D393E" w14:textId="7BE8D106" w:rsidR="0028252D" w:rsidRPr="00C73C7A" w:rsidRDefault="0028252D" w:rsidP="004E1875">
            <w:pPr>
              <w:numPr>
                <w:ilvl w:val="1"/>
                <w:numId w:val="32"/>
              </w:numPr>
              <w:spacing w:after="60"/>
              <w:ind w:left="850" w:hanging="425"/>
              <w:contextualSpacing/>
              <w:textAlignment w:val="baseline"/>
              <w:rPr>
                <w:rFonts w:eastAsia="Times New Roman" w:cs="Arial"/>
              </w:rPr>
            </w:pPr>
            <w:r w:rsidRPr="00C73C7A">
              <w:rPr>
                <w:rFonts w:eastAsia="Times New Roman" w:cs="Arial"/>
              </w:rPr>
              <w:t>Why they used the research methods they did.</w:t>
            </w:r>
          </w:p>
          <w:p w14:paraId="2D5072C8" w14:textId="0E0ECA8D" w:rsidR="00977C72" w:rsidRPr="00C73C7A" w:rsidRDefault="00977C72" w:rsidP="004E1875">
            <w:pPr>
              <w:pStyle w:val="ListParagraph"/>
              <w:numPr>
                <w:ilvl w:val="0"/>
                <w:numId w:val="32"/>
              </w:numPr>
              <w:spacing w:after="60"/>
              <w:ind w:left="425" w:hanging="425"/>
              <w:contextualSpacing w:val="0"/>
              <w:textAlignment w:val="baseline"/>
            </w:pPr>
            <w:r w:rsidRPr="00C73C7A">
              <w:rPr>
                <w:rFonts w:eastAsia="Times New Roman" w:cs="Arial"/>
              </w:rPr>
              <w:t>Students must use research to</w:t>
            </w:r>
            <w:r w:rsidRPr="00C73C7A">
              <w:rPr>
                <w:rFonts w:eastAsia="Times New Roman" w:cs="Arial"/>
                <w:b/>
                <w:bCs/>
              </w:rPr>
              <w:t xml:space="preserve"> </w:t>
            </w:r>
            <w:r w:rsidRPr="00C73C7A">
              <w:rPr>
                <w:rFonts w:eastAsia="Times New Roman" w:cs="Arial"/>
              </w:rPr>
              <w:t xml:space="preserve">identify a range of potential diseases </w:t>
            </w:r>
            <w:r w:rsidRPr="00AF2D4A">
              <w:t>that</w:t>
            </w:r>
            <w:r w:rsidRPr="00C73C7A">
              <w:rPr>
                <w:rFonts w:eastAsia="Times New Roman" w:cs="Arial"/>
              </w:rPr>
              <w:t xml:space="preserve"> each patient might have</w:t>
            </w:r>
            <w:r w:rsidR="005A42B2" w:rsidRPr="00C73C7A">
              <w:rPr>
                <w:rFonts w:eastAsia="Times New Roman" w:cs="Arial"/>
              </w:rPr>
              <w:t>,</w:t>
            </w:r>
            <w:r w:rsidRPr="00C73C7A">
              <w:rPr>
                <w:rFonts w:eastAsia="Times New Roman" w:cs="Arial"/>
              </w:rPr>
              <w:t xml:space="preserve"> based on their symptoms.</w:t>
            </w:r>
          </w:p>
          <w:p w14:paraId="02502499" w14:textId="77777777"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identify </w:t>
            </w:r>
            <w:r w:rsidRPr="00C73C7A">
              <w:rPr>
                <w:rFonts w:eastAsia="Times New Roman" w:cs="Arial"/>
                <w:b/>
                <w:bCs/>
              </w:rPr>
              <w:t>at least four</w:t>
            </w:r>
            <w:r w:rsidRPr="00C73C7A">
              <w:rPr>
                <w:rFonts w:eastAsia="Times New Roman" w:cs="Arial"/>
              </w:rPr>
              <w:t xml:space="preserve"> potential diseases that the patients might have.</w:t>
            </w:r>
          </w:p>
          <w:p w14:paraId="623B63D9" w14:textId="27107ED7" w:rsidR="00977C72" w:rsidRPr="00C73C7A" w:rsidRDefault="6D953598" w:rsidP="004E1875">
            <w:pPr>
              <w:pStyle w:val="ListParagraph"/>
              <w:numPr>
                <w:ilvl w:val="0"/>
                <w:numId w:val="32"/>
              </w:numPr>
              <w:spacing w:after="60"/>
              <w:ind w:left="425" w:hanging="425"/>
              <w:contextualSpacing w:val="0"/>
              <w:textAlignment w:val="baseline"/>
            </w:pPr>
            <w:r w:rsidRPr="00C73C7A">
              <w:t xml:space="preserve">The </w:t>
            </w:r>
            <w:r w:rsidRPr="00C73C7A">
              <w:rPr>
                <w:rFonts w:eastAsia="Times New Roman" w:cs="Arial"/>
              </w:rPr>
              <w:t>research</w:t>
            </w:r>
            <w:r w:rsidRPr="00C73C7A">
              <w:t xml:space="preserve"> element of this criterion does </w:t>
            </w:r>
            <w:r w:rsidRPr="00C73C7A">
              <w:rPr>
                <w:b/>
                <w:bCs/>
              </w:rPr>
              <w:t>not</w:t>
            </w:r>
            <w:r w:rsidRPr="00C73C7A">
              <w:t xml:space="preserve"> need to be completed under teacher supervised conditions</w:t>
            </w:r>
            <w:r w:rsidRPr="00C73C7A">
              <w:rPr>
                <w:rFonts w:cs="Arial"/>
              </w:rPr>
              <w:t xml:space="preserve"> but is necessary </w:t>
            </w:r>
            <w:proofErr w:type="gramStart"/>
            <w:r w:rsidRPr="00C73C7A">
              <w:rPr>
                <w:rFonts w:cs="Arial"/>
              </w:rPr>
              <w:t>in order for</w:t>
            </w:r>
            <w:proofErr w:type="gramEnd"/>
            <w:r w:rsidRPr="00C73C7A">
              <w:rPr>
                <w:rFonts w:cs="Arial"/>
              </w:rPr>
              <w:t xml:space="preserve"> students to access the criterion</w:t>
            </w:r>
            <w:r w:rsidR="77C64188" w:rsidRPr="00C73C7A">
              <w:rPr>
                <w:rFonts w:cs="Arial"/>
              </w:rPr>
              <w:t>.</w:t>
            </w:r>
          </w:p>
        </w:tc>
      </w:tr>
      <w:tr w:rsidR="00C73C7A" w:rsidRPr="00C73C7A" w14:paraId="52D405A3" w14:textId="77777777" w:rsidTr="4F0736D7">
        <w:tc>
          <w:tcPr>
            <w:tcW w:w="1701" w:type="dxa"/>
          </w:tcPr>
          <w:p w14:paraId="117D7D69" w14:textId="4596C867" w:rsidR="00977C72" w:rsidRPr="00C73C7A" w:rsidRDefault="00977C72" w:rsidP="004E1875">
            <w:pPr>
              <w:spacing w:line="245" w:lineRule="auto"/>
            </w:pPr>
            <w:r w:rsidRPr="00C73C7A">
              <w:t>P2</w:t>
            </w:r>
          </w:p>
        </w:tc>
        <w:tc>
          <w:tcPr>
            <w:tcW w:w="7371" w:type="dxa"/>
          </w:tcPr>
          <w:p w14:paraId="4492E4F8" w14:textId="66B1D983"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provide a step-by-step method for their investigation. It needs to include </w:t>
            </w:r>
            <w:r w:rsidR="495FA6F2" w:rsidRPr="00C73C7A">
              <w:rPr>
                <w:rFonts w:eastAsia="Times New Roman" w:cs="Arial"/>
              </w:rPr>
              <w:t>all</w:t>
            </w:r>
            <w:r w:rsidRPr="00C73C7A">
              <w:rPr>
                <w:rFonts w:eastAsia="Times New Roman" w:cs="Arial"/>
              </w:rPr>
              <w:t xml:space="preserve"> the equipment they wish to use, including size, </w:t>
            </w:r>
            <w:proofErr w:type="gramStart"/>
            <w:r w:rsidRPr="00C73C7A">
              <w:rPr>
                <w:rFonts w:eastAsia="Times New Roman" w:cs="Arial"/>
              </w:rPr>
              <w:t>quantities</w:t>
            </w:r>
            <w:proofErr w:type="gramEnd"/>
            <w:r w:rsidR="3204BD51" w:rsidRPr="00C73C7A">
              <w:rPr>
                <w:rFonts w:eastAsia="Times New Roman" w:cs="Arial"/>
              </w:rPr>
              <w:t xml:space="preserve"> and </w:t>
            </w:r>
            <w:r w:rsidRPr="00C73C7A">
              <w:rPr>
                <w:rFonts w:eastAsia="Times New Roman" w:cs="Arial"/>
              </w:rPr>
              <w:t>PPE</w:t>
            </w:r>
            <w:r w:rsidR="3204BD51" w:rsidRPr="00C73C7A">
              <w:rPr>
                <w:rFonts w:eastAsia="Times New Roman" w:cs="Arial"/>
              </w:rPr>
              <w:t>,</w:t>
            </w:r>
            <w:r w:rsidRPr="00C73C7A">
              <w:rPr>
                <w:rFonts w:eastAsia="Times New Roman" w:cs="Arial"/>
              </w:rPr>
              <w:t xml:space="preserve"> as appropriate</w:t>
            </w:r>
            <w:r w:rsidR="2B4734DA" w:rsidRPr="00C73C7A">
              <w:rPr>
                <w:rFonts w:eastAsia="Times New Roman" w:cs="Arial"/>
              </w:rPr>
              <w:t>.</w:t>
            </w:r>
          </w:p>
          <w:p w14:paraId="1640E669" w14:textId="5266D7DB"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should consider the tests and techniques available to them, practical equipment available to them, samples provided and information from </w:t>
            </w:r>
            <w:r w:rsidRPr="00C73C7A">
              <w:rPr>
                <w:rFonts w:eastAsia="Times New Roman" w:cs="Arial"/>
                <w:b/>
                <w:bCs/>
              </w:rPr>
              <w:t>P1</w:t>
            </w:r>
            <w:r w:rsidRPr="00C73C7A">
              <w:rPr>
                <w:rFonts w:eastAsia="Times New Roman" w:cs="Arial"/>
              </w:rPr>
              <w:t>.</w:t>
            </w:r>
          </w:p>
        </w:tc>
      </w:tr>
      <w:tr w:rsidR="00C73C7A" w:rsidRPr="00C73C7A" w14:paraId="1BD186E0" w14:textId="77777777" w:rsidTr="4F0736D7">
        <w:tc>
          <w:tcPr>
            <w:tcW w:w="1701" w:type="dxa"/>
          </w:tcPr>
          <w:p w14:paraId="69EE7DEA" w14:textId="4E73DDA0" w:rsidR="00977C72" w:rsidRPr="00C73C7A" w:rsidRDefault="00977C72" w:rsidP="004E1875">
            <w:pPr>
              <w:spacing w:line="245" w:lineRule="auto"/>
            </w:pPr>
            <w:r w:rsidRPr="00C73C7A">
              <w:t>P3</w:t>
            </w:r>
          </w:p>
        </w:tc>
        <w:tc>
          <w:tcPr>
            <w:tcW w:w="7371" w:type="dxa"/>
          </w:tcPr>
          <w:p w14:paraId="7D6160F5" w14:textId="0B19734C" w:rsidR="00977C72" w:rsidRPr="00C73C7A" w:rsidRDefault="00977C72" w:rsidP="004E1875">
            <w:pPr>
              <w:pStyle w:val="ListParagraph"/>
              <w:numPr>
                <w:ilvl w:val="0"/>
                <w:numId w:val="32"/>
              </w:numPr>
              <w:spacing w:after="60"/>
              <w:ind w:left="425" w:hanging="425"/>
              <w:contextualSpacing w:val="0"/>
            </w:pPr>
            <w:r w:rsidRPr="00C73C7A">
              <w:rPr>
                <w:rFonts w:eastAsia="Times New Roman" w:cs="Arial"/>
              </w:rPr>
              <w:t>Students</w:t>
            </w:r>
            <w:r w:rsidRPr="00C73C7A">
              <w:t xml:space="preserve"> must use the risk assessment template provided to complete a risk assessment for their investigation, considering risks and hazards for each test and technique.</w:t>
            </w:r>
          </w:p>
        </w:tc>
      </w:tr>
      <w:tr w:rsidR="00C73C7A" w:rsidRPr="00C73C7A" w14:paraId="7167ED66" w14:textId="77777777" w:rsidTr="4F0736D7">
        <w:tc>
          <w:tcPr>
            <w:tcW w:w="1701" w:type="dxa"/>
          </w:tcPr>
          <w:p w14:paraId="2AE92099" w14:textId="1DEAEA74" w:rsidR="00977C72" w:rsidRPr="00C73C7A" w:rsidRDefault="00977C72" w:rsidP="004E1875">
            <w:pPr>
              <w:spacing w:line="245" w:lineRule="auto"/>
            </w:pPr>
            <w:r w:rsidRPr="00C73C7A">
              <w:t>M1</w:t>
            </w:r>
          </w:p>
        </w:tc>
        <w:tc>
          <w:tcPr>
            <w:tcW w:w="7371" w:type="dxa"/>
          </w:tcPr>
          <w:p w14:paraId="6E4A7817" w14:textId="4AEF078E" w:rsidR="009F66ED" w:rsidRPr="00C73C7A" w:rsidRDefault="097977CC" w:rsidP="004E1875">
            <w:pPr>
              <w:pStyle w:val="ListParagraph"/>
              <w:numPr>
                <w:ilvl w:val="0"/>
                <w:numId w:val="32"/>
              </w:numPr>
              <w:spacing w:after="60"/>
              <w:ind w:left="425" w:hanging="425"/>
              <w:contextualSpacing w:val="0"/>
              <w:textAlignment w:val="baseline"/>
            </w:pPr>
            <w:r w:rsidRPr="00C73C7A">
              <w:rPr>
                <w:b/>
                <w:bCs/>
              </w:rPr>
              <w:t>M1</w:t>
            </w:r>
            <w:r w:rsidRPr="00C73C7A">
              <w:t xml:space="preserve"> is an extension of </w:t>
            </w:r>
            <w:r w:rsidRPr="00C73C7A">
              <w:rPr>
                <w:b/>
                <w:bCs/>
              </w:rPr>
              <w:t>P1</w:t>
            </w:r>
            <w:r w:rsidRPr="00C73C7A">
              <w:t>.</w:t>
            </w:r>
          </w:p>
          <w:p w14:paraId="58311E82" w14:textId="6A68E49A" w:rsidR="00977C72" w:rsidRPr="00C73C7A" w:rsidRDefault="00977C72" w:rsidP="004E1875">
            <w:pPr>
              <w:pStyle w:val="ListParagraph"/>
              <w:numPr>
                <w:ilvl w:val="0"/>
                <w:numId w:val="32"/>
              </w:numPr>
              <w:spacing w:after="60"/>
              <w:ind w:left="425" w:hanging="425"/>
              <w:contextualSpacing w:val="0"/>
              <w:textAlignment w:val="baseline"/>
            </w:pPr>
            <w:r w:rsidRPr="00C73C7A">
              <w:t xml:space="preserve">Students must give a reasoned judgement for why </w:t>
            </w:r>
            <w:r w:rsidRPr="00C73C7A">
              <w:rPr>
                <w:b/>
                <w:bCs/>
              </w:rPr>
              <w:t xml:space="preserve">two </w:t>
            </w:r>
            <w:r w:rsidRPr="00C73C7A">
              <w:rPr>
                <w:rFonts w:eastAsia="Times New Roman" w:cs="Arial"/>
              </w:rPr>
              <w:t>diseases</w:t>
            </w:r>
            <w:r w:rsidRPr="00C73C7A">
              <w:t xml:space="preserve"> are suspected </w:t>
            </w:r>
            <w:proofErr w:type="gramStart"/>
            <w:r w:rsidRPr="00C73C7A">
              <w:t>for</w:t>
            </w:r>
            <w:proofErr w:type="gramEnd"/>
            <w:r w:rsidRPr="00C73C7A">
              <w:t xml:space="preserve"> </w:t>
            </w:r>
            <w:r w:rsidRPr="00C73C7A">
              <w:rPr>
                <w:b/>
                <w:bCs/>
              </w:rPr>
              <w:t xml:space="preserve">each </w:t>
            </w:r>
            <w:r w:rsidRPr="00C73C7A">
              <w:t xml:space="preserve">patient, in terms of the </w:t>
            </w:r>
            <w:r w:rsidRPr="00C73C7A">
              <w:rPr>
                <w:rFonts w:eastAsia="Times New Roman" w:cs="Arial"/>
              </w:rPr>
              <w:t>likelihood given the symptoms.</w:t>
            </w:r>
          </w:p>
          <w:p w14:paraId="6C0E5B60" w14:textId="49EE80D9" w:rsidR="004821DA" w:rsidRPr="00C73C7A" w:rsidRDefault="2FA81D94"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w:t>
            </w:r>
            <w:r w:rsidR="34A61F5F" w:rsidRPr="00C73C7A">
              <w:rPr>
                <w:rFonts w:eastAsia="Times New Roman" w:cs="Arial"/>
              </w:rPr>
              <w:t xml:space="preserve">include a hypothesis for the suspected diseases for </w:t>
            </w:r>
            <w:r w:rsidR="7FE5A411" w:rsidRPr="00C73C7A">
              <w:rPr>
                <w:rFonts w:eastAsia="Times New Roman" w:cs="Arial"/>
                <w:b/>
                <w:bCs/>
              </w:rPr>
              <w:t>each</w:t>
            </w:r>
            <w:r w:rsidR="34A61F5F" w:rsidRPr="00C73C7A">
              <w:rPr>
                <w:rFonts w:eastAsia="Times New Roman" w:cs="Arial"/>
              </w:rPr>
              <w:t xml:space="preserve"> patient.</w:t>
            </w:r>
          </w:p>
          <w:p w14:paraId="4C945404" w14:textId="6F6C4E2B" w:rsidR="00977C72" w:rsidRPr="00C73C7A" w:rsidRDefault="00977C72" w:rsidP="004E1875">
            <w:pPr>
              <w:pStyle w:val="ListParagraph"/>
              <w:numPr>
                <w:ilvl w:val="0"/>
                <w:numId w:val="32"/>
              </w:numPr>
              <w:spacing w:after="60"/>
              <w:ind w:left="425" w:hanging="425"/>
              <w:contextualSpacing w:val="0"/>
              <w:textAlignment w:val="baseline"/>
            </w:pPr>
            <w:r w:rsidRPr="00C73C7A">
              <w:rPr>
                <w:rStyle w:val="normaltextrun"/>
                <w:rFonts w:cs="Arial"/>
                <w:shd w:val="clear" w:color="auto" w:fill="FFFFFF"/>
              </w:rPr>
              <w:t xml:space="preserve">The </w:t>
            </w:r>
            <w:r w:rsidRPr="00AF2D4A">
              <w:t>reasoned</w:t>
            </w:r>
            <w:r w:rsidRPr="00C73C7A">
              <w:rPr>
                <w:rStyle w:val="normaltextrun"/>
                <w:rFonts w:cs="Arial"/>
                <w:shd w:val="clear" w:color="auto" w:fill="FFFFFF"/>
              </w:rPr>
              <w:t xml:space="preserve"> judgement is informed by relevant facts based on the symptoms given and research completed.</w:t>
            </w:r>
          </w:p>
        </w:tc>
      </w:tr>
      <w:tr w:rsidR="00C73C7A" w:rsidRPr="00C73C7A" w14:paraId="55399F2D" w14:textId="77777777" w:rsidTr="4F0736D7">
        <w:tc>
          <w:tcPr>
            <w:tcW w:w="1701" w:type="dxa"/>
          </w:tcPr>
          <w:p w14:paraId="03BD1FED" w14:textId="0FB3411B" w:rsidR="009F66ED" w:rsidRPr="00C73C7A" w:rsidRDefault="009F66ED" w:rsidP="004E1875">
            <w:pPr>
              <w:spacing w:line="245" w:lineRule="auto"/>
            </w:pPr>
            <w:r w:rsidRPr="00C73C7A">
              <w:t>M2</w:t>
            </w:r>
          </w:p>
        </w:tc>
        <w:tc>
          <w:tcPr>
            <w:tcW w:w="7371" w:type="dxa"/>
          </w:tcPr>
          <w:p w14:paraId="097E8178" w14:textId="51497951" w:rsidR="009F66ED" w:rsidRPr="00C73C7A" w:rsidRDefault="097977CC" w:rsidP="004E1875">
            <w:pPr>
              <w:pStyle w:val="ListParagraph"/>
              <w:numPr>
                <w:ilvl w:val="0"/>
                <w:numId w:val="32"/>
              </w:numPr>
              <w:spacing w:after="60"/>
              <w:ind w:left="425" w:hanging="425"/>
              <w:contextualSpacing w:val="0"/>
              <w:textAlignment w:val="baseline"/>
            </w:pPr>
            <w:r w:rsidRPr="00C73C7A">
              <w:rPr>
                <w:b/>
                <w:bCs/>
              </w:rPr>
              <w:t>M2</w:t>
            </w:r>
            <w:r w:rsidRPr="00C73C7A">
              <w:t xml:space="preserve"> is an extension of </w:t>
            </w:r>
            <w:r w:rsidRPr="00C73C7A">
              <w:rPr>
                <w:b/>
                <w:bCs/>
              </w:rPr>
              <w:t>P2</w:t>
            </w:r>
            <w:r w:rsidRPr="00C73C7A">
              <w:t xml:space="preserve"> and </w:t>
            </w:r>
            <w:r w:rsidRPr="00C73C7A">
              <w:rPr>
                <w:b/>
                <w:bCs/>
              </w:rPr>
              <w:t>M1</w:t>
            </w:r>
            <w:r w:rsidRPr="00C73C7A">
              <w:t>.</w:t>
            </w:r>
          </w:p>
        </w:tc>
      </w:tr>
      <w:tr w:rsidR="00977C72" w:rsidRPr="00C73C7A" w14:paraId="69E50D0A" w14:textId="77777777" w:rsidTr="4F0736D7">
        <w:tc>
          <w:tcPr>
            <w:tcW w:w="1701" w:type="dxa"/>
          </w:tcPr>
          <w:p w14:paraId="3B0B5AFD" w14:textId="783CF46A" w:rsidR="00977C72" w:rsidRPr="00C73C7A" w:rsidRDefault="00977C72" w:rsidP="004E1875">
            <w:pPr>
              <w:spacing w:line="245" w:lineRule="auto"/>
            </w:pPr>
            <w:r w:rsidRPr="00C73C7A">
              <w:t>D1</w:t>
            </w:r>
          </w:p>
        </w:tc>
        <w:tc>
          <w:tcPr>
            <w:tcW w:w="7371" w:type="dxa"/>
          </w:tcPr>
          <w:p w14:paraId="2A4E47CA" w14:textId="214882C6" w:rsidR="009F66ED" w:rsidRPr="00C73C7A" w:rsidRDefault="097977CC" w:rsidP="004E1875">
            <w:pPr>
              <w:pStyle w:val="ListParagraph"/>
              <w:numPr>
                <w:ilvl w:val="0"/>
                <w:numId w:val="32"/>
              </w:numPr>
              <w:spacing w:after="60"/>
              <w:ind w:left="425" w:hanging="425"/>
              <w:contextualSpacing w:val="0"/>
              <w:textAlignment w:val="baseline"/>
            </w:pPr>
            <w:r w:rsidRPr="00C73C7A">
              <w:rPr>
                <w:b/>
                <w:bCs/>
              </w:rPr>
              <w:t>D1</w:t>
            </w:r>
            <w:r w:rsidRPr="00C73C7A">
              <w:t xml:space="preserve"> is an extension of </w:t>
            </w:r>
            <w:r w:rsidRPr="00C73C7A">
              <w:rPr>
                <w:b/>
                <w:bCs/>
              </w:rPr>
              <w:t>M2</w:t>
            </w:r>
            <w:r w:rsidRPr="00C73C7A">
              <w:t>.</w:t>
            </w:r>
          </w:p>
          <w:p w14:paraId="3DAE7C58" w14:textId="54CF1214" w:rsidR="00977C72" w:rsidRPr="00C73C7A" w:rsidRDefault="00977C72" w:rsidP="004E1875">
            <w:pPr>
              <w:pStyle w:val="ListParagraph"/>
              <w:numPr>
                <w:ilvl w:val="0"/>
                <w:numId w:val="32"/>
              </w:numPr>
              <w:spacing w:after="60"/>
              <w:ind w:left="425" w:hanging="425"/>
              <w:contextualSpacing w:val="0"/>
              <w:textAlignment w:val="baseline"/>
            </w:pPr>
            <w:r w:rsidRPr="00AF2D4A">
              <w:t>Students</w:t>
            </w:r>
            <w:r w:rsidRPr="00C73C7A">
              <w:t xml:space="preserve"> might justify the settings of their equipment as part of the choice for the tests and techniques.</w:t>
            </w:r>
          </w:p>
        </w:tc>
      </w:tr>
    </w:tbl>
    <w:p w14:paraId="13322701" w14:textId="77777777" w:rsidR="00977C72" w:rsidRPr="00C73C7A" w:rsidRDefault="00977C72" w:rsidP="004E1875">
      <w:pPr>
        <w:spacing w:after="120" w:line="240" w:lineRule="auto"/>
        <w:textAlignment w:val="baseline"/>
        <w:rPr>
          <w:rFonts w:eastAsia="Times New Roman" w:cs="Arial"/>
          <w:b/>
          <w:bCs/>
          <w:lang w:eastAsia="en-GB"/>
        </w:rPr>
      </w:pPr>
    </w:p>
    <w:p w14:paraId="41FEF786" w14:textId="76A84EEB" w:rsidR="00977C72" w:rsidRPr="00C73C7A" w:rsidRDefault="00977C72" w:rsidP="004E1875">
      <w:pPr>
        <w:spacing w:after="120" w:line="240" w:lineRule="auto"/>
        <w:textAlignment w:val="baseline"/>
        <w:rPr>
          <w:rFonts w:eastAsia="Times New Roman" w:cs="Arial"/>
          <w:lang w:eastAsia="en-GB"/>
        </w:rPr>
      </w:pPr>
      <w:r w:rsidRPr="00C73C7A">
        <w:rPr>
          <w:rFonts w:eastAsia="Times New Roman" w:cs="Arial"/>
          <w:b/>
          <w:bCs/>
          <w:lang w:eastAsia="en-GB"/>
        </w:rPr>
        <w:t>Advice:</w:t>
      </w:r>
    </w:p>
    <w:p w14:paraId="6D6A9596" w14:textId="421EABA1" w:rsidR="00977C72" w:rsidRPr="007015FF" w:rsidRDefault="00977C72" w:rsidP="004E1875">
      <w:pPr>
        <w:numPr>
          <w:ilvl w:val="0"/>
          <w:numId w:val="31"/>
        </w:numPr>
        <w:tabs>
          <w:tab w:val="clear" w:pos="720"/>
          <w:tab w:val="num" w:pos="567"/>
        </w:tabs>
        <w:spacing w:after="0"/>
        <w:ind w:left="425" w:hanging="425"/>
        <w:textAlignment w:val="baseline"/>
        <w:rPr>
          <w:rFonts w:eastAsia="Calibri" w:cs="Arial"/>
        </w:rPr>
      </w:pPr>
      <w:r w:rsidRPr="007015FF">
        <w:rPr>
          <w:rFonts w:eastAsia="Calibri" w:cs="Arial"/>
        </w:rPr>
        <w:t xml:space="preserve">Remember to clearly reference any information used from books, </w:t>
      </w:r>
      <w:proofErr w:type="gramStart"/>
      <w:r w:rsidRPr="007015FF">
        <w:rPr>
          <w:rFonts w:eastAsia="Calibri" w:cs="Arial"/>
        </w:rPr>
        <w:t>websites</w:t>
      </w:r>
      <w:proofErr w:type="gramEnd"/>
      <w:r w:rsidRPr="007015FF">
        <w:rPr>
          <w:rFonts w:eastAsia="Calibri" w:cs="Arial"/>
        </w:rPr>
        <w:t xml:space="preserve"> or other sources to support your evidence.</w:t>
      </w:r>
    </w:p>
    <w:p w14:paraId="2CF98764" w14:textId="33A76078" w:rsidR="00977C72" w:rsidRPr="00C73C7A" w:rsidRDefault="00977C72" w:rsidP="004E1875">
      <w:pPr>
        <w:numPr>
          <w:ilvl w:val="0"/>
          <w:numId w:val="31"/>
        </w:numPr>
        <w:tabs>
          <w:tab w:val="clear" w:pos="720"/>
          <w:tab w:val="num" w:pos="567"/>
        </w:tabs>
        <w:spacing w:after="0"/>
        <w:ind w:left="425" w:hanging="425"/>
        <w:textAlignment w:val="baseline"/>
        <w:rPr>
          <w:rFonts w:eastAsia="Calibri" w:cs="Arial"/>
        </w:rPr>
      </w:pPr>
      <w:r w:rsidRPr="00C73C7A">
        <w:rPr>
          <w:rFonts w:eastAsia="Calibri" w:cs="Arial"/>
        </w:rPr>
        <w:t xml:space="preserve">Following the completion of </w:t>
      </w:r>
      <w:r w:rsidRPr="00C73C7A">
        <w:rPr>
          <w:rFonts w:eastAsia="Calibri" w:cs="Arial"/>
          <w:b/>
          <w:bCs/>
        </w:rPr>
        <w:t>Task 1</w:t>
      </w:r>
      <w:r w:rsidRPr="00C73C7A">
        <w:rPr>
          <w:rFonts w:eastAsia="Calibri" w:cs="Arial"/>
        </w:rPr>
        <w:t>, your teacher will need to ensure that your planned investigation is safe for you to carry out in your school laboratory.</w:t>
      </w:r>
    </w:p>
    <w:p w14:paraId="6696A072" w14:textId="58DCABCB" w:rsidR="00C87785" w:rsidRPr="00C73C7A" w:rsidRDefault="00C87785" w:rsidP="004E1875">
      <w:r w:rsidRPr="00C73C7A">
        <w:br w:type="page"/>
      </w:r>
    </w:p>
    <w:p w14:paraId="50F11EEC" w14:textId="35DCFF86" w:rsidR="00977C72" w:rsidRPr="00C73C7A" w:rsidRDefault="00977C72" w:rsidP="004E1875">
      <w:pPr>
        <w:pStyle w:val="Heading2"/>
        <w:rPr>
          <w:rFonts w:ascii="Segoe UI" w:eastAsia="Times New Roman" w:hAnsi="Segoe UI" w:cs="Segoe UI"/>
          <w:sz w:val="18"/>
          <w:szCs w:val="18"/>
          <w:lang w:eastAsia="en-GB"/>
        </w:rPr>
      </w:pPr>
      <w:bookmarkStart w:id="22" w:name="_Toc167280779"/>
      <w:r w:rsidRPr="00C73C7A">
        <w:lastRenderedPageBreak/>
        <w:t>Task 2</w:t>
      </w:r>
      <w:bookmarkEnd w:id="22"/>
    </w:p>
    <w:p w14:paraId="24CDE35D" w14:textId="77777777" w:rsidR="00977C72" w:rsidRPr="00C73C7A" w:rsidRDefault="00977C72" w:rsidP="004E1875">
      <w:pPr>
        <w:rPr>
          <w:rFonts w:cs="Arial"/>
          <w:bCs/>
        </w:rPr>
      </w:pPr>
      <w:r w:rsidRPr="00C73C7A">
        <w:rPr>
          <w:rFonts w:cs="Arial"/>
          <w:b/>
          <w:bCs/>
        </w:rPr>
        <w:t>Performing the investigation of unidentified samples</w:t>
      </w:r>
    </w:p>
    <w:p w14:paraId="7D2D5376" w14:textId="7DFCB038" w:rsidR="00977C72" w:rsidRPr="00C73C7A" w:rsidRDefault="00977C72" w:rsidP="004E1875">
      <w:pPr>
        <w:textAlignment w:val="baseline"/>
        <w:rPr>
          <w:rFonts w:eastAsia="Times New Roman" w:cs="Arial"/>
          <w:lang w:eastAsia="en-GB"/>
        </w:rPr>
      </w:pPr>
      <w:r w:rsidRPr="00C73C7A">
        <w:rPr>
          <w:rFonts w:eastAsia="Times New Roman" w:cs="Arial"/>
          <w:lang w:eastAsia="en-GB"/>
        </w:rPr>
        <w:t>Topic Area</w:t>
      </w:r>
      <w:r w:rsidR="20AD2609" w:rsidRPr="00C73C7A">
        <w:rPr>
          <w:rFonts w:eastAsia="Times New Roman" w:cs="Arial"/>
          <w:lang w:eastAsia="en-GB"/>
        </w:rPr>
        <w:t>s</w:t>
      </w:r>
      <w:r w:rsidRPr="00C73C7A">
        <w:rPr>
          <w:rFonts w:eastAsia="Times New Roman" w:cs="Arial"/>
          <w:lang w:eastAsia="en-GB"/>
        </w:rPr>
        <w:t xml:space="preserve"> </w:t>
      </w:r>
      <w:r w:rsidR="00F7005D" w:rsidRPr="00C73C7A">
        <w:rPr>
          <w:rFonts w:eastAsia="Times New Roman" w:cs="Arial"/>
          <w:lang w:eastAsia="en-GB"/>
        </w:rPr>
        <w:t>4 and 5 are</w:t>
      </w:r>
      <w:r w:rsidRPr="00C73C7A">
        <w:rPr>
          <w:rFonts w:eastAsia="Times New Roman" w:cs="Arial"/>
          <w:lang w:eastAsia="en-GB"/>
        </w:rPr>
        <w:t xml:space="preserve"> assessed in this task.</w:t>
      </w:r>
    </w:p>
    <w:p w14:paraId="35F72362" w14:textId="026615A2" w:rsidR="00977C72" w:rsidRPr="00C73C7A" w:rsidRDefault="00977C72" w:rsidP="004E1875">
      <w:pPr>
        <w:textAlignment w:val="baseline"/>
        <w:rPr>
          <w:rFonts w:eastAsia="Times New Roman" w:cs="Arial"/>
          <w:lang w:eastAsia="en-GB"/>
        </w:rPr>
      </w:pPr>
      <w:r w:rsidRPr="00C73C7A">
        <w:rPr>
          <w:rFonts w:eastAsia="Times New Roman" w:cs="Arial"/>
          <w:b/>
          <w:bCs/>
          <w:lang w:eastAsia="en-GB"/>
        </w:rPr>
        <w:t>The task is:</w:t>
      </w:r>
    </w:p>
    <w:p w14:paraId="0B417C64" w14:textId="77777777" w:rsidR="00977C72" w:rsidRPr="00C73C7A" w:rsidRDefault="00977C72" w:rsidP="004E1875">
      <w:pPr>
        <w:rPr>
          <w:rFonts w:eastAsia="Calibri" w:cs="Arial"/>
        </w:rPr>
      </w:pPr>
      <w:r w:rsidRPr="00C73C7A">
        <w:rPr>
          <w:rFonts w:eastAsia="Calibri" w:cs="Arial"/>
        </w:rPr>
        <w:t>Perform your planned investigation of the unidentified samples.</w:t>
      </w:r>
    </w:p>
    <w:p w14:paraId="6A4DC0E6" w14:textId="77777777" w:rsidR="00977C72" w:rsidRPr="00C73C7A" w:rsidRDefault="00977C72" w:rsidP="004E1875">
      <w:pPr>
        <w:pStyle w:val="ListParagraph"/>
        <w:numPr>
          <w:ilvl w:val="0"/>
          <w:numId w:val="37"/>
        </w:numPr>
        <w:spacing w:after="0"/>
        <w:ind w:left="425" w:hanging="425"/>
        <w:rPr>
          <w:rFonts w:cs="Arial"/>
        </w:rPr>
      </w:pPr>
      <w:r w:rsidRPr="00C73C7A">
        <w:rPr>
          <w:rFonts w:eastAsia="Calibri" w:cs="Arial"/>
        </w:rPr>
        <w:t>You will generate data to help determine which patient the samples belong to in Task 3.</w:t>
      </w:r>
    </w:p>
    <w:p w14:paraId="63BE0137" w14:textId="77777777" w:rsidR="00977C72" w:rsidRPr="00C73C7A" w:rsidRDefault="00977C72" w:rsidP="004E1875">
      <w:pPr>
        <w:textAlignment w:val="baseline"/>
        <w:rPr>
          <w:rFonts w:eastAsia="Times New Roman" w:cs="Arial"/>
          <w:lang w:eastAsia="en-GB"/>
        </w:rPr>
      </w:pPr>
    </w:p>
    <w:p w14:paraId="68863B54" w14:textId="77777777" w:rsidR="00977C72" w:rsidRPr="00C73C7A" w:rsidRDefault="00977C72"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3CCAA041" w14:textId="77777777" w:rsidR="00977C72" w:rsidRPr="00C73C7A" w:rsidRDefault="00977C72" w:rsidP="004E1875">
      <w:pPr>
        <w:pStyle w:val="ListParagraph"/>
        <w:numPr>
          <w:ilvl w:val="0"/>
          <w:numId w:val="22"/>
        </w:numPr>
        <w:spacing w:after="0"/>
        <w:ind w:left="425" w:hanging="425"/>
        <w:rPr>
          <w:rFonts w:cs="Arial"/>
        </w:rPr>
      </w:pPr>
      <w:r w:rsidRPr="00C73C7A">
        <w:rPr>
          <w:rFonts w:cs="Arial"/>
        </w:rPr>
        <w:t>Written evidence</w:t>
      </w:r>
    </w:p>
    <w:p w14:paraId="50F06B08" w14:textId="386FA0B0" w:rsidR="00977C72" w:rsidRPr="00C73C7A" w:rsidRDefault="00286967" w:rsidP="004E1875">
      <w:pPr>
        <w:numPr>
          <w:ilvl w:val="0"/>
          <w:numId w:val="22"/>
        </w:numPr>
        <w:spacing w:after="0"/>
        <w:ind w:left="425" w:hanging="425"/>
        <w:contextualSpacing/>
        <w:textAlignment w:val="baseline"/>
        <w:rPr>
          <w:rFonts w:eastAsia="Times New Roman" w:cs="Arial"/>
          <w:lang w:eastAsia="en-GB"/>
        </w:rPr>
      </w:pPr>
      <w:r>
        <w:rPr>
          <w:rFonts w:cs="Arial"/>
        </w:rPr>
        <w:t xml:space="preserve">A </w:t>
      </w:r>
      <w:r w:rsidR="00977C72" w:rsidRPr="00C73C7A">
        <w:rPr>
          <w:rFonts w:cs="Arial"/>
        </w:rPr>
        <w:t xml:space="preserve">Teacher </w:t>
      </w:r>
      <w:r>
        <w:rPr>
          <w:rFonts w:cs="Arial"/>
        </w:rPr>
        <w:t>O</w:t>
      </w:r>
      <w:r w:rsidR="00977C72" w:rsidRPr="00C73C7A">
        <w:rPr>
          <w:rFonts w:cs="Arial"/>
        </w:rPr>
        <w:t xml:space="preserve">bservation </w:t>
      </w:r>
      <w:r>
        <w:rPr>
          <w:rFonts w:cs="Arial"/>
        </w:rPr>
        <w:t>Record F</w:t>
      </w:r>
      <w:r w:rsidR="00977C72" w:rsidRPr="00C73C7A">
        <w:rPr>
          <w:rFonts w:cs="Arial"/>
        </w:rPr>
        <w:t>orm</w:t>
      </w:r>
      <w:r>
        <w:rPr>
          <w:rFonts w:cs="Arial"/>
        </w:rPr>
        <w:t>.</w:t>
      </w:r>
    </w:p>
    <w:p w14:paraId="5760E549" w14:textId="3B33AFA0" w:rsidR="00977C72" w:rsidRPr="00C73C7A" w:rsidRDefault="00977C72" w:rsidP="004E1875">
      <w:pPr>
        <w:textAlignment w:val="baseline"/>
        <w:rPr>
          <w:rFonts w:eastAsia="Times New Roman" w:cs="Arial"/>
          <w:lang w:eastAsia="en-GB"/>
        </w:rPr>
      </w:pPr>
    </w:p>
    <w:p w14:paraId="6073D751" w14:textId="4D60BFD2" w:rsidR="00E216C0" w:rsidRPr="00C73C7A" w:rsidRDefault="00977C72" w:rsidP="004E1875">
      <w:pPr>
        <w:textAlignment w:val="baseline"/>
        <w:rPr>
          <w:rFonts w:cs="Arial"/>
          <w:b/>
          <w:bCs/>
          <w:lang w:eastAsia="en-GB"/>
        </w:rPr>
      </w:pPr>
      <w:r w:rsidRPr="00C73C7A">
        <w:rPr>
          <w:rFonts w:eastAsia="Times New Roman" w:cs="Arial"/>
          <w:lang w:eastAsia="en-GB"/>
        </w:rPr>
        <w:t> </w:t>
      </w:r>
      <w:r w:rsidR="00E216C0" w:rsidRPr="00C73C7A">
        <w:rPr>
          <w:rFonts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C73C7A" w:rsidRPr="00C73C7A" w14:paraId="3B7D55C5" w14:textId="77777777" w:rsidTr="00AF2D4A">
        <w:trPr>
          <w:trHeight w:val="403"/>
        </w:trPr>
        <w:tc>
          <w:tcPr>
            <w:tcW w:w="3005" w:type="dxa"/>
            <w:shd w:val="clear" w:color="auto" w:fill="auto"/>
            <w:vAlign w:val="center"/>
          </w:tcPr>
          <w:p w14:paraId="0C5B0A7D" w14:textId="77777777" w:rsidR="00977C72" w:rsidRPr="00C73C7A" w:rsidRDefault="00977C72" w:rsidP="004E1875">
            <w:pPr>
              <w:rPr>
                <w:rFonts w:cs="Arial"/>
                <w:b/>
                <w:bCs/>
              </w:rPr>
            </w:pPr>
            <w:r w:rsidRPr="00C73C7A">
              <w:rPr>
                <w:rFonts w:cs="Arial"/>
                <w:b/>
                <w:bCs/>
              </w:rPr>
              <w:t>Pass</w:t>
            </w:r>
          </w:p>
        </w:tc>
        <w:tc>
          <w:tcPr>
            <w:tcW w:w="3005" w:type="dxa"/>
            <w:shd w:val="clear" w:color="auto" w:fill="auto"/>
            <w:vAlign w:val="center"/>
          </w:tcPr>
          <w:p w14:paraId="1BAE1ED3" w14:textId="77777777" w:rsidR="00977C72" w:rsidRPr="00C73C7A" w:rsidRDefault="00977C72" w:rsidP="004E1875">
            <w:pPr>
              <w:rPr>
                <w:rFonts w:cs="Arial"/>
                <w:b/>
                <w:bCs/>
              </w:rPr>
            </w:pPr>
            <w:r w:rsidRPr="00C73C7A">
              <w:rPr>
                <w:rFonts w:cs="Arial"/>
                <w:b/>
                <w:bCs/>
              </w:rPr>
              <w:t>Merit</w:t>
            </w:r>
          </w:p>
        </w:tc>
        <w:tc>
          <w:tcPr>
            <w:tcW w:w="3006" w:type="dxa"/>
            <w:shd w:val="clear" w:color="auto" w:fill="auto"/>
            <w:vAlign w:val="center"/>
          </w:tcPr>
          <w:p w14:paraId="01E14E16" w14:textId="77777777" w:rsidR="00977C72" w:rsidRPr="00C73C7A" w:rsidRDefault="00977C72" w:rsidP="004E1875">
            <w:pPr>
              <w:rPr>
                <w:rFonts w:cs="Arial"/>
                <w:b/>
                <w:bCs/>
              </w:rPr>
            </w:pPr>
            <w:r w:rsidRPr="00C73C7A">
              <w:rPr>
                <w:rFonts w:cs="Arial"/>
                <w:b/>
                <w:bCs/>
              </w:rPr>
              <w:t>Distinction</w:t>
            </w:r>
          </w:p>
        </w:tc>
      </w:tr>
      <w:tr w:rsidR="00C73C7A" w:rsidRPr="00C73C7A" w14:paraId="22FEB794" w14:textId="77777777" w:rsidTr="4F0736D7">
        <w:tc>
          <w:tcPr>
            <w:tcW w:w="3005" w:type="dxa"/>
          </w:tcPr>
          <w:p w14:paraId="54581990" w14:textId="77777777" w:rsidR="00977C72" w:rsidRPr="00C73C7A" w:rsidRDefault="00977C72" w:rsidP="004E1875">
            <w:pPr>
              <w:spacing w:before="60" w:after="60"/>
              <w:rPr>
                <w:rFonts w:eastAsia="Arial" w:cs="Arial"/>
              </w:rPr>
            </w:pPr>
            <w:r w:rsidRPr="00C73C7A">
              <w:rPr>
                <w:rFonts w:eastAsia="Arial" w:cs="Arial"/>
                <w:b/>
                <w:bCs/>
              </w:rPr>
              <w:t>P4:</w:t>
            </w:r>
            <w:r w:rsidRPr="00C73C7A">
              <w:rPr>
                <w:rFonts w:eastAsia="Arial" w:cs="Arial"/>
              </w:rPr>
              <w:t xml:space="preserve"> </w:t>
            </w:r>
            <w:r w:rsidRPr="00C73C7A">
              <w:rPr>
                <w:rFonts w:eastAsia="Arial" w:cs="Arial"/>
                <w:b/>
                <w:bCs/>
              </w:rPr>
              <w:t xml:space="preserve">Perform </w:t>
            </w:r>
            <w:r w:rsidRPr="00C73C7A">
              <w:rPr>
                <w:rFonts w:eastAsia="Arial" w:cs="Arial"/>
              </w:rPr>
              <w:t>the planned investigation safely.</w:t>
            </w:r>
          </w:p>
          <w:p w14:paraId="52502DC0" w14:textId="277F6CF0" w:rsidR="00972A94" w:rsidRPr="00C73C7A" w:rsidRDefault="00972A94" w:rsidP="004E1875">
            <w:pPr>
              <w:spacing w:before="60" w:after="60"/>
              <w:rPr>
                <w:rFonts w:eastAsia="Arial" w:cs="Arial"/>
              </w:rPr>
            </w:pPr>
            <w:r w:rsidRPr="00C73C7A">
              <w:rPr>
                <w:rFonts w:cs="Arial"/>
                <w:bCs/>
              </w:rPr>
              <w:t>(PO4)</w:t>
            </w:r>
          </w:p>
        </w:tc>
        <w:tc>
          <w:tcPr>
            <w:tcW w:w="3005" w:type="dxa"/>
            <w:vMerge w:val="restart"/>
          </w:tcPr>
          <w:p w14:paraId="629E6DCD" w14:textId="77777777" w:rsidR="00977C72" w:rsidRPr="00C73C7A" w:rsidRDefault="00977C72" w:rsidP="004E1875">
            <w:pPr>
              <w:spacing w:before="60" w:after="60"/>
              <w:rPr>
                <w:rFonts w:eastAsia="Times New Roman" w:cs="Arial"/>
              </w:rPr>
            </w:pPr>
            <w:r w:rsidRPr="00C73C7A">
              <w:rPr>
                <w:rFonts w:eastAsia="Times New Roman" w:cs="Arial"/>
                <w:b/>
                <w:bCs/>
              </w:rPr>
              <w:t>M3:</w:t>
            </w:r>
            <w:r w:rsidRPr="00C73C7A">
              <w:rPr>
                <w:rFonts w:eastAsia="Times New Roman" w:cs="Arial"/>
              </w:rPr>
              <w:t xml:space="preserve"> </w:t>
            </w:r>
            <w:r w:rsidRPr="00C73C7A">
              <w:rPr>
                <w:rFonts w:eastAsia="Times New Roman" w:cs="Arial"/>
                <w:b/>
                <w:bCs/>
              </w:rPr>
              <w:t>Explain</w:t>
            </w:r>
            <w:r w:rsidRPr="00C73C7A">
              <w:rPr>
                <w:rFonts w:eastAsia="Times New Roman" w:cs="Arial"/>
              </w:rPr>
              <w:t xml:space="preserve"> how control variables have been managed when undertaking the investigation.</w:t>
            </w:r>
          </w:p>
          <w:p w14:paraId="68F7FEA8" w14:textId="534CDA65" w:rsidR="00972A94" w:rsidRPr="00C73C7A" w:rsidRDefault="00972A94" w:rsidP="004E1875">
            <w:pPr>
              <w:spacing w:before="60" w:after="60"/>
              <w:rPr>
                <w:rFonts w:eastAsia="Times New Roman" w:cs="Arial"/>
              </w:rPr>
            </w:pPr>
            <w:r w:rsidRPr="00C73C7A">
              <w:rPr>
                <w:rFonts w:cs="Arial"/>
                <w:bCs/>
              </w:rPr>
              <w:t>(PO2)</w:t>
            </w:r>
          </w:p>
        </w:tc>
        <w:tc>
          <w:tcPr>
            <w:tcW w:w="3006" w:type="dxa"/>
            <w:vMerge w:val="restart"/>
          </w:tcPr>
          <w:p w14:paraId="75EA921B" w14:textId="77777777" w:rsidR="00977C72" w:rsidRPr="00C73C7A" w:rsidRDefault="00977C72" w:rsidP="004E1875">
            <w:pPr>
              <w:spacing w:before="60" w:after="60"/>
              <w:rPr>
                <w:rFonts w:eastAsia="Arial" w:cs="Arial"/>
              </w:rPr>
            </w:pPr>
            <w:r w:rsidRPr="00C73C7A">
              <w:rPr>
                <w:rFonts w:eastAsia="Arial" w:cs="Arial"/>
                <w:b/>
                <w:bCs/>
              </w:rPr>
              <w:t>D2:</w:t>
            </w:r>
            <w:r w:rsidRPr="00C73C7A">
              <w:rPr>
                <w:rFonts w:eastAsia="Arial" w:cs="Arial"/>
              </w:rPr>
              <w:t xml:space="preserve"> </w:t>
            </w:r>
            <w:r w:rsidRPr="00C73C7A">
              <w:rPr>
                <w:rFonts w:eastAsia="Arial" w:cs="Arial"/>
                <w:b/>
                <w:bCs/>
              </w:rPr>
              <w:t>Collect</w:t>
            </w:r>
            <w:r w:rsidRPr="00C73C7A">
              <w:rPr>
                <w:rFonts w:eastAsia="Arial" w:cs="Arial"/>
              </w:rPr>
              <w:t xml:space="preserve"> sufficient</w:t>
            </w:r>
            <w:r w:rsidR="4F03E2D9" w:rsidRPr="00C73C7A">
              <w:rPr>
                <w:rFonts w:eastAsia="Arial" w:cs="Arial"/>
              </w:rPr>
              <w:t>,</w:t>
            </w:r>
            <w:r w:rsidRPr="00C73C7A">
              <w:rPr>
                <w:rFonts w:eastAsia="Arial" w:cs="Arial"/>
              </w:rPr>
              <w:t xml:space="preserve"> valid data for all samples with appropriate precision.</w:t>
            </w:r>
          </w:p>
          <w:p w14:paraId="0CF1600E" w14:textId="2D14267D" w:rsidR="00972A94" w:rsidRPr="00C73C7A" w:rsidRDefault="00972A94" w:rsidP="004E1875">
            <w:pPr>
              <w:spacing w:before="60" w:after="60"/>
              <w:rPr>
                <w:rFonts w:eastAsia="Arial" w:cs="Arial"/>
              </w:rPr>
            </w:pPr>
            <w:r w:rsidRPr="00C73C7A">
              <w:rPr>
                <w:rFonts w:cs="Arial"/>
                <w:bCs/>
              </w:rPr>
              <w:t>(PO4)</w:t>
            </w:r>
          </w:p>
        </w:tc>
      </w:tr>
      <w:tr w:rsidR="00C73C7A" w:rsidRPr="00C73C7A" w14:paraId="5208CB80" w14:textId="77777777" w:rsidTr="4F0736D7">
        <w:tc>
          <w:tcPr>
            <w:tcW w:w="3005" w:type="dxa"/>
          </w:tcPr>
          <w:p w14:paraId="5981D69B" w14:textId="77777777" w:rsidR="00977C72" w:rsidRPr="00C73C7A" w:rsidRDefault="00977C72" w:rsidP="004E1875">
            <w:pPr>
              <w:spacing w:before="60" w:after="60"/>
              <w:rPr>
                <w:rFonts w:eastAsia="Arial" w:cs="Arial"/>
              </w:rPr>
            </w:pPr>
            <w:r w:rsidRPr="00C73C7A">
              <w:rPr>
                <w:rFonts w:eastAsia="Arial" w:cs="Arial"/>
                <w:b/>
                <w:bCs/>
              </w:rPr>
              <w:t xml:space="preserve">P5: Explain </w:t>
            </w:r>
            <w:r w:rsidRPr="00C73C7A">
              <w:rPr>
                <w:rFonts w:eastAsia="Arial" w:cs="Arial"/>
              </w:rPr>
              <w:t>how the integrity of the samples is maintained.</w:t>
            </w:r>
          </w:p>
          <w:p w14:paraId="20D56EFA" w14:textId="683BCBA0" w:rsidR="00972A94" w:rsidRPr="00C73C7A" w:rsidRDefault="00972A94" w:rsidP="004E1875">
            <w:pPr>
              <w:spacing w:before="60" w:after="60"/>
              <w:rPr>
                <w:rFonts w:eastAsia="Arial" w:cs="Arial"/>
              </w:rPr>
            </w:pPr>
            <w:r w:rsidRPr="00C73C7A">
              <w:rPr>
                <w:rFonts w:cs="Arial"/>
                <w:bCs/>
              </w:rPr>
              <w:t>(PO2)</w:t>
            </w:r>
          </w:p>
        </w:tc>
        <w:tc>
          <w:tcPr>
            <w:tcW w:w="3005" w:type="dxa"/>
            <w:vMerge/>
          </w:tcPr>
          <w:p w14:paraId="370F27DD" w14:textId="77777777" w:rsidR="00977C72" w:rsidRPr="00C73C7A" w:rsidRDefault="00977C72" w:rsidP="004E1875">
            <w:pPr>
              <w:spacing w:before="60" w:after="60"/>
              <w:rPr>
                <w:rFonts w:eastAsia="Times New Roman" w:cs="Arial"/>
              </w:rPr>
            </w:pPr>
          </w:p>
        </w:tc>
        <w:tc>
          <w:tcPr>
            <w:tcW w:w="3006" w:type="dxa"/>
            <w:vMerge/>
          </w:tcPr>
          <w:p w14:paraId="5B792838" w14:textId="77777777" w:rsidR="00977C72" w:rsidRPr="00C73C7A" w:rsidRDefault="00977C72" w:rsidP="004E1875">
            <w:pPr>
              <w:spacing w:before="60" w:after="60"/>
              <w:rPr>
                <w:rFonts w:eastAsia="Times New Roman" w:cs="Arial"/>
              </w:rPr>
            </w:pPr>
          </w:p>
        </w:tc>
      </w:tr>
      <w:tr w:rsidR="00977C72" w:rsidRPr="00C73C7A" w14:paraId="3D36BF45" w14:textId="77777777" w:rsidTr="4F0736D7">
        <w:trPr>
          <w:trHeight w:val="1085"/>
        </w:trPr>
        <w:tc>
          <w:tcPr>
            <w:tcW w:w="3005" w:type="dxa"/>
          </w:tcPr>
          <w:p w14:paraId="24D729DC" w14:textId="77777777" w:rsidR="00977C72" w:rsidRPr="00C73C7A" w:rsidRDefault="00977C72" w:rsidP="004E1875">
            <w:pPr>
              <w:spacing w:before="60" w:after="60"/>
              <w:rPr>
                <w:rFonts w:eastAsia="Arial" w:cs="Arial"/>
              </w:rPr>
            </w:pPr>
            <w:r w:rsidRPr="00C73C7A">
              <w:rPr>
                <w:rFonts w:eastAsia="Arial" w:cs="Arial"/>
                <w:b/>
                <w:bCs/>
              </w:rPr>
              <w:t>P6:</w:t>
            </w:r>
            <w:r w:rsidRPr="00C73C7A">
              <w:rPr>
                <w:rFonts w:eastAsia="Arial" w:cs="Arial"/>
              </w:rPr>
              <w:t xml:space="preserve"> </w:t>
            </w:r>
            <w:r w:rsidRPr="00C73C7A">
              <w:rPr>
                <w:rFonts w:eastAsia="Arial" w:cs="Arial"/>
                <w:b/>
                <w:bCs/>
              </w:rPr>
              <w:t xml:space="preserve">Record </w:t>
            </w:r>
            <w:r w:rsidRPr="00C73C7A">
              <w:rPr>
                <w:rFonts w:eastAsia="Arial" w:cs="Arial"/>
              </w:rPr>
              <w:t>the data obtained in appropriate ways using correct conventions and units.</w:t>
            </w:r>
          </w:p>
          <w:p w14:paraId="3673E191" w14:textId="16CAB81D" w:rsidR="00972A94" w:rsidRPr="00C73C7A" w:rsidRDefault="00972A94" w:rsidP="004E1875">
            <w:pPr>
              <w:spacing w:before="60" w:after="60"/>
              <w:rPr>
                <w:rFonts w:eastAsia="Arial" w:cs="Arial"/>
              </w:rPr>
            </w:pPr>
            <w:r w:rsidRPr="00C73C7A">
              <w:rPr>
                <w:rFonts w:cs="Arial"/>
                <w:bCs/>
              </w:rPr>
              <w:t>(PO4)</w:t>
            </w:r>
          </w:p>
        </w:tc>
        <w:tc>
          <w:tcPr>
            <w:tcW w:w="3005" w:type="dxa"/>
            <w:vMerge/>
          </w:tcPr>
          <w:p w14:paraId="16A13904" w14:textId="77777777" w:rsidR="00977C72" w:rsidRPr="00C73C7A" w:rsidRDefault="00977C72" w:rsidP="004E1875">
            <w:pPr>
              <w:spacing w:before="60" w:after="60"/>
              <w:rPr>
                <w:rFonts w:eastAsia="Times New Roman" w:cs="Arial"/>
                <w:b/>
                <w:bCs/>
              </w:rPr>
            </w:pPr>
          </w:p>
        </w:tc>
        <w:tc>
          <w:tcPr>
            <w:tcW w:w="3006" w:type="dxa"/>
            <w:vMerge/>
          </w:tcPr>
          <w:p w14:paraId="421510EA" w14:textId="77777777" w:rsidR="00977C72" w:rsidRPr="00C73C7A" w:rsidRDefault="00977C72" w:rsidP="004E1875">
            <w:pPr>
              <w:spacing w:before="60" w:after="60"/>
              <w:rPr>
                <w:rFonts w:eastAsia="Times New Roman" w:cs="Arial"/>
              </w:rPr>
            </w:pPr>
          </w:p>
        </w:tc>
      </w:tr>
    </w:tbl>
    <w:p w14:paraId="1FA5F80D" w14:textId="3BF33117" w:rsidR="00977C72" w:rsidRPr="00C73C7A" w:rsidRDefault="00977C72" w:rsidP="004E1875">
      <w:pPr>
        <w:spacing w:after="0" w:line="240" w:lineRule="auto"/>
        <w:textAlignment w:val="baseline"/>
        <w:rPr>
          <w:rFonts w:ascii="Segoe UI" w:eastAsia="Times New Roman" w:hAnsi="Segoe UI" w:cs="Segoe UI"/>
          <w:sz w:val="18"/>
          <w:szCs w:val="18"/>
          <w:lang w:eastAsia="en-GB"/>
        </w:rPr>
      </w:pPr>
    </w:p>
    <w:p w14:paraId="2115423C" w14:textId="77777777" w:rsidR="007537B9" w:rsidRDefault="007537B9" w:rsidP="004E1875">
      <w:pPr>
        <w:rPr>
          <w:rFonts w:eastAsia="Times New Roman" w:cs="Arial"/>
          <w:b/>
          <w:bCs/>
          <w:lang w:eastAsia="en-GB"/>
        </w:rPr>
      </w:pPr>
      <w:r>
        <w:rPr>
          <w:rFonts w:eastAsia="Times New Roman" w:cs="Arial"/>
          <w:b/>
          <w:bCs/>
          <w:lang w:eastAsia="en-GB"/>
        </w:rPr>
        <w:br w:type="page"/>
      </w:r>
    </w:p>
    <w:p w14:paraId="377866E7" w14:textId="397A3A24"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21108E27" w14:textId="7FF9996D"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146BBA"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613581" w14:paraId="7B99C3C1" w14:textId="77777777" w:rsidTr="3941EEF4">
        <w:tc>
          <w:tcPr>
            <w:tcW w:w="1701" w:type="dxa"/>
          </w:tcPr>
          <w:p w14:paraId="7CC30462" w14:textId="77777777" w:rsidR="00977C72" w:rsidRPr="00C73C7A" w:rsidRDefault="00977C72" w:rsidP="004E1875">
            <w:pPr>
              <w:spacing w:line="245" w:lineRule="auto"/>
              <w:rPr>
                <w:b/>
                <w:bCs/>
              </w:rPr>
            </w:pPr>
            <w:r w:rsidRPr="00C73C7A">
              <w:rPr>
                <w:b/>
                <w:bCs/>
              </w:rPr>
              <w:t>Assessment Criteria</w:t>
            </w:r>
          </w:p>
        </w:tc>
        <w:tc>
          <w:tcPr>
            <w:tcW w:w="7371" w:type="dxa"/>
          </w:tcPr>
          <w:p w14:paraId="608C25FA" w14:textId="77777777" w:rsidR="00977C72" w:rsidRPr="00C73C7A" w:rsidRDefault="00977C72" w:rsidP="004E1875">
            <w:pPr>
              <w:spacing w:line="245" w:lineRule="auto"/>
              <w:rPr>
                <w:b/>
                <w:bCs/>
              </w:rPr>
            </w:pPr>
            <w:r w:rsidRPr="00C73C7A">
              <w:rPr>
                <w:b/>
                <w:bCs/>
              </w:rPr>
              <w:t>Assessment guidance</w:t>
            </w:r>
          </w:p>
        </w:tc>
      </w:tr>
      <w:tr w:rsidR="00C73C7A" w:rsidRPr="00C73C7A" w14:paraId="46239152" w14:textId="77777777" w:rsidTr="3941EEF4">
        <w:tc>
          <w:tcPr>
            <w:tcW w:w="1701" w:type="dxa"/>
          </w:tcPr>
          <w:p w14:paraId="54F7BE72" w14:textId="67AF6A81" w:rsidR="00E05D91" w:rsidRPr="00C73C7A" w:rsidRDefault="00E05D91" w:rsidP="004E1875">
            <w:pPr>
              <w:spacing w:line="245" w:lineRule="auto"/>
            </w:pPr>
            <w:r w:rsidRPr="00C73C7A">
              <w:t>P4</w:t>
            </w:r>
          </w:p>
        </w:tc>
        <w:tc>
          <w:tcPr>
            <w:tcW w:w="7371" w:type="dxa"/>
          </w:tcPr>
          <w:p w14:paraId="4F95D365" w14:textId="02F9436F" w:rsidR="00E05D91" w:rsidRPr="007015FF" w:rsidRDefault="00E05D91" w:rsidP="004E1875">
            <w:pPr>
              <w:pStyle w:val="ListParagraph"/>
              <w:numPr>
                <w:ilvl w:val="0"/>
                <w:numId w:val="32"/>
              </w:numPr>
              <w:spacing w:after="60"/>
              <w:ind w:left="425" w:hanging="425"/>
              <w:contextualSpacing w:val="0"/>
              <w:textAlignment w:val="baseline"/>
            </w:pPr>
            <w:r w:rsidRPr="00AF2D4A">
              <w:t>Students</w:t>
            </w:r>
            <w:r w:rsidRPr="007015FF">
              <w:t xml:space="preserve"> must follow their method safely.</w:t>
            </w:r>
          </w:p>
          <w:p w14:paraId="09C22CE0" w14:textId="24FEBFA5" w:rsidR="563C4950" w:rsidRPr="00C73C7A" w:rsidRDefault="563C4950" w:rsidP="004E1875">
            <w:pPr>
              <w:pStyle w:val="ListParagraph"/>
              <w:numPr>
                <w:ilvl w:val="0"/>
                <w:numId w:val="32"/>
              </w:numPr>
              <w:spacing w:after="60"/>
              <w:ind w:left="425" w:hanging="425"/>
              <w:contextualSpacing w:val="0"/>
              <w:textAlignment w:val="baseline"/>
            </w:pPr>
            <w:r w:rsidRPr="00C73C7A">
              <w:t>Students must be able to perform the task safely to achieve this criterion. Staff must intervene if safe working practices are not being followed but where this happens the criteria cannot be awarded.</w:t>
            </w:r>
          </w:p>
          <w:p w14:paraId="2E0BF4B1" w14:textId="2F9CBB1D" w:rsidR="007A3DC4" w:rsidRPr="007015FF" w:rsidRDefault="007A3DC4" w:rsidP="004E1875">
            <w:pPr>
              <w:pStyle w:val="ListParagraph"/>
              <w:numPr>
                <w:ilvl w:val="0"/>
                <w:numId w:val="32"/>
              </w:numPr>
              <w:spacing w:after="60"/>
              <w:ind w:left="425" w:hanging="425"/>
              <w:contextualSpacing w:val="0"/>
              <w:textAlignment w:val="baseline"/>
            </w:pPr>
            <w:r w:rsidRPr="00AF2D4A">
              <w:t>Teachers</w:t>
            </w:r>
            <w:r w:rsidRPr="007015FF">
              <w:t xml:space="preserve"> must complete a ‘Teacher Observation Record’ for each student to evidence they have met this criterion. Students must also read and sign it</w:t>
            </w:r>
            <w:r w:rsidR="00146BBA" w:rsidRPr="007015FF">
              <w:t>.</w:t>
            </w:r>
          </w:p>
          <w:p w14:paraId="3F51F4A7" w14:textId="7631C58C" w:rsidR="00E05D91" w:rsidRPr="00C73C7A" w:rsidRDefault="00E05D91" w:rsidP="004E1875">
            <w:pPr>
              <w:pStyle w:val="ListParagraph"/>
              <w:numPr>
                <w:ilvl w:val="0"/>
                <w:numId w:val="32"/>
              </w:numPr>
              <w:spacing w:after="60"/>
              <w:ind w:left="425" w:hanging="425"/>
              <w:contextualSpacing w:val="0"/>
              <w:textAlignment w:val="baseline"/>
            </w:pPr>
            <w:r w:rsidRPr="00AF2D4A">
              <w:t>The</w:t>
            </w:r>
            <w:r w:rsidRPr="007015FF">
              <w:t xml:space="preserve"> teacher observation record form should </w:t>
            </w:r>
            <w:r w:rsidR="004F757D" w:rsidRPr="007015FF">
              <w:t xml:space="preserve">describe </w:t>
            </w:r>
            <w:r w:rsidR="00632816" w:rsidRPr="007015FF">
              <w:t>how the student performed the planned investigation safely</w:t>
            </w:r>
            <w:r w:rsidR="00146BBA" w:rsidRPr="007015FF">
              <w:t>.</w:t>
            </w:r>
          </w:p>
        </w:tc>
      </w:tr>
      <w:tr w:rsidR="00C73C7A" w:rsidRPr="00C73C7A" w14:paraId="7783F4CF" w14:textId="77777777" w:rsidTr="3941EEF4">
        <w:tc>
          <w:tcPr>
            <w:tcW w:w="1701" w:type="dxa"/>
          </w:tcPr>
          <w:p w14:paraId="5D8ACAC8" w14:textId="61875CFF" w:rsidR="00E05D91" w:rsidRPr="00C73C7A" w:rsidRDefault="00E05D91" w:rsidP="004E1875">
            <w:pPr>
              <w:spacing w:line="245" w:lineRule="auto"/>
            </w:pPr>
            <w:r w:rsidRPr="00C73C7A">
              <w:t>P6</w:t>
            </w:r>
          </w:p>
        </w:tc>
        <w:tc>
          <w:tcPr>
            <w:tcW w:w="7371" w:type="dxa"/>
          </w:tcPr>
          <w:p w14:paraId="30924C40" w14:textId="6E7471FC" w:rsidR="00E05D91" w:rsidRPr="00C73C7A" w:rsidRDefault="00E05D91" w:rsidP="004E1875">
            <w:pPr>
              <w:pStyle w:val="ListParagraph"/>
              <w:numPr>
                <w:ilvl w:val="0"/>
                <w:numId w:val="32"/>
              </w:numPr>
              <w:spacing w:after="60"/>
              <w:ind w:left="425" w:hanging="425"/>
              <w:contextualSpacing w:val="0"/>
              <w:textAlignment w:val="baseline"/>
            </w:pPr>
            <w:r w:rsidRPr="007015FF">
              <w:t xml:space="preserve">A </w:t>
            </w:r>
            <w:r w:rsidRPr="00AF2D4A">
              <w:t>results</w:t>
            </w:r>
            <w:r w:rsidRPr="007015FF">
              <w:t xml:space="preserve"> table may be appropriate for most investigations, but qualitative descriptions are also suitable.</w:t>
            </w:r>
          </w:p>
        </w:tc>
      </w:tr>
      <w:tr w:rsidR="00C73C7A" w:rsidRPr="00C73C7A" w14:paraId="0760B319" w14:textId="77777777" w:rsidTr="3941EEF4">
        <w:tc>
          <w:tcPr>
            <w:tcW w:w="1701" w:type="dxa"/>
          </w:tcPr>
          <w:p w14:paraId="1C53A6EE" w14:textId="690F1156" w:rsidR="00E05D91" w:rsidRPr="00C73C7A" w:rsidRDefault="00E05D91" w:rsidP="004E1875">
            <w:pPr>
              <w:spacing w:line="245" w:lineRule="auto"/>
            </w:pPr>
            <w:r w:rsidRPr="00C73C7A">
              <w:t>D2</w:t>
            </w:r>
          </w:p>
        </w:tc>
        <w:tc>
          <w:tcPr>
            <w:tcW w:w="7371" w:type="dxa"/>
          </w:tcPr>
          <w:p w14:paraId="5037CA82" w14:textId="0445C092" w:rsidR="00E05D91" w:rsidRPr="00C73C7A" w:rsidRDefault="00E05D91" w:rsidP="004E1875">
            <w:pPr>
              <w:pStyle w:val="ListParagraph"/>
              <w:numPr>
                <w:ilvl w:val="0"/>
                <w:numId w:val="32"/>
              </w:numPr>
              <w:spacing w:after="60"/>
              <w:ind w:left="425" w:hanging="425"/>
              <w:contextualSpacing w:val="0"/>
              <w:textAlignment w:val="baseline"/>
            </w:pPr>
            <w:r w:rsidRPr="007015FF">
              <w:t xml:space="preserve">The teacher observation record form </w:t>
            </w:r>
            <w:r w:rsidR="007A3DC4" w:rsidRPr="007015FF">
              <w:t xml:space="preserve">could </w:t>
            </w:r>
            <w:r w:rsidRPr="007015FF">
              <w:t>comment on the skilful use of apparatus and the accuracy and precision of data collected</w:t>
            </w:r>
            <w:r w:rsidR="00146BBA" w:rsidRPr="007015FF">
              <w:t>.</w:t>
            </w:r>
          </w:p>
        </w:tc>
      </w:tr>
    </w:tbl>
    <w:p w14:paraId="54A7533C" w14:textId="77777777" w:rsidR="007537B9" w:rsidRDefault="007537B9" w:rsidP="004E1875">
      <w:pPr>
        <w:pStyle w:val="Heading2"/>
      </w:pPr>
    </w:p>
    <w:p w14:paraId="1BBF8F3C" w14:textId="77777777" w:rsidR="007537B9" w:rsidRDefault="007537B9" w:rsidP="004E1875">
      <w:pPr>
        <w:rPr>
          <w:rFonts w:eastAsiaTheme="majorEastAsia" w:cstheme="majorBidi"/>
          <w:b/>
          <w:sz w:val="26"/>
          <w:szCs w:val="26"/>
        </w:rPr>
      </w:pPr>
      <w:r>
        <w:br w:type="page"/>
      </w:r>
    </w:p>
    <w:p w14:paraId="445643F9" w14:textId="3230F8A5" w:rsidR="005463AC" w:rsidRPr="00C73C7A" w:rsidRDefault="005463AC" w:rsidP="004E1875">
      <w:pPr>
        <w:pStyle w:val="Heading2"/>
        <w:rPr>
          <w:rFonts w:ascii="Segoe UI" w:eastAsia="Times New Roman" w:hAnsi="Segoe UI" w:cs="Segoe UI"/>
          <w:sz w:val="18"/>
          <w:szCs w:val="18"/>
          <w:lang w:eastAsia="en-GB"/>
        </w:rPr>
      </w:pPr>
      <w:bookmarkStart w:id="23" w:name="_Toc167280780"/>
      <w:r w:rsidRPr="00C73C7A">
        <w:lastRenderedPageBreak/>
        <w:t xml:space="preserve">Task </w:t>
      </w:r>
      <w:r w:rsidR="008D53E3" w:rsidRPr="00C73C7A">
        <w:t>3</w:t>
      </w:r>
      <w:bookmarkEnd w:id="23"/>
    </w:p>
    <w:p w14:paraId="6C259E9A" w14:textId="7A426DB5" w:rsidR="00FD63C1" w:rsidRPr="00C73C7A" w:rsidRDefault="00FD63C1" w:rsidP="004E1875">
      <w:pPr>
        <w:textAlignment w:val="baseline"/>
        <w:rPr>
          <w:rFonts w:cs="Arial"/>
          <w:b/>
        </w:rPr>
      </w:pPr>
      <w:r w:rsidRPr="00C73C7A">
        <w:rPr>
          <w:rFonts w:cs="Arial"/>
          <w:b/>
        </w:rPr>
        <w:t>Justifying which sample and disease corresponds to which patient</w:t>
      </w:r>
    </w:p>
    <w:p w14:paraId="220CB74A" w14:textId="6F623A42" w:rsidR="00FD63C1" w:rsidRPr="00C73C7A" w:rsidRDefault="00FD63C1" w:rsidP="004E1875">
      <w:pPr>
        <w:textAlignment w:val="baseline"/>
        <w:rPr>
          <w:rFonts w:eastAsia="Times New Roman" w:cs="Arial"/>
          <w:lang w:eastAsia="en-GB"/>
        </w:rPr>
      </w:pPr>
      <w:r w:rsidRPr="00C73C7A">
        <w:rPr>
          <w:rFonts w:eastAsia="Times New Roman" w:cs="Arial"/>
          <w:lang w:eastAsia="en-GB"/>
        </w:rPr>
        <w:t>Topic Area</w:t>
      </w:r>
      <w:r w:rsidR="4614DE4D" w:rsidRPr="00C73C7A">
        <w:rPr>
          <w:rFonts w:eastAsia="Times New Roman" w:cs="Arial"/>
          <w:lang w:eastAsia="en-GB"/>
        </w:rPr>
        <w:t>s</w:t>
      </w:r>
      <w:r w:rsidRPr="00C73C7A">
        <w:rPr>
          <w:rFonts w:eastAsia="Times New Roman" w:cs="Arial"/>
          <w:lang w:eastAsia="en-GB"/>
        </w:rPr>
        <w:t xml:space="preserve"> </w:t>
      </w:r>
      <w:r w:rsidR="00F7005D" w:rsidRPr="00C73C7A">
        <w:rPr>
          <w:rFonts w:eastAsia="Times New Roman" w:cs="Arial"/>
          <w:lang w:eastAsia="en-GB"/>
        </w:rPr>
        <w:t>1, 4 and 5 are</w:t>
      </w:r>
      <w:r w:rsidRPr="00C73C7A">
        <w:rPr>
          <w:rFonts w:eastAsia="Times New Roman" w:cs="Arial"/>
          <w:lang w:eastAsia="en-GB"/>
        </w:rPr>
        <w:t xml:space="preserve"> assessed in this task.</w:t>
      </w:r>
    </w:p>
    <w:p w14:paraId="67043391" w14:textId="30797534" w:rsidR="005463AC" w:rsidRPr="00C73C7A" w:rsidRDefault="005463AC" w:rsidP="004E1875">
      <w:pPr>
        <w:textAlignment w:val="baseline"/>
        <w:rPr>
          <w:rFonts w:eastAsia="Times New Roman" w:cs="Arial"/>
          <w:lang w:eastAsia="en-GB"/>
        </w:rPr>
      </w:pPr>
      <w:r w:rsidRPr="00C73C7A">
        <w:rPr>
          <w:rFonts w:eastAsia="Times New Roman" w:cs="Arial"/>
          <w:b/>
          <w:bCs/>
          <w:lang w:eastAsia="en-GB"/>
        </w:rPr>
        <w:t>The task is:</w:t>
      </w:r>
    </w:p>
    <w:p w14:paraId="2E86CC59" w14:textId="77777777" w:rsidR="00FD63C1" w:rsidRPr="00C73C7A" w:rsidRDefault="00FD63C1" w:rsidP="004E1875">
      <w:pPr>
        <w:rPr>
          <w:rFonts w:cs="Arial"/>
        </w:rPr>
      </w:pPr>
      <w:r w:rsidRPr="00C73C7A">
        <w:rPr>
          <w:rFonts w:eastAsia="Calibri" w:cs="Arial"/>
        </w:rPr>
        <w:t xml:space="preserve">Justify which </w:t>
      </w:r>
      <w:r w:rsidRPr="00C73C7A">
        <w:rPr>
          <w:rFonts w:eastAsia="Times New Roman" w:cs="Arial"/>
        </w:rPr>
        <w:t>patient each sample belongs to and the disease each patient has</w:t>
      </w:r>
      <w:r w:rsidRPr="00C73C7A">
        <w:rPr>
          <w:rFonts w:eastAsia="Calibri" w:cs="Arial"/>
        </w:rPr>
        <w:t>.</w:t>
      </w:r>
    </w:p>
    <w:p w14:paraId="045A49ED" w14:textId="77777777" w:rsidR="00FD63C1" w:rsidRPr="00C73C7A" w:rsidRDefault="00FD63C1" w:rsidP="004E1875">
      <w:pPr>
        <w:pStyle w:val="ListParagraph"/>
        <w:numPr>
          <w:ilvl w:val="0"/>
          <w:numId w:val="34"/>
        </w:numPr>
        <w:spacing w:after="0"/>
        <w:ind w:left="425" w:hanging="425"/>
        <w:rPr>
          <w:rFonts w:cs="Arial"/>
        </w:rPr>
      </w:pPr>
      <w:r w:rsidRPr="00C73C7A">
        <w:rPr>
          <w:rFonts w:cs="Arial"/>
        </w:rPr>
        <w:t>You will need to process the data collected in your investigations from Task 2.</w:t>
      </w:r>
    </w:p>
    <w:p w14:paraId="16D2C98A" w14:textId="77777777" w:rsidR="00FD63C1" w:rsidRPr="00C73C7A" w:rsidRDefault="00FD63C1" w:rsidP="004E1875">
      <w:pPr>
        <w:pStyle w:val="ListParagraph"/>
        <w:numPr>
          <w:ilvl w:val="0"/>
          <w:numId w:val="34"/>
        </w:numPr>
        <w:spacing w:after="0"/>
        <w:ind w:left="425" w:hanging="425"/>
        <w:rPr>
          <w:rFonts w:cs="Arial"/>
        </w:rPr>
      </w:pPr>
      <w:r w:rsidRPr="00C73C7A">
        <w:rPr>
          <w:rFonts w:cs="Arial"/>
        </w:rPr>
        <w:t>You will need to use established value ranges to compare with your data.</w:t>
      </w:r>
    </w:p>
    <w:p w14:paraId="2230E1E7" w14:textId="77777777" w:rsidR="005463AC" w:rsidRPr="00C73C7A" w:rsidRDefault="005463AC" w:rsidP="004E1875">
      <w:pPr>
        <w:textAlignment w:val="baseline"/>
        <w:rPr>
          <w:rFonts w:eastAsia="Times New Roman" w:cs="Arial"/>
          <w:lang w:eastAsia="en-GB"/>
        </w:rPr>
      </w:pPr>
    </w:p>
    <w:p w14:paraId="48571DD4" w14:textId="77777777" w:rsidR="005463AC" w:rsidRPr="00C73C7A" w:rsidRDefault="005463AC"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65B17C8A" w14:textId="73E52C2A" w:rsidR="00FD63C1" w:rsidRPr="00C73C7A" w:rsidRDefault="00FD63C1" w:rsidP="004E1875">
      <w:pPr>
        <w:pStyle w:val="ListParagraph"/>
        <w:numPr>
          <w:ilvl w:val="0"/>
          <w:numId w:val="22"/>
        </w:numPr>
        <w:spacing w:after="0"/>
        <w:ind w:left="425" w:hanging="425"/>
        <w:rPr>
          <w:rFonts w:cs="Arial"/>
        </w:rPr>
      </w:pPr>
      <w:r w:rsidRPr="00C73C7A">
        <w:rPr>
          <w:rFonts w:cs="Arial"/>
        </w:rPr>
        <w:t>Written evidence</w:t>
      </w:r>
      <w:r w:rsidR="00286967">
        <w:rPr>
          <w:rFonts w:cs="Arial"/>
        </w:rPr>
        <w:t>.</w:t>
      </w:r>
    </w:p>
    <w:p w14:paraId="642772CA" w14:textId="03BBE52D" w:rsidR="009418A7" w:rsidRPr="00C73C7A" w:rsidRDefault="009418A7" w:rsidP="004E1875">
      <w:pPr>
        <w:textAlignment w:val="baseline"/>
        <w:rPr>
          <w:rFonts w:eastAsia="Times New Roman" w:cs="Arial"/>
          <w:lang w:eastAsia="en-GB"/>
        </w:rPr>
      </w:pPr>
    </w:p>
    <w:p w14:paraId="3D97E7F2" w14:textId="77777777" w:rsidR="00E216C0" w:rsidRPr="00C73C7A" w:rsidRDefault="00E216C0" w:rsidP="004E1875">
      <w:pPr>
        <w:spacing w:after="0"/>
        <w:rPr>
          <w:rFonts w:cs="Arial"/>
          <w:b/>
          <w:bCs/>
          <w:lang w:eastAsia="en-GB"/>
        </w:rPr>
      </w:pPr>
      <w:r w:rsidRPr="00C73C7A">
        <w:rPr>
          <w:rFonts w:cs="Arial"/>
          <w:b/>
          <w:bCs/>
          <w:lang w:eastAsia="en-GB"/>
        </w:rPr>
        <w:t>Use the assessment criteria below to tell you what you need to do in more detail.</w:t>
      </w:r>
    </w:p>
    <w:p w14:paraId="07AA1439" w14:textId="77777777" w:rsidR="00E216C0" w:rsidRPr="00C73C7A" w:rsidRDefault="00E216C0" w:rsidP="004E1875">
      <w:pPr>
        <w:spacing w:after="0"/>
        <w:rPr>
          <w:rFonts w:cs="Arial"/>
          <w:b/>
          <w:bCs/>
          <w:lang w:eastAsia="en-GB"/>
        </w:rPr>
      </w:pPr>
    </w:p>
    <w:tbl>
      <w:tblPr>
        <w:tblStyle w:val="TableGrid"/>
        <w:tblW w:w="0" w:type="auto"/>
        <w:tblLook w:val="04A0" w:firstRow="1" w:lastRow="0" w:firstColumn="1" w:lastColumn="0" w:noHBand="0" w:noVBand="1"/>
      </w:tblPr>
      <w:tblGrid>
        <w:gridCol w:w="3005"/>
        <w:gridCol w:w="3005"/>
        <w:gridCol w:w="3006"/>
      </w:tblGrid>
      <w:tr w:rsidR="00C73C7A" w:rsidRPr="00C73C7A" w14:paraId="789C7C37" w14:textId="77777777" w:rsidTr="00AF2D4A">
        <w:trPr>
          <w:trHeight w:val="403"/>
        </w:trPr>
        <w:tc>
          <w:tcPr>
            <w:tcW w:w="3005" w:type="dxa"/>
            <w:shd w:val="clear" w:color="auto" w:fill="auto"/>
            <w:vAlign w:val="center"/>
          </w:tcPr>
          <w:p w14:paraId="7569C4D8" w14:textId="77777777" w:rsidR="00FD63C1" w:rsidRPr="00C73C7A" w:rsidRDefault="00FD63C1" w:rsidP="004E1875">
            <w:pPr>
              <w:rPr>
                <w:rFonts w:cs="Arial"/>
                <w:b/>
                <w:bCs/>
              </w:rPr>
            </w:pPr>
            <w:r w:rsidRPr="00C73C7A">
              <w:rPr>
                <w:rFonts w:cs="Arial"/>
                <w:b/>
                <w:bCs/>
              </w:rPr>
              <w:t>Pass</w:t>
            </w:r>
          </w:p>
        </w:tc>
        <w:tc>
          <w:tcPr>
            <w:tcW w:w="3005" w:type="dxa"/>
            <w:shd w:val="clear" w:color="auto" w:fill="auto"/>
            <w:vAlign w:val="center"/>
          </w:tcPr>
          <w:p w14:paraId="75B18F99" w14:textId="77777777" w:rsidR="00FD63C1" w:rsidRPr="00C73C7A" w:rsidRDefault="00FD63C1" w:rsidP="004E1875">
            <w:pPr>
              <w:rPr>
                <w:rFonts w:cs="Arial"/>
                <w:b/>
                <w:bCs/>
              </w:rPr>
            </w:pPr>
            <w:r w:rsidRPr="00C73C7A">
              <w:rPr>
                <w:rFonts w:cs="Arial"/>
                <w:b/>
                <w:bCs/>
              </w:rPr>
              <w:t>Merit</w:t>
            </w:r>
          </w:p>
        </w:tc>
        <w:tc>
          <w:tcPr>
            <w:tcW w:w="3006" w:type="dxa"/>
            <w:shd w:val="clear" w:color="auto" w:fill="auto"/>
            <w:vAlign w:val="center"/>
          </w:tcPr>
          <w:p w14:paraId="37DEC79C" w14:textId="77777777" w:rsidR="00FD63C1" w:rsidRPr="00C73C7A" w:rsidRDefault="00FD63C1" w:rsidP="004E1875">
            <w:pPr>
              <w:rPr>
                <w:rFonts w:cs="Arial"/>
                <w:b/>
                <w:bCs/>
              </w:rPr>
            </w:pPr>
            <w:r w:rsidRPr="00C73C7A">
              <w:rPr>
                <w:rFonts w:cs="Arial"/>
                <w:b/>
                <w:bCs/>
              </w:rPr>
              <w:t>Distinction</w:t>
            </w:r>
          </w:p>
        </w:tc>
      </w:tr>
      <w:tr w:rsidR="00C73C7A" w:rsidRPr="00C73C7A" w14:paraId="725985AC" w14:textId="77777777" w:rsidTr="009768AD">
        <w:tc>
          <w:tcPr>
            <w:tcW w:w="3005" w:type="dxa"/>
          </w:tcPr>
          <w:p w14:paraId="1B6F6377" w14:textId="77777777" w:rsidR="00972A94" w:rsidRPr="00C73C7A" w:rsidRDefault="00FD63C1" w:rsidP="004E1875">
            <w:pPr>
              <w:spacing w:before="60" w:after="60"/>
              <w:rPr>
                <w:rFonts w:eastAsia="Arial" w:cs="Arial"/>
              </w:rPr>
            </w:pPr>
            <w:r w:rsidRPr="00C73C7A">
              <w:rPr>
                <w:rFonts w:eastAsia="Times New Roman" w:cs="Arial"/>
                <w:b/>
                <w:bCs/>
              </w:rPr>
              <w:t xml:space="preserve">P7: </w:t>
            </w:r>
            <w:r w:rsidRPr="00C73C7A">
              <w:rPr>
                <w:rFonts w:eastAsia="Arial" w:cs="Arial"/>
              </w:rPr>
              <w:t xml:space="preserve">Use standard mathematical techniques to </w:t>
            </w:r>
            <w:r w:rsidRPr="00C73C7A">
              <w:rPr>
                <w:rFonts w:eastAsia="Arial" w:cs="Arial"/>
                <w:b/>
                <w:bCs/>
              </w:rPr>
              <w:t>process</w:t>
            </w:r>
            <w:r w:rsidRPr="00C73C7A">
              <w:rPr>
                <w:rFonts w:eastAsia="Arial" w:cs="Arial"/>
              </w:rPr>
              <w:t xml:space="preserve"> data.</w:t>
            </w:r>
          </w:p>
          <w:p w14:paraId="2656544D" w14:textId="2AF2E1A5" w:rsidR="00972A94" w:rsidRPr="00C73C7A" w:rsidRDefault="00972A94" w:rsidP="004E1875">
            <w:pPr>
              <w:spacing w:before="60" w:after="60"/>
              <w:rPr>
                <w:rFonts w:eastAsia="Arial" w:cs="Arial"/>
              </w:rPr>
            </w:pPr>
            <w:r w:rsidRPr="00C73C7A">
              <w:rPr>
                <w:rFonts w:cs="Arial"/>
                <w:bCs/>
              </w:rPr>
              <w:t>(PO2)</w:t>
            </w:r>
          </w:p>
        </w:tc>
        <w:tc>
          <w:tcPr>
            <w:tcW w:w="3005" w:type="dxa"/>
          </w:tcPr>
          <w:p w14:paraId="0DE3EFCE" w14:textId="77777777" w:rsidR="00FD63C1" w:rsidRPr="00C73C7A" w:rsidRDefault="00FD63C1" w:rsidP="004E1875">
            <w:pPr>
              <w:pStyle w:val="NormalWeb"/>
              <w:spacing w:before="60" w:beforeAutospacing="0" w:after="60" w:afterAutospacing="0"/>
              <w:rPr>
                <w:rFonts w:ascii="Arial" w:eastAsia="Arial" w:hAnsi="Arial" w:cs="Arial"/>
                <w:sz w:val="22"/>
                <w:szCs w:val="22"/>
                <w:lang w:eastAsia="en-US"/>
              </w:rPr>
            </w:pPr>
            <w:r w:rsidRPr="00C73C7A">
              <w:rPr>
                <w:rFonts w:ascii="Arial" w:eastAsia="Arial" w:hAnsi="Arial" w:cs="Arial"/>
                <w:b/>
                <w:bCs/>
                <w:sz w:val="22"/>
                <w:szCs w:val="22"/>
                <w:lang w:eastAsia="en-US"/>
              </w:rPr>
              <w:t>M4:</w:t>
            </w:r>
            <w:r w:rsidRPr="00C73C7A">
              <w:rPr>
                <w:rFonts w:ascii="Arial" w:eastAsia="Arial" w:hAnsi="Arial" w:cs="Arial"/>
                <w:sz w:val="22"/>
                <w:szCs w:val="22"/>
                <w:lang w:eastAsia="en-US"/>
              </w:rPr>
              <w:t xml:space="preserve"> </w:t>
            </w:r>
            <w:r w:rsidRPr="00C73C7A">
              <w:rPr>
                <w:rFonts w:ascii="Arial" w:eastAsia="Arial" w:hAnsi="Arial" w:cs="Arial"/>
                <w:b/>
                <w:bCs/>
                <w:sz w:val="22"/>
                <w:szCs w:val="22"/>
                <w:lang w:eastAsia="en-US"/>
              </w:rPr>
              <w:t>Calculate</w:t>
            </w:r>
            <w:r w:rsidRPr="00C73C7A">
              <w:rPr>
                <w:rFonts w:ascii="Arial" w:eastAsia="Arial" w:hAnsi="Arial" w:cs="Arial"/>
                <w:sz w:val="22"/>
                <w:szCs w:val="22"/>
                <w:lang w:eastAsia="en-US"/>
              </w:rPr>
              <w:t xml:space="preserve"> </w:t>
            </w:r>
            <w:r w:rsidRPr="00C73C7A">
              <w:rPr>
                <w:rFonts w:ascii="Arial" w:eastAsia="Arial" w:hAnsi="Arial" w:cs="Arial"/>
                <w:sz w:val="22"/>
                <w:szCs w:val="22"/>
              </w:rPr>
              <w:t>percentage</w:t>
            </w:r>
            <w:r w:rsidRPr="00C73C7A">
              <w:rPr>
                <w:rFonts w:ascii="Arial" w:eastAsia="Arial" w:hAnsi="Arial" w:cs="Arial"/>
                <w:sz w:val="22"/>
                <w:szCs w:val="22"/>
                <w:lang w:eastAsia="en-US"/>
              </w:rPr>
              <w:t xml:space="preserve"> uncertainties and percentage errors for the investigation.</w:t>
            </w:r>
          </w:p>
          <w:p w14:paraId="58ECCD70" w14:textId="45124D30" w:rsidR="00972A94" w:rsidRPr="00C73C7A" w:rsidRDefault="00972A94" w:rsidP="004E1875">
            <w:pPr>
              <w:spacing w:before="60" w:after="60"/>
              <w:rPr>
                <w:rFonts w:eastAsia="Arial" w:cs="Arial"/>
              </w:rPr>
            </w:pPr>
            <w:r w:rsidRPr="00C73C7A">
              <w:rPr>
                <w:rFonts w:cs="Arial"/>
                <w:bCs/>
              </w:rPr>
              <w:t>(PO2)</w:t>
            </w:r>
          </w:p>
        </w:tc>
        <w:tc>
          <w:tcPr>
            <w:tcW w:w="3006" w:type="dxa"/>
          </w:tcPr>
          <w:p w14:paraId="519A8B2B" w14:textId="77777777" w:rsidR="00FD63C1" w:rsidRPr="00C73C7A" w:rsidRDefault="00FD63C1" w:rsidP="004E1875">
            <w:pPr>
              <w:pStyle w:val="NormalWeb"/>
              <w:spacing w:before="60" w:beforeAutospacing="0" w:after="60" w:afterAutospacing="0"/>
              <w:rPr>
                <w:rFonts w:ascii="Arial" w:eastAsia="Arial" w:hAnsi="Arial" w:cs="Arial"/>
                <w:sz w:val="22"/>
                <w:szCs w:val="22"/>
                <w:lang w:eastAsia="en-US"/>
              </w:rPr>
            </w:pPr>
            <w:r w:rsidRPr="00C73C7A">
              <w:rPr>
                <w:rFonts w:ascii="Arial" w:eastAsia="Arial" w:hAnsi="Arial" w:cs="Arial"/>
                <w:b/>
                <w:bCs/>
                <w:sz w:val="22"/>
                <w:szCs w:val="22"/>
                <w:lang w:eastAsia="en-US"/>
              </w:rPr>
              <w:t>D3:</w:t>
            </w:r>
            <w:r w:rsidRPr="00C73C7A">
              <w:rPr>
                <w:rFonts w:ascii="Arial" w:eastAsia="Arial" w:hAnsi="Arial" w:cs="Arial"/>
                <w:sz w:val="22"/>
                <w:szCs w:val="22"/>
                <w:lang w:eastAsia="en-US"/>
              </w:rPr>
              <w:t xml:space="preserve"> </w:t>
            </w:r>
            <w:r w:rsidRPr="00C73C7A">
              <w:rPr>
                <w:rFonts w:ascii="Arial" w:eastAsia="Arial" w:hAnsi="Arial" w:cs="Arial"/>
                <w:b/>
                <w:bCs/>
                <w:sz w:val="22"/>
                <w:szCs w:val="22"/>
                <w:lang w:eastAsia="en-US"/>
              </w:rPr>
              <w:t>Explain</w:t>
            </w:r>
            <w:r w:rsidRPr="00C73C7A">
              <w:rPr>
                <w:rFonts w:ascii="Arial" w:eastAsia="Arial" w:hAnsi="Arial" w:cs="Arial"/>
                <w:sz w:val="22"/>
                <w:szCs w:val="22"/>
                <w:lang w:eastAsia="en-US"/>
              </w:rPr>
              <w:t xml:space="preserve"> the sources of error and possible reasons for any anomalous data.</w:t>
            </w:r>
          </w:p>
          <w:p w14:paraId="0F9215C3" w14:textId="2F5E213C" w:rsidR="00972A94" w:rsidRPr="00C73C7A" w:rsidRDefault="00972A94" w:rsidP="004E1875">
            <w:pPr>
              <w:spacing w:before="60" w:after="60"/>
              <w:rPr>
                <w:rFonts w:eastAsia="Arial" w:cs="Arial"/>
              </w:rPr>
            </w:pPr>
            <w:r w:rsidRPr="00C73C7A">
              <w:rPr>
                <w:rFonts w:cs="Arial"/>
                <w:bCs/>
              </w:rPr>
              <w:t>(PO2)</w:t>
            </w:r>
          </w:p>
        </w:tc>
      </w:tr>
      <w:tr w:rsidR="00C73C7A" w:rsidRPr="00C73C7A" w14:paraId="49D9550F" w14:textId="77777777" w:rsidTr="009768AD">
        <w:trPr>
          <w:trHeight w:val="935"/>
        </w:trPr>
        <w:tc>
          <w:tcPr>
            <w:tcW w:w="3005" w:type="dxa"/>
          </w:tcPr>
          <w:p w14:paraId="0433FB1A" w14:textId="77777777" w:rsidR="00FD63C1" w:rsidRPr="00C73C7A" w:rsidRDefault="00FD63C1" w:rsidP="004E1875">
            <w:pPr>
              <w:spacing w:before="60" w:after="60"/>
              <w:rPr>
                <w:rFonts w:eastAsia="Arial" w:cs="Arial"/>
              </w:rPr>
            </w:pPr>
            <w:r w:rsidRPr="00C73C7A">
              <w:rPr>
                <w:rFonts w:eastAsia="Times New Roman" w:cs="Arial"/>
                <w:b/>
                <w:bCs/>
              </w:rPr>
              <w:t>P8:</w:t>
            </w:r>
            <w:r w:rsidRPr="00C73C7A">
              <w:rPr>
                <w:rFonts w:eastAsia="Times New Roman" w:cs="Arial"/>
              </w:rPr>
              <w:t xml:space="preserve"> Use research to </w:t>
            </w:r>
            <w:r w:rsidRPr="00C73C7A">
              <w:rPr>
                <w:rFonts w:eastAsia="Arial" w:cs="Arial"/>
                <w:b/>
                <w:bCs/>
              </w:rPr>
              <w:t>compare</w:t>
            </w:r>
            <w:r w:rsidRPr="00C73C7A">
              <w:rPr>
                <w:rFonts w:eastAsia="Arial" w:cs="Arial"/>
              </w:rPr>
              <w:t xml:space="preserve"> your data with </w:t>
            </w:r>
            <w:r w:rsidRPr="00C73C7A">
              <w:rPr>
                <w:rFonts w:eastAsia="Times New Roman" w:cs="Arial"/>
                <w:lang w:eastAsia="en-GB"/>
              </w:rPr>
              <w:t>established value ranges</w:t>
            </w:r>
            <w:r w:rsidRPr="00C73C7A">
              <w:rPr>
                <w:rFonts w:eastAsia="Arial" w:cs="Arial"/>
              </w:rPr>
              <w:t>.</w:t>
            </w:r>
          </w:p>
          <w:p w14:paraId="6F69FB49" w14:textId="19650298" w:rsidR="00972A94" w:rsidRPr="00C73C7A" w:rsidRDefault="00972A94" w:rsidP="004E1875">
            <w:pPr>
              <w:spacing w:before="60" w:after="60"/>
              <w:rPr>
                <w:rFonts w:eastAsia="Arial" w:cs="Arial"/>
              </w:rPr>
            </w:pPr>
            <w:r w:rsidRPr="00C73C7A">
              <w:rPr>
                <w:rFonts w:cs="Arial"/>
                <w:bCs/>
              </w:rPr>
              <w:t>(PO4)</w:t>
            </w:r>
          </w:p>
        </w:tc>
        <w:tc>
          <w:tcPr>
            <w:tcW w:w="3005" w:type="dxa"/>
            <w:vMerge w:val="restart"/>
          </w:tcPr>
          <w:p w14:paraId="4652152E" w14:textId="77777777" w:rsidR="00FD63C1" w:rsidRPr="00C73C7A" w:rsidRDefault="00FD63C1" w:rsidP="004E1875">
            <w:pPr>
              <w:spacing w:before="60" w:after="60"/>
              <w:rPr>
                <w:rFonts w:eastAsia="Times New Roman" w:cs="Arial"/>
              </w:rPr>
            </w:pPr>
            <w:r w:rsidRPr="00C73C7A">
              <w:rPr>
                <w:rFonts w:eastAsia="Times New Roman" w:cs="Arial"/>
                <w:b/>
                <w:bCs/>
              </w:rPr>
              <w:t>M5:</w:t>
            </w:r>
            <w:r w:rsidRPr="00C73C7A">
              <w:rPr>
                <w:rFonts w:eastAsia="Times New Roman" w:cs="Arial"/>
              </w:rPr>
              <w:t xml:space="preserve"> </w:t>
            </w:r>
            <w:r w:rsidRPr="00C73C7A">
              <w:rPr>
                <w:rFonts w:eastAsia="Times New Roman" w:cs="Arial"/>
                <w:b/>
                <w:bCs/>
              </w:rPr>
              <w:t>Justify</w:t>
            </w:r>
            <w:r w:rsidRPr="00C73C7A">
              <w:rPr>
                <w:rFonts w:eastAsia="Times New Roman" w:cs="Arial"/>
              </w:rPr>
              <w:t xml:space="preserve"> which patient each sample belongs to.</w:t>
            </w:r>
          </w:p>
          <w:p w14:paraId="4FDA1DA0" w14:textId="1E84FE57" w:rsidR="00972A94" w:rsidRPr="00C73C7A" w:rsidRDefault="00972A94" w:rsidP="004E1875">
            <w:pPr>
              <w:spacing w:before="60" w:after="60"/>
              <w:rPr>
                <w:rFonts w:eastAsia="Times New Roman" w:cs="Arial"/>
              </w:rPr>
            </w:pPr>
            <w:r w:rsidRPr="00C73C7A">
              <w:rPr>
                <w:rFonts w:cs="Arial"/>
                <w:bCs/>
              </w:rPr>
              <w:t>(PO3)</w:t>
            </w:r>
          </w:p>
        </w:tc>
        <w:tc>
          <w:tcPr>
            <w:tcW w:w="3006" w:type="dxa"/>
            <w:vMerge w:val="restart"/>
          </w:tcPr>
          <w:p w14:paraId="59D53889" w14:textId="77777777" w:rsidR="00FD63C1" w:rsidRPr="00C73C7A" w:rsidRDefault="00FD63C1" w:rsidP="004E1875">
            <w:pPr>
              <w:spacing w:before="60" w:after="60"/>
              <w:rPr>
                <w:rFonts w:eastAsia="Times New Roman" w:cs="Arial"/>
              </w:rPr>
            </w:pPr>
            <w:r w:rsidRPr="00C73C7A">
              <w:rPr>
                <w:rFonts w:eastAsia="Times New Roman" w:cs="Arial"/>
                <w:b/>
                <w:bCs/>
              </w:rPr>
              <w:t>D4: Justify</w:t>
            </w:r>
            <w:r w:rsidRPr="00C73C7A">
              <w:rPr>
                <w:rFonts w:eastAsia="Times New Roman" w:cs="Arial"/>
              </w:rPr>
              <w:t xml:space="preserve"> which disease each patient has.</w:t>
            </w:r>
          </w:p>
          <w:p w14:paraId="7DAF5192" w14:textId="40E9ACFD" w:rsidR="00972A94" w:rsidRPr="00C73C7A" w:rsidRDefault="00972A94" w:rsidP="004E1875">
            <w:pPr>
              <w:spacing w:before="60" w:after="60"/>
              <w:rPr>
                <w:rFonts w:eastAsia="Times New Roman" w:cs="Arial"/>
              </w:rPr>
            </w:pPr>
            <w:r w:rsidRPr="00C73C7A">
              <w:rPr>
                <w:rFonts w:cs="Arial"/>
                <w:bCs/>
              </w:rPr>
              <w:t>(PO3)</w:t>
            </w:r>
          </w:p>
        </w:tc>
      </w:tr>
      <w:tr w:rsidR="00FD63C1" w:rsidRPr="00C73C7A" w14:paraId="71BD504C" w14:textId="77777777" w:rsidTr="009768AD">
        <w:trPr>
          <w:trHeight w:val="935"/>
        </w:trPr>
        <w:tc>
          <w:tcPr>
            <w:tcW w:w="3005" w:type="dxa"/>
          </w:tcPr>
          <w:p w14:paraId="6B33F198" w14:textId="77777777" w:rsidR="00972A94" w:rsidRPr="00C73C7A" w:rsidRDefault="00FD63C1" w:rsidP="004E1875">
            <w:pPr>
              <w:spacing w:before="60" w:after="60"/>
              <w:rPr>
                <w:rFonts w:eastAsia="Times New Roman" w:cs="Arial"/>
              </w:rPr>
            </w:pPr>
            <w:r w:rsidRPr="00C73C7A">
              <w:rPr>
                <w:rFonts w:eastAsia="Arial" w:cs="Arial"/>
                <w:b/>
                <w:bCs/>
              </w:rPr>
              <w:t>P9:</w:t>
            </w:r>
            <w:r w:rsidRPr="00C73C7A">
              <w:rPr>
                <w:rFonts w:eastAsia="Arial" w:cs="Arial"/>
              </w:rPr>
              <w:t xml:space="preserve"> </w:t>
            </w:r>
            <w:r w:rsidRPr="00C73C7A">
              <w:rPr>
                <w:rFonts w:eastAsia="Times New Roman" w:cs="Arial"/>
                <w:b/>
                <w:bCs/>
              </w:rPr>
              <w:t>Analyse</w:t>
            </w:r>
            <w:r w:rsidRPr="00C73C7A">
              <w:rPr>
                <w:rFonts w:eastAsia="Times New Roman" w:cs="Arial"/>
              </w:rPr>
              <w:t xml:space="preserve"> the results of the investigation in the context of the suspected diseases for the patients from </w:t>
            </w:r>
            <w:r w:rsidRPr="00C73C7A">
              <w:rPr>
                <w:rFonts w:eastAsia="Times New Roman" w:cs="Arial"/>
                <w:b/>
                <w:bCs/>
              </w:rPr>
              <w:t>M1</w:t>
            </w:r>
            <w:r w:rsidRPr="00C73C7A">
              <w:rPr>
                <w:rFonts w:eastAsia="Times New Roman" w:cs="Arial"/>
              </w:rPr>
              <w:t>.</w:t>
            </w:r>
          </w:p>
          <w:p w14:paraId="31A10694" w14:textId="76885C38" w:rsidR="00972A94" w:rsidRPr="00C73C7A" w:rsidRDefault="00972A94" w:rsidP="004E1875">
            <w:pPr>
              <w:spacing w:before="60" w:after="60"/>
              <w:rPr>
                <w:rFonts w:eastAsia="Times New Roman" w:cs="Arial"/>
              </w:rPr>
            </w:pPr>
            <w:r w:rsidRPr="00C73C7A">
              <w:rPr>
                <w:rFonts w:cs="Arial"/>
                <w:bCs/>
              </w:rPr>
              <w:t>(PO3)</w:t>
            </w:r>
          </w:p>
        </w:tc>
        <w:tc>
          <w:tcPr>
            <w:tcW w:w="3005" w:type="dxa"/>
            <w:vMerge/>
          </w:tcPr>
          <w:p w14:paraId="09862559" w14:textId="77777777" w:rsidR="00FD63C1" w:rsidRPr="00C73C7A" w:rsidRDefault="00FD63C1" w:rsidP="004E1875">
            <w:pPr>
              <w:spacing w:before="60" w:after="60"/>
              <w:rPr>
                <w:rFonts w:eastAsia="Times New Roman" w:cs="Arial"/>
              </w:rPr>
            </w:pPr>
          </w:p>
        </w:tc>
        <w:tc>
          <w:tcPr>
            <w:tcW w:w="3006" w:type="dxa"/>
            <w:vMerge/>
          </w:tcPr>
          <w:p w14:paraId="7A53890A" w14:textId="77777777" w:rsidR="00FD63C1" w:rsidRPr="00C73C7A" w:rsidRDefault="00FD63C1" w:rsidP="004E1875">
            <w:pPr>
              <w:spacing w:before="60" w:after="60"/>
              <w:rPr>
                <w:rFonts w:eastAsia="Times New Roman" w:cs="Arial"/>
              </w:rPr>
            </w:pPr>
          </w:p>
        </w:tc>
      </w:tr>
    </w:tbl>
    <w:p w14:paraId="1F14D2A7" w14:textId="77777777" w:rsidR="009418A7" w:rsidRPr="00C73C7A" w:rsidRDefault="009418A7" w:rsidP="004E1875">
      <w:pPr>
        <w:spacing w:after="0" w:line="240" w:lineRule="auto"/>
        <w:textAlignment w:val="baseline"/>
        <w:rPr>
          <w:rFonts w:eastAsia="Times New Roman" w:cs="Arial"/>
          <w:b/>
          <w:bCs/>
          <w:lang w:eastAsia="en-GB"/>
        </w:rPr>
      </w:pPr>
    </w:p>
    <w:p w14:paraId="212B433B" w14:textId="77777777" w:rsidR="00FD63C1" w:rsidRPr="00C73C7A" w:rsidRDefault="00FD63C1" w:rsidP="004E1875">
      <w:pPr>
        <w:rPr>
          <w:rFonts w:eastAsia="Times New Roman" w:cs="Arial"/>
          <w:b/>
          <w:bCs/>
          <w:lang w:eastAsia="en-GB"/>
        </w:rPr>
      </w:pPr>
      <w:r w:rsidRPr="00C73C7A">
        <w:rPr>
          <w:rFonts w:eastAsia="Times New Roman" w:cs="Arial"/>
          <w:b/>
          <w:bCs/>
          <w:lang w:eastAsia="en-GB"/>
        </w:rPr>
        <w:br w:type="page"/>
      </w:r>
    </w:p>
    <w:p w14:paraId="2417357D" w14:textId="77777777"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296BB3C9" w14:textId="5796B756"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AB0466"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613581" w14:paraId="217B4D3A" w14:textId="77777777" w:rsidTr="00286967">
        <w:tc>
          <w:tcPr>
            <w:tcW w:w="1701" w:type="dxa"/>
          </w:tcPr>
          <w:p w14:paraId="12563A9B" w14:textId="77777777" w:rsidR="009418A7" w:rsidRPr="00C73C7A" w:rsidRDefault="009418A7" w:rsidP="004E1875">
            <w:pPr>
              <w:spacing w:line="245" w:lineRule="auto"/>
              <w:rPr>
                <w:b/>
                <w:bCs/>
              </w:rPr>
            </w:pPr>
            <w:r w:rsidRPr="00C73C7A">
              <w:rPr>
                <w:b/>
                <w:bCs/>
              </w:rPr>
              <w:t>Assessment Criteria</w:t>
            </w:r>
          </w:p>
        </w:tc>
        <w:tc>
          <w:tcPr>
            <w:tcW w:w="7371" w:type="dxa"/>
          </w:tcPr>
          <w:p w14:paraId="11130389" w14:textId="77777777" w:rsidR="009418A7" w:rsidRPr="00C73C7A" w:rsidRDefault="009418A7" w:rsidP="004E1875">
            <w:pPr>
              <w:spacing w:line="245" w:lineRule="auto"/>
              <w:rPr>
                <w:b/>
                <w:bCs/>
              </w:rPr>
            </w:pPr>
            <w:r w:rsidRPr="00C73C7A">
              <w:rPr>
                <w:b/>
                <w:bCs/>
              </w:rPr>
              <w:t>Assessment guidance</w:t>
            </w:r>
          </w:p>
        </w:tc>
      </w:tr>
      <w:tr w:rsidR="00C73C7A" w:rsidRPr="00C73C7A" w14:paraId="36CB113F" w14:textId="77777777" w:rsidTr="00286967">
        <w:tc>
          <w:tcPr>
            <w:tcW w:w="1701" w:type="dxa"/>
          </w:tcPr>
          <w:p w14:paraId="124E753A" w14:textId="51B064AE" w:rsidR="00FD63C1" w:rsidRPr="00C73C7A" w:rsidRDefault="00FD63C1" w:rsidP="004E1875">
            <w:pPr>
              <w:spacing w:line="245" w:lineRule="auto"/>
            </w:pPr>
            <w:r w:rsidRPr="00C73C7A">
              <w:t>P7</w:t>
            </w:r>
          </w:p>
        </w:tc>
        <w:tc>
          <w:tcPr>
            <w:tcW w:w="7371" w:type="dxa"/>
          </w:tcPr>
          <w:p w14:paraId="771352BB" w14:textId="4CE74DD4"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use mathematical skills identified in Appendix </w:t>
            </w:r>
            <w:r w:rsidR="3DCF23E7" w:rsidRPr="00C73C7A">
              <w:rPr>
                <w:rFonts w:eastAsia="Times New Roman" w:cs="Arial"/>
              </w:rPr>
              <w:t>D</w:t>
            </w:r>
            <w:r w:rsidR="3B121748" w:rsidRPr="00C73C7A">
              <w:rPr>
                <w:rFonts w:eastAsia="Times New Roman" w:cs="Arial"/>
              </w:rPr>
              <w:t xml:space="preserve"> </w:t>
            </w:r>
            <w:r w:rsidRPr="00C73C7A">
              <w:rPr>
                <w:rFonts w:eastAsia="Times New Roman" w:cs="Arial"/>
              </w:rPr>
              <w:t>of the specification to process their data appropriately.</w:t>
            </w:r>
          </w:p>
          <w:p w14:paraId="66F3ECAA" w14:textId="3B59C2E0"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show </w:t>
            </w:r>
            <w:r w:rsidRPr="00C73C7A">
              <w:rPr>
                <w:rFonts w:eastAsia="Times New Roman" w:cs="Arial"/>
                <w:b/>
                <w:bCs/>
              </w:rPr>
              <w:t>at least</w:t>
            </w:r>
            <w:r w:rsidRPr="00C73C7A">
              <w:rPr>
                <w:rFonts w:eastAsia="Times New Roman" w:cs="Arial"/>
              </w:rPr>
              <w:t xml:space="preserve"> </w:t>
            </w:r>
            <w:r w:rsidRPr="00C73C7A">
              <w:rPr>
                <w:rFonts w:eastAsia="Times New Roman" w:cs="Arial"/>
                <w:b/>
                <w:bCs/>
              </w:rPr>
              <w:t>one</w:t>
            </w:r>
            <w:r w:rsidRPr="00C73C7A">
              <w:rPr>
                <w:rFonts w:eastAsia="Times New Roman" w:cs="Arial"/>
              </w:rPr>
              <w:t xml:space="preserve"> example of their working out in the written evidence.</w:t>
            </w:r>
          </w:p>
        </w:tc>
      </w:tr>
      <w:tr w:rsidR="00C73C7A" w:rsidRPr="00C73C7A" w14:paraId="5BFDF60C" w14:textId="77777777" w:rsidTr="00286967">
        <w:tc>
          <w:tcPr>
            <w:tcW w:w="1701" w:type="dxa"/>
          </w:tcPr>
          <w:p w14:paraId="27616F69" w14:textId="78765872" w:rsidR="00FD63C1" w:rsidRPr="00C73C7A" w:rsidRDefault="00FD63C1" w:rsidP="004E1875">
            <w:pPr>
              <w:spacing w:line="245" w:lineRule="auto"/>
            </w:pPr>
            <w:r w:rsidRPr="00C73C7A">
              <w:t>P8</w:t>
            </w:r>
          </w:p>
        </w:tc>
        <w:tc>
          <w:tcPr>
            <w:tcW w:w="7371" w:type="dxa"/>
          </w:tcPr>
          <w:p w14:paraId="6F2C0453"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use research to determine the correct established value ranges to compare with their data.</w:t>
            </w:r>
          </w:p>
          <w:p w14:paraId="5FFBDA98" w14:textId="6BF4827F" w:rsidR="00FD63C1" w:rsidRPr="00C73C7A" w:rsidRDefault="77C64188" w:rsidP="004E1875">
            <w:pPr>
              <w:pStyle w:val="ListParagraph"/>
              <w:numPr>
                <w:ilvl w:val="0"/>
                <w:numId w:val="32"/>
              </w:numPr>
              <w:spacing w:after="60"/>
              <w:ind w:left="425" w:hanging="425"/>
              <w:contextualSpacing w:val="0"/>
              <w:textAlignment w:val="baseline"/>
            </w:pPr>
            <w:r w:rsidRPr="00C73C7A">
              <w:rPr>
                <w:rFonts w:eastAsia="Times New Roman" w:cs="Arial"/>
              </w:rPr>
              <w:t xml:space="preserve">The research element of this criterion does </w:t>
            </w:r>
            <w:r w:rsidRPr="00C73C7A">
              <w:rPr>
                <w:b/>
                <w:bCs/>
              </w:rPr>
              <w:t>not</w:t>
            </w:r>
            <w:r w:rsidRPr="00C73C7A">
              <w:rPr>
                <w:rFonts w:eastAsia="Times New Roman" w:cs="Arial"/>
              </w:rPr>
              <w:t xml:space="preserve"> need to be completed under teacher supervised conditions</w:t>
            </w:r>
            <w:r w:rsidRPr="00C73C7A">
              <w:rPr>
                <w:rFonts w:cs="Arial"/>
              </w:rPr>
              <w:t xml:space="preserve"> but is necessary </w:t>
            </w:r>
            <w:proofErr w:type="gramStart"/>
            <w:r w:rsidRPr="00C73C7A">
              <w:rPr>
                <w:rFonts w:cs="Arial"/>
              </w:rPr>
              <w:t>in order for</w:t>
            </w:r>
            <w:proofErr w:type="gramEnd"/>
            <w:r w:rsidRPr="00C73C7A">
              <w:rPr>
                <w:rFonts w:cs="Arial"/>
              </w:rPr>
              <w:t xml:space="preserve"> students to access the criterion</w:t>
            </w:r>
            <w:r w:rsidRPr="00C73C7A">
              <w:rPr>
                <w:rFonts w:eastAsia="Times New Roman" w:cs="Arial"/>
              </w:rPr>
              <w:t>.</w:t>
            </w:r>
          </w:p>
        </w:tc>
      </w:tr>
      <w:tr w:rsidR="00C73C7A" w:rsidRPr="00C73C7A" w14:paraId="1C996196" w14:textId="77777777" w:rsidTr="00286967">
        <w:tc>
          <w:tcPr>
            <w:tcW w:w="1701" w:type="dxa"/>
          </w:tcPr>
          <w:p w14:paraId="38D51BBA" w14:textId="6339604D" w:rsidR="00FD63C1" w:rsidRPr="00C73C7A" w:rsidRDefault="00FD63C1" w:rsidP="004E1875">
            <w:pPr>
              <w:spacing w:line="245" w:lineRule="auto"/>
            </w:pPr>
            <w:r w:rsidRPr="00C73C7A">
              <w:t>M4</w:t>
            </w:r>
          </w:p>
        </w:tc>
        <w:tc>
          <w:tcPr>
            <w:tcW w:w="7371" w:type="dxa"/>
          </w:tcPr>
          <w:p w14:paraId="2B30672E"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determine the percentage uncertainty on each piece of equipment used and the combined uncertainty for each repeat.</w:t>
            </w:r>
          </w:p>
          <w:p w14:paraId="62958197" w14:textId="7AF31730" w:rsidR="00FD63C1" w:rsidRPr="00C73C7A" w:rsidRDefault="00FD63C1" w:rsidP="004E1875">
            <w:pPr>
              <w:pStyle w:val="ListParagraph"/>
              <w:numPr>
                <w:ilvl w:val="0"/>
                <w:numId w:val="32"/>
              </w:numPr>
              <w:spacing w:after="60"/>
              <w:ind w:left="425" w:hanging="425"/>
              <w:contextualSpacing w:val="0"/>
              <w:textAlignment w:val="baseline"/>
            </w:pPr>
            <w:r w:rsidRPr="00C73C7A">
              <w:rPr>
                <w:rFonts w:eastAsia="Times New Roman" w:cs="Arial"/>
              </w:rPr>
              <w:t xml:space="preserve">They must show </w:t>
            </w:r>
            <w:r w:rsidRPr="00C73C7A">
              <w:rPr>
                <w:rFonts w:eastAsia="Times New Roman" w:cs="Arial"/>
                <w:b/>
                <w:bCs/>
              </w:rPr>
              <w:t>at least one</w:t>
            </w:r>
            <w:r w:rsidRPr="00C73C7A">
              <w:rPr>
                <w:rFonts w:eastAsia="Times New Roman" w:cs="Arial"/>
              </w:rPr>
              <w:t xml:space="preserve"> example of their working out in the written evidence.</w:t>
            </w:r>
          </w:p>
        </w:tc>
      </w:tr>
      <w:tr w:rsidR="00C73C7A" w:rsidRPr="00C73C7A" w14:paraId="35E22E01" w14:textId="77777777" w:rsidTr="00286967">
        <w:tc>
          <w:tcPr>
            <w:tcW w:w="1701" w:type="dxa"/>
          </w:tcPr>
          <w:p w14:paraId="2763486D" w14:textId="46CD1FF0" w:rsidR="00D61AAF" w:rsidRPr="00C73C7A" w:rsidRDefault="00D61AAF" w:rsidP="004E1875">
            <w:pPr>
              <w:spacing w:line="245" w:lineRule="auto"/>
            </w:pPr>
            <w:r w:rsidRPr="00C73C7A">
              <w:t>M5</w:t>
            </w:r>
          </w:p>
        </w:tc>
        <w:tc>
          <w:tcPr>
            <w:tcW w:w="7371" w:type="dxa"/>
          </w:tcPr>
          <w:p w14:paraId="26DE369F" w14:textId="336E84E5" w:rsidR="00D61AAF" w:rsidRPr="00C73C7A" w:rsidRDefault="1901919C" w:rsidP="004E1875">
            <w:pPr>
              <w:pStyle w:val="ListParagraph"/>
              <w:numPr>
                <w:ilvl w:val="0"/>
                <w:numId w:val="32"/>
              </w:numPr>
              <w:spacing w:after="60"/>
              <w:ind w:left="425" w:hanging="425"/>
              <w:contextualSpacing w:val="0"/>
              <w:textAlignment w:val="baseline"/>
              <w:rPr>
                <w:rFonts w:eastAsia="Times New Roman" w:cs="Arial"/>
              </w:rPr>
            </w:pPr>
            <w:r w:rsidRPr="00C73C7A">
              <w:rPr>
                <w:rFonts w:eastAsia="Times New Roman" w:cs="Arial"/>
                <w:b/>
                <w:bCs/>
              </w:rPr>
              <w:t>M5</w:t>
            </w:r>
            <w:r w:rsidRPr="00C73C7A">
              <w:rPr>
                <w:rFonts w:eastAsia="Times New Roman" w:cs="Arial"/>
              </w:rPr>
              <w:t xml:space="preserve"> is an </w:t>
            </w:r>
            <w:r w:rsidRPr="00AF2D4A">
              <w:t>extension</w:t>
            </w:r>
            <w:r w:rsidRPr="00C73C7A">
              <w:rPr>
                <w:rFonts w:eastAsia="Times New Roman" w:cs="Arial"/>
              </w:rPr>
              <w:t xml:space="preserve"> of </w:t>
            </w:r>
            <w:r w:rsidRPr="00C73C7A">
              <w:rPr>
                <w:rFonts w:eastAsia="Times New Roman" w:cs="Arial"/>
                <w:b/>
                <w:bCs/>
              </w:rPr>
              <w:t>P9</w:t>
            </w:r>
            <w:r w:rsidRPr="00C73C7A">
              <w:rPr>
                <w:rFonts w:eastAsia="Times New Roman" w:cs="Arial"/>
              </w:rPr>
              <w:t>.</w:t>
            </w:r>
          </w:p>
        </w:tc>
      </w:tr>
      <w:tr w:rsidR="00C73C7A" w:rsidRPr="00C73C7A" w14:paraId="04BE5CD9" w14:textId="77777777" w:rsidTr="00286967">
        <w:tc>
          <w:tcPr>
            <w:tcW w:w="1701" w:type="dxa"/>
          </w:tcPr>
          <w:p w14:paraId="43418844" w14:textId="1C3CEE72" w:rsidR="00FD63C1" w:rsidRPr="00C73C7A" w:rsidRDefault="00FD63C1" w:rsidP="004E1875">
            <w:pPr>
              <w:spacing w:line="245" w:lineRule="auto"/>
            </w:pPr>
            <w:r w:rsidRPr="00C73C7A">
              <w:t>D3</w:t>
            </w:r>
          </w:p>
        </w:tc>
        <w:tc>
          <w:tcPr>
            <w:tcW w:w="7371" w:type="dxa"/>
          </w:tcPr>
          <w:p w14:paraId="19C6635D" w14:textId="77777777" w:rsidR="00DE1E92" w:rsidRPr="00C73C7A" w:rsidRDefault="2D6FB2C4" w:rsidP="004E1875">
            <w:pPr>
              <w:pStyle w:val="ListParagraph"/>
              <w:numPr>
                <w:ilvl w:val="0"/>
                <w:numId w:val="32"/>
              </w:numPr>
              <w:spacing w:after="60"/>
              <w:ind w:left="425" w:hanging="425"/>
              <w:contextualSpacing w:val="0"/>
              <w:textAlignment w:val="baseline"/>
              <w:rPr>
                <w:rFonts w:eastAsia="Times New Roman" w:cs="Arial"/>
              </w:rPr>
            </w:pPr>
            <w:r w:rsidRPr="00C73C7A">
              <w:rPr>
                <w:rFonts w:eastAsia="Times New Roman" w:cs="Arial"/>
              </w:rPr>
              <w:t xml:space="preserve">This </w:t>
            </w:r>
            <w:r w:rsidRPr="00AF2D4A">
              <w:t>should</w:t>
            </w:r>
            <w:r w:rsidRPr="00C73C7A">
              <w:rPr>
                <w:rFonts w:eastAsia="Times New Roman" w:cs="Arial"/>
              </w:rPr>
              <w:t xml:space="preserve"> be done qualitatively only.</w:t>
            </w:r>
          </w:p>
          <w:p w14:paraId="44156B33" w14:textId="17F0455C"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who have no anomalous data to explain should clarify this in their written evidence.</w:t>
            </w:r>
          </w:p>
        </w:tc>
      </w:tr>
      <w:tr w:rsidR="00D61AAF" w:rsidRPr="00C73C7A" w14:paraId="6BEEB782" w14:textId="77777777" w:rsidTr="00286967">
        <w:tc>
          <w:tcPr>
            <w:tcW w:w="1701" w:type="dxa"/>
          </w:tcPr>
          <w:p w14:paraId="46487EAC" w14:textId="5846B83B" w:rsidR="00D61AAF" w:rsidRPr="00C73C7A" w:rsidRDefault="00D61AAF" w:rsidP="004E1875">
            <w:pPr>
              <w:spacing w:line="245" w:lineRule="auto"/>
            </w:pPr>
            <w:r w:rsidRPr="00C73C7A">
              <w:t>D4</w:t>
            </w:r>
          </w:p>
        </w:tc>
        <w:tc>
          <w:tcPr>
            <w:tcW w:w="7371" w:type="dxa"/>
          </w:tcPr>
          <w:p w14:paraId="66307468" w14:textId="02849D78" w:rsidR="00D61AAF" w:rsidRPr="00C73C7A" w:rsidRDefault="1901919C" w:rsidP="004E1875">
            <w:pPr>
              <w:pStyle w:val="ListParagraph"/>
              <w:numPr>
                <w:ilvl w:val="0"/>
                <w:numId w:val="32"/>
              </w:numPr>
              <w:spacing w:after="60"/>
              <w:ind w:left="425" w:hanging="425"/>
              <w:contextualSpacing w:val="0"/>
              <w:textAlignment w:val="baseline"/>
              <w:rPr>
                <w:rFonts w:eastAsia="Times New Roman" w:cs="Arial"/>
              </w:rPr>
            </w:pPr>
            <w:r w:rsidRPr="00C73C7A">
              <w:rPr>
                <w:rFonts w:eastAsia="Times New Roman" w:cs="Arial"/>
                <w:b/>
                <w:bCs/>
              </w:rPr>
              <w:t>D4</w:t>
            </w:r>
            <w:r w:rsidRPr="00C73C7A">
              <w:rPr>
                <w:rFonts w:eastAsia="Times New Roman" w:cs="Arial"/>
              </w:rPr>
              <w:t xml:space="preserve"> is an </w:t>
            </w:r>
            <w:r w:rsidRPr="00AF2D4A">
              <w:t>extension</w:t>
            </w:r>
            <w:r w:rsidRPr="00C73C7A">
              <w:rPr>
                <w:rFonts w:eastAsia="Times New Roman" w:cs="Arial"/>
              </w:rPr>
              <w:t xml:space="preserve"> of </w:t>
            </w:r>
            <w:r w:rsidRPr="00C73C7A">
              <w:rPr>
                <w:rFonts w:eastAsia="Times New Roman" w:cs="Arial"/>
                <w:b/>
                <w:bCs/>
              </w:rPr>
              <w:t>M5</w:t>
            </w:r>
            <w:r w:rsidRPr="00C73C7A">
              <w:rPr>
                <w:rFonts w:eastAsia="Times New Roman" w:cs="Arial"/>
              </w:rPr>
              <w:t>.</w:t>
            </w:r>
          </w:p>
        </w:tc>
      </w:tr>
    </w:tbl>
    <w:p w14:paraId="0BDAE1A5" w14:textId="77777777" w:rsidR="009418A7" w:rsidRPr="00C73C7A" w:rsidRDefault="009418A7" w:rsidP="004E1875">
      <w:pPr>
        <w:spacing w:after="0" w:line="240" w:lineRule="auto"/>
        <w:textAlignment w:val="baseline"/>
        <w:rPr>
          <w:rFonts w:eastAsia="Times New Roman" w:cs="Arial"/>
          <w:b/>
          <w:bCs/>
          <w:lang w:eastAsia="en-GB"/>
        </w:rPr>
      </w:pPr>
    </w:p>
    <w:p w14:paraId="11049971" w14:textId="77777777" w:rsidR="00E05D91" w:rsidRPr="00C73C7A" w:rsidRDefault="00E05D91" w:rsidP="004E1875">
      <w:pPr>
        <w:rPr>
          <w:rFonts w:eastAsia="Times New Roman" w:cs="Arial"/>
          <w:lang w:eastAsia="en-GB"/>
        </w:rPr>
      </w:pPr>
      <w:r w:rsidRPr="00C73C7A">
        <w:rPr>
          <w:rFonts w:eastAsia="Times New Roman" w:cs="Arial"/>
          <w:lang w:eastAsia="en-GB"/>
        </w:rPr>
        <w:br w:type="page"/>
      </w:r>
    </w:p>
    <w:p w14:paraId="3ED72DC0" w14:textId="33D49ECF" w:rsidR="00E05D91" w:rsidRPr="00C73C7A" w:rsidRDefault="00E05D91" w:rsidP="004E1875">
      <w:pPr>
        <w:pStyle w:val="Heading2"/>
        <w:rPr>
          <w:rFonts w:ascii="Segoe UI" w:eastAsia="Times New Roman" w:hAnsi="Segoe UI" w:cs="Segoe UI"/>
          <w:sz w:val="18"/>
          <w:szCs w:val="18"/>
          <w:lang w:eastAsia="en-GB"/>
        </w:rPr>
      </w:pPr>
      <w:bookmarkStart w:id="24" w:name="_Toc167280781"/>
      <w:r w:rsidRPr="00C73C7A">
        <w:lastRenderedPageBreak/>
        <w:t xml:space="preserve">Task </w:t>
      </w:r>
      <w:r w:rsidR="00FD63C1" w:rsidRPr="00C73C7A">
        <w:t>4</w:t>
      </w:r>
      <w:bookmarkEnd w:id="24"/>
    </w:p>
    <w:p w14:paraId="02A82ABC" w14:textId="77777777" w:rsidR="00FD63C1" w:rsidRPr="00C73C7A" w:rsidRDefault="00FD63C1" w:rsidP="004E1875">
      <w:pPr>
        <w:rPr>
          <w:rFonts w:cs="Arial"/>
          <w:b/>
        </w:rPr>
      </w:pPr>
      <w:r w:rsidRPr="00C73C7A">
        <w:rPr>
          <w:rFonts w:cs="Arial"/>
          <w:b/>
        </w:rPr>
        <w:t>Reviewing your investigation</w:t>
      </w:r>
    </w:p>
    <w:p w14:paraId="634AEC1B" w14:textId="08751068" w:rsidR="00E05D91" w:rsidRPr="00C73C7A" w:rsidRDefault="00FD63C1" w:rsidP="004E1875">
      <w:pPr>
        <w:textAlignment w:val="baseline"/>
        <w:rPr>
          <w:rFonts w:eastAsia="Times New Roman" w:cs="Arial"/>
          <w:lang w:eastAsia="en-GB"/>
        </w:rPr>
      </w:pPr>
      <w:r w:rsidRPr="00C73C7A">
        <w:rPr>
          <w:rFonts w:eastAsia="Times New Roman" w:cs="Arial"/>
          <w:lang w:eastAsia="en-GB"/>
        </w:rPr>
        <w:t>Topic Areas 2</w:t>
      </w:r>
      <w:r w:rsidR="00817948" w:rsidRPr="00C73C7A">
        <w:rPr>
          <w:rFonts w:eastAsia="Times New Roman" w:cs="Arial"/>
          <w:lang w:eastAsia="en-GB"/>
        </w:rPr>
        <w:t>,</w:t>
      </w:r>
      <w:r w:rsidRPr="00C73C7A">
        <w:rPr>
          <w:rFonts w:eastAsia="Times New Roman" w:cs="Arial"/>
          <w:lang w:eastAsia="en-GB"/>
        </w:rPr>
        <w:t xml:space="preserve"> 3 </w:t>
      </w:r>
      <w:r w:rsidR="00817948" w:rsidRPr="00C73C7A">
        <w:rPr>
          <w:rFonts w:eastAsia="Times New Roman" w:cs="Arial"/>
          <w:lang w:eastAsia="en-GB"/>
        </w:rPr>
        <w:t>and 5 are</w:t>
      </w:r>
      <w:r w:rsidRPr="00C73C7A">
        <w:rPr>
          <w:rFonts w:eastAsia="Times New Roman" w:cs="Arial"/>
          <w:lang w:eastAsia="en-GB"/>
        </w:rPr>
        <w:t xml:space="preserve"> assessed in this task.</w:t>
      </w:r>
    </w:p>
    <w:p w14:paraId="4D44C43E" w14:textId="6F4C938B" w:rsidR="00E05D91" w:rsidRPr="00C73C7A" w:rsidRDefault="00E05D91" w:rsidP="004E1875">
      <w:pPr>
        <w:textAlignment w:val="baseline"/>
        <w:rPr>
          <w:rFonts w:eastAsia="Times New Roman" w:cs="Arial"/>
          <w:lang w:eastAsia="en-GB"/>
        </w:rPr>
      </w:pPr>
      <w:r w:rsidRPr="00C73C7A">
        <w:rPr>
          <w:rFonts w:eastAsia="Times New Roman" w:cs="Arial"/>
          <w:b/>
          <w:bCs/>
          <w:lang w:eastAsia="en-GB"/>
        </w:rPr>
        <w:t>The task is:</w:t>
      </w:r>
    </w:p>
    <w:p w14:paraId="44667401" w14:textId="77777777" w:rsidR="00FD63C1" w:rsidRPr="00C73C7A" w:rsidRDefault="00FD63C1" w:rsidP="004E1875">
      <w:pPr>
        <w:rPr>
          <w:rFonts w:eastAsia="Calibri" w:cs="Arial"/>
        </w:rPr>
      </w:pPr>
      <w:r w:rsidRPr="00C73C7A">
        <w:rPr>
          <w:rFonts w:eastAsia="Calibri" w:cs="Arial"/>
        </w:rPr>
        <w:t>Review your investigation.</w:t>
      </w:r>
    </w:p>
    <w:p w14:paraId="297D14FE" w14:textId="77777777" w:rsidR="00FD63C1" w:rsidRPr="00C73C7A" w:rsidRDefault="00FD63C1" w:rsidP="004E1875">
      <w:pPr>
        <w:pStyle w:val="ListParagraph"/>
        <w:numPr>
          <w:ilvl w:val="0"/>
          <w:numId w:val="34"/>
        </w:numPr>
        <w:spacing w:after="0"/>
        <w:ind w:left="425" w:hanging="425"/>
        <w:rPr>
          <w:rFonts w:cs="Arial"/>
        </w:rPr>
      </w:pPr>
      <w:r w:rsidRPr="00C73C7A">
        <w:rPr>
          <w:rFonts w:cs="Arial"/>
        </w:rPr>
        <w:t xml:space="preserve">You will need to review your whole investigation, including all </w:t>
      </w:r>
      <w:r w:rsidRPr="00C73C7A">
        <w:rPr>
          <w:rFonts w:cs="Arial"/>
          <w:b/>
        </w:rPr>
        <w:t>Tasks 1, 2 and 3</w:t>
      </w:r>
      <w:r w:rsidRPr="00C73C7A">
        <w:rPr>
          <w:rFonts w:cs="Arial"/>
        </w:rPr>
        <w:t>.</w:t>
      </w:r>
    </w:p>
    <w:p w14:paraId="679A14AB" w14:textId="77777777" w:rsidR="00E05D91" w:rsidRPr="00C73C7A" w:rsidRDefault="00E05D91" w:rsidP="004E1875">
      <w:pPr>
        <w:textAlignment w:val="baseline"/>
        <w:rPr>
          <w:rFonts w:eastAsia="Times New Roman" w:cs="Arial"/>
          <w:lang w:eastAsia="en-GB"/>
        </w:rPr>
      </w:pPr>
    </w:p>
    <w:p w14:paraId="1D17E4DA" w14:textId="77777777" w:rsidR="00E05D91" w:rsidRPr="00C73C7A" w:rsidRDefault="00E05D91" w:rsidP="004E1875">
      <w:pPr>
        <w:textAlignment w:val="baseline"/>
        <w:rPr>
          <w:rFonts w:eastAsia="Times New Roman" w:cs="Arial"/>
          <w:lang w:eastAsia="en-GB"/>
        </w:rPr>
      </w:pPr>
      <w:r w:rsidRPr="00C73C7A">
        <w:rPr>
          <w:rFonts w:eastAsia="Times New Roman" w:cs="Arial"/>
          <w:lang w:eastAsia="en-GB"/>
        </w:rPr>
        <w:t xml:space="preserve">Your evidence </w:t>
      </w:r>
      <w:r w:rsidRPr="00C73C7A">
        <w:rPr>
          <w:rFonts w:eastAsia="Times New Roman" w:cs="Arial"/>
          <w:b/>
          <w:bCs/>
          <w:lang w:eastAsia="en-GB"/>
        </w:rPr>
        <w:t>must</w:t>
      </w:r>
      <w:r w:rsidRPr="00C73C7A">
        <w:rPr>
          <w:rFonts w:eastAsia="Times New Roman" w:cs="Arial"/>
          <w:lang w:eastAsia="en-GB"/>
        </w:rPr>
        <w:t xml:space="preserve"> include:</w:t>
      </w:r>
    </w:p>
    <w:p w14:paraId="0D5C0570" w14:textId="2D744E17" w:rsidR="00E05D91" w:rsidRPr="00C73C7A" w:rsidRDefault="00FD63C1" w:rsidP="004E1875">
      <w:pPr>
        <w:pStyle w:val="ListParagraph"/>
        <w:numPr>
          <w:ilvl w:val="0"/>
          <w:numId w:val="22"/>
        </w:numPr>
        <w:spacing w:after="0"/>
        <w:ind w:left="425" w:hanging="425"/>
        <w:rPr>
          <w:rFonts w:cs="Arial"/>
        </w:rPr>
      </w:pPr>
      <w:r w:rsidRPr="00C73C7A">
        <w:rPr>
          <w:rFonts w:cs="Arial"/>
        </w:rPr>
        <w:t>Written evidence</w:t>
      </w:r>
      <w:r w:rsidR="00286967">
        <w:rPr>
          <w:rFonts w:cs="Arial"/>
        </w:rPr>
        <w:t>.</w:t>
      </w:r>
    </w:p>
    <w:p w14:paraId="1E493FAE" w14:textId="71F420F3" w:rsidR="00E05D91" w:rsidRPr="00C73C7A" w:rsidRDefault="00E05D91" w:rsidP="004E1875">
      <w:pPr>
        <w:textAlignment w:val="baseline"/>
        <w:rPr>
          <w:rFonts w:eastAsia="Times New Roman" w:cs="Arial"/>
          <w:lang w:eastAsia="en-GB"/>
        </w:rPr>
      </w:pPr>
    </w:p>
    <w:p w14:paraId="1DFD4E3E" w14:textId="77777777" w:rsidR="00E216C0" w:rsidRPr="00C73C7A" w:rsidRDefault="00E216C0" w:rsidP="004E1875">
      <w:pPr>
        <w:spacing w:after="0"/>
        <w:rPr>
          <w:rFonts w:cs="Arial"/>
          <w:b/>
          <w:bCs/>
          <w:lang w:eastAsia="en-GB"/>
        </w:rPr>
      </w:pPr>
      <w:r w:rsidRPr="00C73C7A">
        <w:rPr>
          <w:rFonts w:cs="Arial"/>
          <w:b/>
          <w:bCs/>
          <w:lang w:eastAsia="en-GB"/>
        </w:rPr>
        <w:t>Use the assessment criteria below to tell you what you need to do in more detail.</w:t>
      </w:r>
    </w:p>
    <w:p w14:paraId="19AF55E0" w14:textId="77777777" w:rsidR="00E216C0" w:rsidRPr="00C73C7A" w:rsidRDefault="00E216C0" w:rsidP="004E1875">
      <w:pPr>
        <w:spacing w:after="0"/>
        <w:rPr>
          <w:rFonts w:cs="Arial"/>
          <w:b/>
          <w:bCs/>
          <w:lang w:eastAsia="en-GB"/>
        </w:rPr>
      </w:pPr>
    </w:p>
    <w:tbl>
      <w:tblPr>
        <w:tblStyle w:val="TableGrid"/>
        <w:tblW w:w="0" w:type="auto"/>
        <w:tblLook w:val="04A0" w:firstRow="1" w:lastRow="0" w:firstColumn="1" w:lastColumn="0" w:noHBand="0" w:noVBand="1"/>
      </w:tblPr>
      <w:tblGrid>
        <w:gridCol w:w="3005"/>
        <w:gridCol w:w="3086"/>
        <w:gridCol w:w="2925"/>
      </w:tblGrid>
      <w:tr w:rsidR="00C73C7A" w:rsidRPr="00C73C7A" w14:paraId="4AD44B0F" w14:textId="77777777" w:rsidTr="00AF2D4A">
        <w:trPr>
          <w:trHeight w:val="403"/>
        </w:trPr>
        <w:tc>
          <w:tcPr>
            <w:tcW w:w="3005" w:type="dxa"/>
            <w:shd w:val="clear" w:color="auto" w:fill="auto"/>
            <w:vAlign w:val="center"/>
          </w:tcPr>
          <w:p w14:paraId="278FD500" w14:textId="77777777" w:rsidR="00FD63C1" w:rsidRPr="00C73C7A" w:rsidRDefault="00FD63C1" w:rsidP="004E1875">
            <w:pPr>
              <w:rPr>
                <w:rFonts w:cs="Arial"/>
                <w:b/>
                <w:bCs/>
              </w:rPr>
            </w:pPr>
            <w:r w:rsidRPr="00C73C7A">
              <w:rPr>
                <w:rFonts w:cs="Arial"/>
                <w:b/>
                <w:bCs/>
              </w:rPr>
              <w:t>Pass</w:t>
            </w:r>
          </w:p>
        </w:tc>
        <w:tc>
          <w:tcPr>
            <w:tcW w:w="3086" w:type="dxa"/>
            <w:shd w:val="clear" w:color="auto" w:fill="auto"/>
            <w:vAlign w:val="center"/>
          </w:tcPr>
          <w:p w14:paraId="53EB208A" w14:textId="77777777" w:rsidR="00FD63C1" w:rsidRPr="00C73C7A" w:rsidRDefault="00FD63C1" w:rsidP="004E1875">
            <w:pPr>
              <w:rPr>
                <w:rFonts w:cs="Arial"/>
                <w:b/>
                <w:bCs/>
              </w:rPr>
            </w:pPr>
            <w:r w:rsidRPr="00C73C7A">
              <w:rPr>
                <w:rFonts w:cs="Arial"/>
                <w:b/>
                <w:bCs/>
              </w:rPr>
              <w:t>Merit</w:t>
            </w:r>
          </w:p>
        </w:tc>
        <w:tc>
          <w:tcPr>
            <w:tcW w:w="2925" w:type="dxa"/>
            <w:shd w:val="clear" w:color="auto" w:fill="auto"/>
            <w:vAlign w:val="center"/>
          </w:tcPr>
          <w:p w14:paraId="7E4C292B" w14:textId="77777777" w:rsidR="00FD63C1" w:rsidRPr="00C73C7A" w:rsidRDefault="00FD63C1" w:rsidP="004E1875">
            <w:pPr>
              <w:rPr>
                <w:rFonts w:cs="Arial"/>
                <w:b/>
                <w:bCs/>
              </w:rPr>
            </w:pPr>
            <w:r w:rsidRPr="00C73C7A">
              <w:rPr>
                <w:rFonts w:cs="Arial"/>
                <w:b/>
                <w:bCs/>
              </w:rPr>
              <w:t>Distinction</w:t>
            </w:r>
          </w:p>
        </w:tc>
      </w:tr>
      <w:tr w:rsidR="00C73C7A" w:rsidRPr="00C73C7A" w14:paraId="0858D2B7" w14:textId="77777777" w:rsidTr="009768AD">
        <w:trPr>
          <w:trHeight w:val="844"/>
        </w:trPr>
        <w:tc>
          <w:tcPr>
            <w:tcW w:w="3005" w:type="dxa"/>
          </w:tcPr>
          <w:p w14:paraId="7993B0CE" w14:textId="77777777" w:rsidR="00FD63C1" w:rsidRPr="00C73C7A" w:rsidRDefault="00FD63C1" w:rsidP="004E1875">
            <w:pPr>
              <w:spacing w:before="60" w:after="60"/>
              <w:rPr>
                <w:rFonts w:eastAsia="Arial" w:cs="Arial"/>
              </w:rPr>
            </w:pPr>
            <w:r w:rsidRPr="00C73C7A">
              <w:rPr>
                <w:rFonts w:eastAsia="Arial" w:cs="Arial"/>
                <w:b/>
                <w:bCs/>
              </w:rPr>
              <w:t>P10:</w:t>
            </w:r>
            <w:r w:rsidRPr="00C73C7A">
              <w:rPr>
                <w:rFonts w:eastAsia="Arial" w:cs="Arial"/>
              </w:rPr>
              <w:t xml:space="preserve"> </w:t>
            </w:r>
            <w:r w:rsidRPr="00C73C7A">
              <w:rPr>
                <w:rFonts w:eastAsia="Arial" w:cs="Arial"/>
                <w:b/>
                <w:bCs/>
              </w:rPr>
              <w:t>Explain</w:t>
            </w:r>
            <w:r w:rsidRPr="00C73C7A">
              <w:rPr>
                <w:rFonts w:eastAsia="Arial" w:cs="Arial"/>
              </w:rPr>
              <w:t xml:space="preserve"> the limitations of the data collected.</w:t>
            </w:r>
          </w:p>
          <w:p w14:paraId="1FEA4E74" w14:textId="0819CF7B" w:rsidR="00972A94" w:rsidRPr="00C73C7A" w:rsidRDefault="00972A94" w:rsidP="004E1875">
            <w:pPr>
              <w:spacing w:before="60" w:after="60"/>
              <w:rPr>
                <w:rFonts w:eastAsia="Arial" w:cs="Arial"/>
              </w:rPr>
            </w:pPr>
            <w:r w:rsidRPr="00C73C7A">
              <w:rPr>
                <w:rFonts w:cs="Arial"/>
                <w:bCs/>
              </w:rPr>
              <w:t>(PO2)</w:t>
            </w:r>
          </w:p>
        </w:tc>
        <w:tc>
          <w:tcPr>
            <w:tcW w:w="3086" w:type="dxa"/>
          </w:tcPr>
          <w:p w14:paraId="3C0BDAD0" w14:textId="77777777" w:rsidR="00FD63C1" w:rsidRPr="00C73C7A" w:rsidRDefault="00FD63C1" w:rsidP="004E1875">
            <w:pPr>
              <w:spacing w:before="60" w:after="60"/>
              <w:rPr>
                <w:rFonts w:eastAsia="Arial" w:cs="Arial"/>
              </w:rPr>
            </w:pPr>
            <w:r w:rsidRPr="00C73C7A">
              <w:rPr>
                <w:rFonts w:eastAsia="Arial" w:cs="Arial"/>
                <w:b/>
                <w:bCs/>
              </w:rPr>
              <w:t>M6:</w:t>
            </w:r>
            <w:r w:rsidRPr="00C73C7A">
              <w:rPr>
                <w:rFonts w:eastAsia="Arial" w:cs="Arial"/>
              </w:rPr>
              <w:t xml:space="preserve"> </w:t>
            </w:r>
            <w:r w:rsidRPr="00C73C7A">
              <w:rPr>
                <w:rFonts w:eastAsia="Arial" w:cs="Arial"/>
                <w:b/>
                <w:bCs/>
              </w:rPr>
              <w:t>Evaluate</w:t>
            </w:r>
            <w:r w:rsidRPr="00C73C7A">
              <w:rPr>
                <w:rFonts w:eastAsia="Arial" w:cs="Arial"/>
              </w:rPr>
              <w:t xml:space="preserve"> the sources of information researched in </w:t>
            </w:r>
            <w:r w:rsidRPr="00C73C7A">
              <w:rPr>
                <w:rFonts w:eastAsia="Arial" w:cs="Arial"/>
                <w:b/>
              </w:rPr>
              <w:t>Task 1</w:t>
            </w:r>
            <w:r w:rsidRPr="00C73C7A">
              <w:rPr>
                <w:rFonts w:eastAsia="Arial" w:cs="Arial"/>
              </w:rPr>
              <w:t xml:space="preserve"> and </w:t>
            </w:r>
            <w:r w:rsidRPr="00C73C7A">
              <w:rPr>
                <w:rFonts w:eastAsia="Times New Roman" w:cs="Arial"/>
                <w:lang w:eastAsia="en-GB"/>
              </w:rPr>
              <w:t xml:space="preserve">established value ranges in </w:t>
            </w:r>
            <w:r w:rsidRPr="00C73C7A">
              <w:rPr>
                <w:rFonts w:eastAsia="Times New Roman" w:cs="Arial"/>
                <w:b/>
                <w:lang w:eastAsia="en-GB"/>
              </w:rPr>
              <w:t>Task 3</w:t>
            </w:r>
            <w:r w:rsidRPr="00C73C7A">
              <w:rPr>
                <w:rFonts w:eastAsia="Arial" w:cs="Arial"/>
              </w:rPr>
              <w:t>.</w:t>
            </w:r>
          </w:p>
          <w:p w14:paraId="2872A16F" w14:textId="275FB610" w:rsidR="00972A94" w:rsidRPr="00C73C7A" w:rsidRDefault="00972A94" w:rsidP="004E1875">
            <w:pPr>
              <w:spacing w:before="60" w:after="60"/>
              <w:rPr>
                <w:rFonts w:eastAsia="Arial" w:cs="Arial"/>
              </w:rPr>
            </w:pPr>
            <w:r w:rsidRPr="00C73C7A">
              <w:rPr>
                <w:rFonts w:cs="Arial"/>
                <w:bCs/>
              </w:rPr>
              <w:t>(PO3)</w:t>
            </w:r>
          </w:p>
        </w:tc>
        <w:tc>
          <w:tcPr>
            <w:tcW w:w="2925" w:type="dxa"/>
            <w:vMerge w:val="restart"/>
          </w:tcPr>
          <w:p w14:paraId="51BE091F" w14:textId="77777777" w:rsidR="00FD63C1" w:rsidRPr="00C73C7A" w:rsidRDefault="00FD63C1" w:rsidP="004E1875">
            <w:pPr>
              <w:spacing w:before="60" w:after="60"/>
              <w:rPr>
                <w:rFonts w:eastAsia="Arial" w:cs="Arial"/>
              </w:rPr>
            </w:pPr>
            <w:r w:rsidRPr="00C73C7A">
              <w:rPr>
                <w:rFonts w:eastAsia="Arial" w:cs="Arial"/>
                <w:b/>
                <w:bCs/>
              </w:rPr>
              <w:t>D5:</w:t>
            </w:r>
            <w:r w:rsidRPr="00C73C7A">
              <w:rPr>
                <w:rFonts w:eastAsia="Arial" w:cs="Arial"/>
              </w:rPr>
              <w:t xml:space="preserve"> </w:t>
            </w:r>
            <w:r w:rsidRPr="00C73C7A">
              <w:rPr>
                <w:rFonts w:eastAsia="Arial" w:cs="Arial"/>
                <w:b/>
                <w:bCs/>
              </w:rPr>
              <w:t>Justify</w:t>
            </w:r>
            <w:r w:rsidRPr="00C73C7A">
              <w:rPr>
                <w:rFonts w:eastAsia="Arial" w:cs="Arial"/>
              </w:rPr>
              <w:t xml:space="preserve"> suggestions for any improvements that could be made.</w:t>
            </w:r>
          </w:p>
          <w:p w14:paraId="2632DD19" w14:textId="0BD52850" w:rsidR="00972A94" w:rsidRPr="00C73C7A" w:rsidRDefault="00972A94" w:rsidP="004E1875">
            <w:pPr>
              <w:spacing w:before="60" w:after="60"/>
              <w:rPr>
                <w:rFonts w:cs="Arial"/>
              </w:rPr>
            </w:pPr>
            <w:r w:rsidRPr="00C73C7A">
              <w:rPr>
                <w:rFonts w:cs="Arial"/>
                <w:bCs/>
              </w:rPr>
              <w:t>(PO3)</w:t>
            </w:r>
          </w:p>
        </w:tc>
      </w:tr>
      <w:tr w:rsidR="00C73C7A" w:rsidRPr="00C73C7A" w14:paraId="0A3878F1" w14:textId="77777777" w:rsidTr="009768AD">
        <w:trPr>
          <w:trHeight w:val="1199"/>
        </w:trPr>
        <w:tc>
          <w:tcPr>
            <w:tcW w:w="3005" w:type="dxa"/>
          </w:tcPr>
          <w:p w14:paraId="6D8D933F" w14:textId="77777777" w:rsidR="00FD63C1" w:rsidRPr="00C73C7A" w:rsidRDefault="00FD63C1" w:rsidP="004E1875">
            <w:pPr>
              <w:spacing w:before="60" w:after="60"/>
              <w:rPr>
                <w:rFonts w:eastAsia="Arial" w:cs="Arial"/>
              </w:rPr>
            </w:pPr>
            <w:r w:rsidRPr="00C73C7A">
              <w:rPr>
                <w:rFonts w:eastAsia="Arial" w:cs="Arial"/>
                <w:b/>
                <w:bCs/>
              </w:rPr>
              <w:t>P11:</w:t>
            </w:r>
            <w:r w:rsidRPr="00C73C7A">
              <w:rPr>
                <w:rFonts w:eastAsia="Arial" w:cs="Arial"/>
              </w:rPr>
              <w:t xml:space="preserve"> </w:t>
            </w:r>
            <w:r w:rsidRPr="00C73C7A">
              <w:rPr>
                <w:rFonts w:eastAsia="Arial" w:cs="Arial"/>
                <w:b/>
                <w:bCs/>
              </w:rPr>
              <w:t>Suggest</w:t>
            </w:r>
            <w:r w:rsidRPr="00C73C7A">
              <w:rPr>
                <w:rFonts w:eastAsia="Arial" w:cs="Arial"/>
              </w:rPr>
              <w:t xml:space="preserve"> other tests or techniques </w:t>
            </w:r>
            <w:r w:rsidR="00673A15" w:rsidRPr="00C73C7A">
              <w:rPr>
                <w:rFonts w:eastAsia="Arial" w:cs="Arial"/>
              </w:rPr>
              <w:t>that</w:t>
            </w:r>
            <w:r w:rsidRPr="00C73C7A">
              <w:rPr>
                <w:rFonts w:eastAsia="Arial" w:cs="Arial"/>
              </w:rPr>
              <w:t xml:space="preserve"> could be undertaken to support the diagnosis suggested for the patients.</w:t>
            </w:r>
          </w:p>
          <w:p w14:paraId="3BA7335E" w14:textId="27C0B248" w:rsidR="00972A94" w:rsidRPr="00C73C7A" w:rsidRDefault="00972A94" w:rsidP="004E1875">
            <w:pPr>
              <w:spacing w:before="60" w:after="60"/>
              <w:rPr>
                <w:rFonts w:eastAsia="Times New Roman" w:cs="Arial"/>
              </w:rPr>
            </w:pPr>
            <w:r w:rsidRPr="00C73C7A">
              <w:rPr>
                <w:rFonts w:cs="Arial"/>
                <w:bCs/>
              </w:rPr>
              <w:t>(PO2)</w:t>
            </w:r>
          </w:p>
        </w:tc>
        <w:tc>
          <w:tcPr>
            <w:tcW w:w="3086" w:type="dxa"/>
            <w:vMerge w:val="restart"/>
          </w:tcPr>
          <w:p w14:paraId="385D9D2C" w14:textId="77777777" w:rsidR="00FD63C1" w:rsidRPr="00C73C7A" w:rsidRDefault="00FD63C1" w:rsidP="004E1875">
            <w:pPr>
              <w:spacing w:before="60" w:after="60"/>
              <w:rPr>
                <w:rFonts w:eastAsia="Times New Roman" w:cs="Arial"/>
              </w:rPr>
            </w:pPr>
            <w:r w:rsidRPr="00C73C7A">
              <w:rPr>
                <w:rFonts w:eastAsia="Times New Roman" w:cs="Arial"/>
                <w:b/>
                <w:bCs/>
              </w:rPr>
              <w:t xml:space="preserve">M7: Analyse </w:t>
            </w:r>
            <w:r w:rsidRPr="00C73C7A">
              <w:rPr>
                <w:rFonts w:eastAsia="Times New Roman" w:cs="Arial"/>
              </w:rPr>
              <w:t>the strengths of the investigation.</w:t>
            </w:r>
          </w:p>
          <w:p w14:paraId="45BFEC77" w14:textId="0FCF1F63" w:rsidR="00972A94" w:rsidRPr="00C73C7A" w:rsidRDefault="00972A94" w:rsidP="004E1875">
            <w:pPr>
              <w:spacing w:before="60" w:after="60"/>
              <w:rPr>
                <w:rFonts w:eastAsia="Times New Roman" w:cs="Arial"/>
              </w:rPr>
            </w:pPr>
            <w:r w:rsidRPr="00C73C7A">
              <w:rPr>
                <w:rFonts w:cs="Arial"/>
                <w:bCs/>
              </w:rPr>
              <w:t>(PO3)</w:t>
            </w:r>
          </w:p>
        </w:tc>
        <w:tc>
          <w:tcPr>
            <w:tcW w:w="2925" w:type="dxa"/>
            <w:vMerge/>
          </w:tcPr>
          <w:p w14:paraId="6EDF5E7B" w14:textId="77777777" w:rsidR="00FD63C1" w:rsidRPr="00C73C7A" w:rsidRDefault="00FD63C1" w:rsidP="004E1875">
            <w:pPr>
              <w:spacing w:before="60" w:after="60"/>
              <w:rPr>
                <w:rFonts w:cs="Arial"/>
              </w:rPr>
            </w:pPr>
          </w:p>
        </w:tc>
      </w:tr>
      <w:tr w:rsidR="00FD63C1" w:rsidRPr="00C73C7A" w14:paraId="46A391AA" w14:textId="77777777" w:rsidTr="009768AD">
        <w:trPr>
          <w:trHeight w:val="976"/>
        </w:trPr>
        <w:tc>
          <w:tcPr>
            <w:tcW w:w="3005" w:type="dxa"/>
          </w:tcPr>
          <w:p w14:paraId="3ACA3865" w14:textId="77777777" w:rsidR="00FD63C1" w:rsidRPr="00C73C7A" w:rsidRDefault="00FD63C1" w:rsidP="004E1875">
            <w:pPr>
              <w:spacing w:before="60" w:after="60"/>
              <w:rPr>
                <w:rFonts w:eastAsia="Arial" w:cs="Arial"/>
              </w:rPr>
            </w:pPr>
            <w:r w:rsidRPr="00C73C7A">
              <w:rPr>
                <w:rFonts w:eastAsia="Arial" w:cs="Arial"/>
                <w:b/>
                <w:bCs/>
              </w:rPr>
              <w:t>P12:</w:t>
            </w:r>
            <w:r w:rsidRPr="00C73C7A">
              <w:rPr>
                <w:rFonts w:eastAsia="Arial" w:cs="Arial"/>
              </w:rPr>
              <w:t xml:space="preserve"> </w:t>
            </w:r>
            <w:r w:rsidRPr="00C73C7A">
              <w:rPr>
                <w:rFonts w:eastAsia="Arial" w:cs="Arial"/>
                <w:b/>
                <w:bCs/>
              </w:rPr>
              <w:t>Assess</w:t>
            </w:r>
            <w:r w:rsidRPr="00C73C7A">
              <w:rPr>
                <w:rFonts w:eastAsia="Arial" w:cs="Arial"/>
              </w:rPr>
              <w:t xml:space="preserve"> the effectiveness of the methods used to collect data.</w:t>
            </w:r>
          </w:p>
          <w:p w14:paraId="79F780A0" w14:textId="4D8643C9" w:rsidR="00972A94" w:rsidRPr="00C73C7A" w:rsidRDefault="00972A94" w:rsidP="004E1875">
            <w:pPr>
              <w:spacing w:before="60" w:after="60"/>
              <w:rPr>
                <w:rFonts w:eastAsia="Times New Roman" w:cs="Arial"/>
              </w:rPr>
            </w:pPr>
            <w:r w:rsidRPr="00C73C7A">
              <w:rPr>
                <w:rFonts w:cs="Arial"/>
                <w:bCs/>
              </w:rPr>
              <w:t>(PO3)</w:t>
            </w:r>
          </w:p>
        </w:tc>
        <w:tc>
          <w:tcPr>
            <w:tcW w:w="3086" w:type="dxa"/>
            <w:vMerge/>
          </w:tcPr>
          <w:p w14:paraId="270E742F" w14:textId="77777777" w:rsidR="00FD63C1" w:rsidRPr="00C73C7A" w:rsidRDefault="00FD63C1" w:rsidP="004E1875">
            <w:pPr>
              <w:spacing w:before="60" w:after="60"/>
              <w:rPr>
                <w:rFonts w:eastAsia="Times New Roman" w:cs="Arial"/>
              </w:rPr>
            </w:pPr>
          </w:p>
        </w:tc>
        <w:tc>
          <w:tcPr>
            <w:tcW w:w="2925" w:type="dxa"/>
            <w:vMerge/>
          </w:tcPr>
          <w:p w14:paraId="708C04DD" w14:textId="77777777" w:rsidR="00FD63C1" w:rsidRPr="00C73C7A" w:rsidRDefault="00FD63C1" w:rsidP="004E1875">
            <w:pPr>
              <w:spacing w:before="60" w:after="60"/>
              <w:rPr>
                <w:rFonts w:eastAsia="Times New Roman" w:cs="Arial"/>
              </w:rPr>
            </w:pPr>
          </w:p>
        </w:tc>
      </w:tr>
    </w:tbl>
    <w:p w14:paraId="2072D522" w14:textId="77777777" w:rsidR="00E05D91" w:rsidRPr="00C73C7A" w:rsidRDefault="00E05D91" w:rsidP="004E1875">
      <w:pPr>
        <w:spacing w:after="0" w:line="240" w:lineRule="auto"/>
        <w:textAlignment w:val="baseline"/>
        <w:rPr>
          <w:rFonts w:eastAsia="Times New Roman" w:cs="Arial"/>
          <w:b/>
          <w:bCs/>
          <w:lang w:eastAsia="en-GB"/>
        </w:rPr>
      </w:pPr>
    </w:p>
    <w:p w14:paraId="6639E22E" w14:textId="77777777" w:rsidR="00FD63C1" w:rsidRPr="00C73C7A" w:rsidRDefault="00FD63C1" w:rsidP="004E1875">
      <w:pPr>
        <w:rPr>
          <w:rFonts w:eastAsia="Times New Roman" w:cs="Arial"/>
          <w:b/>
          <w:bCs/>
          <w:lang w:eastAsia="en-GB"/>
        </w:rPr>
      </w:pPr>
      <w:r w:rsidRPr="00C73C7A">
        <w:rPr>
          <w:rFonts w:eastAsia="Times New Roman" w:cs="Arial"/>
          <w:b/>
          <w:bCs/>
          <w:lang w:eastAsia="en-GB"/>
        </w:rPr>
        <w:br w:type="page"/>
      </w:r>
    </w:p>
    <w:p w14:paraId="6DBB7229" w14:textId="77777777" w:rsidR="00877BFE" w:rsidRPr="00C73C7A" w:rsidRDefault="00877BFE" w:rsidP="004E1875">
      <w:pPr>
        <w:spacing w:after="0" w:line="240" w:lineRule="auto"/>
        <w:textAlignment w:val="baseline"/>
        <w:rPr>
          <w:rFonts w:eastAsia="Times New Roman" w:cs="Arial"/>
          <w:b/>
          <w:bCs/>
          <w:lang w:eastAsia="en-GB"/>
        </w:rPr>
      </w:pPr>
      <w:r w:rsidRPr="00C73C7A">
        <w:rPr>
          <w:rFonts w:eastAsia="Times New Roman" w:cs="Arial"/>
          <w:b/>
          <w:bCs/>
          <w:lang w:eastAsia="en-GB"/>
        </w:rPr>
        <w:lastRenderedPageBreak/>
        <w:t>Assessment Guidance</w:t>
      </w:r>
    </w:p>
    <w:p w14:paraId="4B177F10" w14:textId="59E543EB" w:rsidR="00877BFE" w:rsidRPr="00C73C7A" w:rsidRDefault="00877BFE" w:rsidP="004E1875">
      <w:pPr>
        <w:spacing w:before="160" w:line="245" w:lineRule="auto"/>
      </w:pPr>
      <w:r w:rsidRPr="00C73C7A">
        <w:t>This assessment guidance gives you information to meet the assessment criteria. There might not be additional assessment guidance for each criterion</w:t>
      </w:r>
      <w:r w:rsidR="00AB0466" w:rsidRPr="00C73C7A">
        <w:t xml:space="preserve">. </w:t>
      </w:r>
      <w:r w:rsidRPr="00C73C7A">
        <w:t>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3C7A" w:rsidRPr="00613581" w14:paraId="158D03E8" w14:textId="77777777" w:rsidTr="4F0736D7">
        <w:tc>
          <w:tcPr>
            <w:tcW w:w="1701" w:type="dxa"/>
          </w:tcPr>
          <w:p w14:paraId="701FDA01" w14:textId="77777777" w:rsidR="00E05D91" w:rsidRPr="00C73C7A" w:rsidRDefault="00E05D91" w:rsidP="004E1875">
            <w:pPr>
              <w:spacing w:line="245" w:lineRule="auto"/>
              <w:rPr>
                <w:b/>
                <w:bCs/>
              </w:rPr>
            </w:pPr>
            <w:r w:rsidRPr="00C73C7A">
              <w:rPr>
                <w:b/>
                <w:bCs/>
              </w:rPr>
              <w:t>Assessment Criteria</w:t>
            </w:r>
          </w:p>
        </w:tc>
        <w:tc>
          <w:tcPr>
            <w:tcW w:w="7371" w:type="dxa"/>
          </w:tcPr>
          <w:p w14:paraId="10FB58DE" w14:textId="77777777" w:rsidR="00E05D91" w:rsidRPr="00C73C7A" w:rsidRDefault="00E05D91" w:rsidP="004E1875">
            <w:pPr>
              <w:spacing w:line="245" w:lineRule="auto"/>
              <w:rPr>
                <w:b/>
                <w:bCs/>
              </w:rPr>
            </w:pPr>
            <w:r w:rsidRPr="00C73C7A">
              <w:rPr>
                <w:b/>
                <w:bCs/>
              </w:rPr>
              <w:t>Assessment guidance</w:t>
            </w:r>
          </w:p>
        </w:tc>
      </w:tr>
      <w:tr w:rsidR="00C73C7A" w:rsidRPr="00C73C7A" w14:paraId="2E99A1C2" w14:textId="77777777" w:rsidTr="4F0736D7">
        <w:tc>
          <w:tcPr>
            <w:tcW w:w="1701" w:type="dxa"/>
          </w:tcPr>
          <w:p w14:paraId="5DDBAB27" w14:textId="47F360D8" w:rsidR="00FD63C1" w:rsidRPr="00C73C7A" w:rsidRDefault="00FD63C1" w:rsidP="004E1875">
            <w:pPr>
              <w:spacing w:line="245" w:lineRule="auto"/>
            </w:pPr>
            <w:r w:rsidRPr="00C73C7A">
              <w:t>P12</w:t>
            </w:r>
          </w:p>
        </w:tc>
        <w:tc>
          <w:tcPr>
            <w:tcW w:w="7371" w:type="dxa"/>
          </w:tcPr>
          <w:p w14:paraId="5ED725DE"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Students</w:t>
            </w:r>
            <w:r w:rsidRPr="00C73C7A">
              <w:rPr>
                <w:rFonts w:eastAsia="Times New Roman" w:cs="Arial"/>
              </w:rPr>
              <w:t xml:space="preserve"> must offer a reasoned judgement of the effectiveness of the methods used to collect data.</w:t>
            </w:r>
          </w:p>
          <w:p w14:paraId="4F41E922" w14:textId="7ED4A8F6"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will inform their judgement with relevant information about how well they were able to collect good quality data with the techniques and equipment chosen during the investigation.</w:t>
            </w:r>
          </w:p>
        </w:tc>
      </w:tr>
      <w:tr w:rsidR="00C73C7A" w:rsidRPr="00C73C7A" w14:paraId="77B6A425" w14:textId="77777777" w:rsidTr="4F0736D7">
        <w:tc>
          <w:tcPr>
            <w:tcW w:w="1701" w:type="dxa"/>
          </w:tcPr>
          <w:p w14:paraId="56DF523D" w14:textId="4D7021FE" w:rsidR="00FD63C1" w:rsidRPr="00C73C7A" w:rsidRDefault="00FD63C1" w:rsidP="004E1875">
            <w:pPr>
              <w:spacing w:line="245" w:lineRule="auto"/>
            </w:pPr>
            <w:r w:rsidRPr="00C73C7A">
              <w:t>M6</w:t>
            </w:r>
          </w:p>
        </w:tc>
        <w:tc>
          <w:tcPr>
            <w:tcW w:w="7371" w:type="dxa"/>
          </w:tcPr>
          <w:p w14:paraId="5062C1EE" w14:textId="61D4F5B9" w:rsidR="00FD63C1" w:rsidRPr="00C73C7A" w:rsidRDefault="00FD63C1" w:rsidP="004E1875">
            <w:pPr>
              <w:pStyle w:val="ListParagraph"/>
              <w:numPr>
                <w:ilvl w:val="0"/>
                <w:numId w:val="32"/>
              </w:numPr>
              <w:spacing w:after="60"/>
              <w:ind w:left="425" w:hanging="425"/>
              <w:contextualSpacing w:val="0"/>
              <w:textAlignment w:val="baseline"/>
            </w:pPr>
            <w:r w:rsidRPr="00AF2D4A">
              <w:t>Students</w:t>
            </w:r>
            <w:r w:rsidRPr="00C73C7A">
              <w:rPr>
                <w:rFonts w:eastAsia="Times New Roman" w:cs="Arial"/>
              </w:rPr>
              <w:t xml:space="preserve"> must make reasoned judgements on their confidence in the sources used throughout the investigation, e.g. those used to design the method, create the risk assessment, establish value ranges and the secondary data, with reference to reliability and validity.</w:t>
            </w:r>
          </w:p>
        </w:tc>
      </w:tr>
      <w:tr w:rsidR="00FD63C1" w:rsidRPr="00C73C7A" w14:paraId="668D71CF" w14:textId="77777777" w:rsidTr="4F0736D7">
        <w:tc>
          <w:tcPr>
            <w:tcW w:w="1701" w:type="dxa"/>
          </w:tcPr>
          <w:p w14:paraId="34C413BB" w14:textId="53E41452" w:rsidR="00FD63C1" w:rsidRPr="00C73C7A" w:rsidRDefault="00FD63C1" w:rsidP="004E1875">
            <w:pPr>
              <w:spacing w:line="245" w:lineRule="auto"/>
            </w:pPr>
            <w:r w:rsidRPr="00C73C7A">
              <w:t>D5</w:t>
            </w:r>
          </w:p>
        </w:tc>
        <w:tc>
          <w:tcPr>
            <w:tcW w:w="7371" w:type="dxa"/>
          </w:tcPr>
          <w:p w14:paraId="6FEC7EB4"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Give</w:t>
            </w:r>
            <w:r w:rsidRPr="00C73C7A">
              <w:rPr>
                <w:rFonts w:eastAsia="Times New Roman" w:cs="Arial"/>
              </w:rPr>
              <w:t xml:space="preserve"> valid reasons for improvements to the investigation that would improve the conclusion(s) or help answer the research question. </w:t>
            </w:r>
          </w:p>
          <w:p w14:paraId="5EC5B554" w14:textId="77777777" w:rsidR="00FD63C1" w:rsidRPr="00C73C7A" w:rsidRDefault="00FD63C1" w:rsidP="004E1875">
            <w:pPr>
              <w:pStyle w:val="ListParagraph"/>
              <w:numPr>
                <w:ilvl w:val="0"/>
                <w:numId w:val="32"/>
              </w:numPr>
              <w:spacing w:after="60"/>
              <w:ind w:left="425" w:hanging="425"/>
              <w:contextualSpacing w:val="0"/>
              <w:textAlignment w:val="baseline"/>
              <w:rPr>
                <w:rFonts w:eastAsia="Times New Roman" w:cs="Arial"/>
              </w:rPr>
            </w:pPr>
            <w:r w:rsidRPr="00AF2D4A">
              <w:t>Processed</w:t>
            </w:r>
            <w:r w:rsidRPr="00C73C7A">
              <w:rPr>
                <w:rFonts w:eastAsia="Times New Roman" w:cs="Arial"/>
              </w:rPr>
              <w:t xml:space="preserve"> data should be used to support any recommendations.</w:t>
            </w:r>
          </w:p>
          <w:p w14:paraId="6135C32D" w14:textId="0FD31651" w:rsidR="00FD63C1" w:rsidRPr="00C73C7A" w:rsidRDefault="00FD63C1" w:rsidP="004E1875">
            <w:pPr>
              <w:pStyle w:val="ListParagraph"/>
              <w:numPr>
                <w:ilvl w:val="0"/>
                <w:numId w:val="32"/>
              </w:numPr>
              <w:spacing w:after="60"/>
              <w:ind w:left="425" w:hanging="425"/>
              <w:contextualSpacing w:val="0"/>
              <w:textAlignment w:val="baseline"/>
            </w:pPr>
            <w:r w:rsidRPr="00C73C7A">
              <w:rPr>
                <w:rFonts w:eastAsia="Times New Roman" w:cs="Arial"/>
              </w:rPr>
              <w:t xml:space="preserve">If no </w:t>
            </w:r>
            <w:r w:rsidRPr="00AF2D4A">
              <w:t>improvements</w:t>
            </w:r>
            <w:r w:rsidRPr="00C73C7A">
              <w:rPr>
                <w:rFonts w:eastAsia="Times New Roman" w:cs="Arial"/>
              </w:rPr>
              <w:t xml:space="preserve"> can be </w:t>
            </w:r>
            <w:r w:rsidR="576D439F" w:rsidRPr="00C73C7A">
              <w:rPr>
                <w:rFonts w:eastAsia="Times New Roman" w:cs="Arial"/>
              </w:rPr>
              <w:t>recommended,</w:t>
            </w:r>
            <w:r w:rsidRPr="00C73C7A">
              <w:rPr>
                <w:rFonts w:eastAsia="Times New Roman" w:cs="Arial"/>
              </w:rPr>
              <w:t xml:space="preserve"> then this needs to be justified using evidence from the investigation.</w:t>
            </w:r>
          </w:p>
        </w:tc>
      </w:tr>
    </w:tbl>
    <w:p w14:paraId="53021BCD" w14:textId="77777777" w:rsidR="009F6C83" w:rsidRDefault="009F6C83" w:rsidP="004E1875">
      <w:pPr>
        <w:spacing w:after="0" w:line="240" w:lineRule="auto"/>
        <w:textAlignment w:val="baseline"/>
        <w:rPr>
          <w:rFonts w:asciiTheme="majorHAnsi" w:eastAsia="MS Gothic" w:hAnsiTheme="majorHAnsi"/>
          <w:sz w:val="32"/>
        </w:rPr>
      </w:pPr>
    </w:p>
    <w:p w14:paraId="6A8527C7" w14:textId="77777777" w:rsidR="00BE2A81" w:rsidRDefault="00BE2A81" w:rsidP="009F6C83">
      <w:pPr>
        <w:pStyle w:val="Heading1"/>
      </w:pPr>
    </w:p>
    <w:p w14:paraId="5D64ABFD" w14:textId="77777777" w:rsidR="00BE2A81" w:rsidRDefault="00BE2A81" w:rsidP="009F6C83">
      <w:pPr>
        <w:pStyle w:val="Heading1"/>
      </w:pPr>
    </w:p>
    <w:p w14:paraId="0D3F3918" w14:textId="77777777" w:rsidR="00BE2A81" w:rsidRDefault="00BE2A81" w:rsidP="009F6C83">
      <w:pPr>
        <w:pStyle w:val="Heading1"/>
      </w:pPr>
    </w:p>
    <w:p w14:paraId="74537EAF" w14:textId="77777777" w:rsidR="00415551" w:rsidRDefault="00415551" w:rsidP="00415551"/>
    <w:p w14:paraId="4213397A" w14:textId="77777777" w:rsidR="00415551" w:rsidRDefault="00415551" w:rsidP="00415551"/>
    <w:p w14:paraId="503E7DA1" w14:textId="77777777" w:rsidR="004C15DD" w:rsidRDefault="004C15DD" w:rsidP="00415551"/>
    <w:p w14:paraId="4DC7A33D" w14:textId="77777777" w:rsidR="00415551" w:rsidRDefault="00415551" w:rsidP="00415551"/>
    <w:p w14:paraId="42209BAD" w14:textId="77777777" w:rsidR="00415551" w:rsidRPr="00415551" w:rsidRDefault="00415551" w:rsidP="00415551"/>
    <w:p w14:paraId="545107A7" w14:textId="59221835" w:rsidR="009F6C83" w:rsidRDefault="009F6C83" w:rsidP="009F6C83">
      <w:pPr>
        <w:pStyle w:val="Heading1"/>
      </w:pPr>
      <w:bookmarkStart w:id="25" w:name="_Toc167280782"/>
      <w:r>
        <w:t>Endorsement</w:t>
      </w:r>
      <w:bookmarkEnd w:id="25"/>
      <w:r>
        <w:t xml:space="preserve"> </w:t>
      </w:r>
    </w:p>
    <w:p w14:paraId="56060ABC" w14:textId="77777777" w:rsidR="009F6C83" w:rsidRDefault="009F6C83" w:rsidP="004E1875">
      <w:pPr>
        <w:spacing w:after="0" w:line="240" w:lineRule="auto"/>
        <w:textAlignment w:val="baseline"/>
        <w:rPr>
          <w:rFonts w:asciiTheme="majorHAnsi" w:eastAsia="MS Gothic" w:hAnsiTheme="majorHAnsi"/>
          <w:sz w:val="32"/>
        </w:rPr>
      </w:pPr>
    </w:p>
    <w:p w14:paraId="0138EC25" w14:textId="092E8A2B" w:rsidR="00670200" w:rsidRDefault="009F6C83" w:rsidP="00415551">
      <w:pPr>
        <w:tabs>
          <w:tab w:val="left" w:pos="4395"/>
        </w:tabs>
        <w:spacing w:after="0" w:line="240" w:lineRule="auto"/>
        <w:textAlignment w:val="baseline"/>
      </w:pPr>
      <w:bookmarkStart w:id="26" w:name="_Hlk167275363"/>
      <w:r>
        <w:rPr>
          <w:noProof/>
        </w:rPr>
        <w:drawing>
          <wp:inline distT="0" distB="0" distL="0" distR="0" wp14:anchorId="59AE9019" wp14:editId="08665877">
            <wp:extent cx="685800" cy="742950"/>
            <wp:effectExtent l="0" t="0" r="0" b="0"/>
            <wp:docPr id="1250508746" name="Picture 1" descr="CLEAPSS Licence Service | M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PSS Licence Service | My School ..."/>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r="38462"/>
                    <a:stretch/>
                  </pic:blipFill>
                  <pic:spPr bwMode="auto">
                    <a:xfrm>
                      <a:off x="0" y="0"/>
                      <a:ext cx="685800" cy="742950"/>
                    </a:xfrm>
                    <a:prstGeom prst="rect">
                      <a:avLst/>
                    </a:prstGeom>
                    <a:noFill/>
                    <a:ln>
                      <a:noFill/>
                    </a:ln>
                    <a:extLst>
                      <a:ext uri="{53640926-AAD7-44D8-BBD7-CCE9431645EC}">
                        <a14:shadowObscured xmlns:a14="http://schemas.microsoft.com/office/drawing/2010/main"/>
                      </a:ext>
                    </a:extLst>
                  </pic:spPr>
                </pic:pic>
              </a:graphicData>
            </a:graphic>
          </wp:inline>
        </w:drawing>
      </w:r>
    </w:p>
    <w:bookmarkEnd w:id="26"/>
    <w:p w14:paraId="60092D57" w14:textId="77777777" w:rsidR="00415551" w:rsidRDefault="00415551" w:rsidP="00415551">
      <w:pPr>
        <w:tabs>
          <w:tab w:val="left" w:pos="4678"/>
        </w:tabs>
        <w:spacing w:after="0" w:line="240" w:lineRule="auto"/>
        <w:textAlignment w:val="baseline"/>
        <w:rPr>
          <w:sz w:val="20"/>
          <w:szCs w:val="20"/>
        </w:rPr>
      </w:pPr>
    </w:p>
    <w:p w14:paraId="4B74840C" w14:textId="59775B1B" w:rsidR="009F6C83" w:rsidRDefault="009F6C83" w:rsidP="00415551">
      <w:pPr>
        <w:tabs>
          <w:tab w:val="left" w:pos="4678"/>
        </w:tabs>
        <w:spacing w:after="0" w:line="240" w:lineRule="auto"/>
        <w:textAlignment w:val="baseline"/>
        <w:rPr>
          <w:sz w:val="20"/>
          <w:szCs w:val="20"/>
        </w:rPr>
      </w:pPr>
      <w:r w:rsidRPr="00670200">
        <w:rPr>
          <w:sz w:val="20"/>
          <w:szCs w:val="20"/>
        </w:rPr>
        <w:t>Safety checked but not trialled by CLEAPSS</w:t>
      </w:r>
    </w:p>
    <w:p w14:paraId="3923A377" w14:textId="1402E956" w:rsidR="00FD63C1" w:rsidRDefault="00E05D91" w:rsidP="004E1875">
      <w:pPr>
        <w:spacing w:after="0" w:line="240" w:lineRule="auto"/>
        <w:textAlignment w:val="baseline"/>
        <w:rPr>
          <w:rFonts w:asciiTheme="majorHAnsi" w:eastAsia="MS Gothic" w:hAnsiTheme="majorHAnsi"/>
          <w:sz w:val="32"/>
        </w:rPr>
      </w:pPr>
      <w:r w:rsidRPr="00C73C7A">
        <w:rPr>
          <w:rFonts w:asciiTheme="majorHAnsi" w:eastAsia="MS Gothic" w:hAnsiTheme="majorHAnsi"/>
          <w:sz w:val="32"/>
        </w:rPr>
        <w:br w:type="page"/>
      </w:r>
    </w:p>
    <w:p w14:paraId="0BEEBA4B" w14:textId="77777777" w:rsidR="00D16CD1" w:rsidRPr="00C73C7A" w:rsidRDefault="00D16CD1" w:rsidP="004E1875">
      <w:pPr>
        <w:pStyle w:val="Heading1"/>
      </w:pPr>
      <w:bookmarkStart w:id="27" w:name="_Toc141183346"/>
      <w:bookmarkStart w:id="28" w:name="_Toc167280783"/>
      <w:r w:rsidRPr="00C73C7A">
        <w:lastRenderedPageBreak/>
        <w:t>Teacher Authentication Form</w:t>
      </w:r>
      <w:bookmarkEnd w:id="27"/>
      <w:bookmarkEnd w:id="28"/>
      <w:r w:rsidRPr="00C73C7A">
        <w:t xml:space="preserve"> </w:t>
      </w:r>
    </w:p>
    <w:p w14:paraId="606D97B3" w14:textId="77777777" w:rsidR="00D16CD1" w:rsidRPr="00C73C7A" w:rsidRDefault="00D16CD1" w:rsidP="004E18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2667"/>
        <w:gridCol w:w="6349"/>
      </w:tblGrid>
      <w:tr w:rsidR="00C73C7A" w:rsidRPr="00C73C7A" w14:paraId="4C6409FD" w14:textId="77777777" w:rsidTr="0059391C">
        <w:trPr>
          <w:trHeight w:val="435"/>
        </w:trPr>
        <w:tc>
          <w:tcPr>
            <w:tcW w:w="1479" w:type="pct"/>
            <w:shd w:val="clear" w:color="auto" w:fill="auto"/>
            <w:vAlign w:val="center"/>
          </w:tcPr>
          <w:p w14:paraId="6761A0AA" w14:textId="77777777" w:rsidR="00D16CD1" w:rsidRPr="007537B9" w:rsidRDefault="00D16CD1" w:rsidP="004E1875">
            <w:pPr>
              <w:tabs>
                <w:tab w:val="left" w:pos="426"/>
              </w:tabs>
              <w:spacing w:after="0"/>
              <w:ind w:left="284"/>
              <w:rPr>
                <w:rFonts w:eastAsia="Times New Roman" w:cs="Times New Roman"/>
                <w:bCs/>
                <w:lang w:eastAsia="en-GB"/>
              </w:rPr>
            </w:pPr>
            <w:r w:rsidRPr="007537B9">
              <w:rPr>
                <w:rFonts w:eastAsia="Times New Roman" w:cs="Times New Roman"/>
                <w:bCs/>
                <w:lang w:eastAsia="en-GB"/>
              </w:rPr>
              <w:t>Student name:</w:t>
            </w:r>
          </w:p>
        </w:tc>
        <w:tc>
          <w:tcPr>
            <w:tcW w:w="3521" w:type="pct"/>
            <w:shd w:val="clear" w:color="auto" w:fill="auto"/>
            <w:vAlign w:val="center"/>
          </w:tcPr>
          <w:p w14:paraId="275D9684" w14:textId="77777777" w:rsidR="00D16CD1" w:rsidRPr="00C73C7A" w:rsidRDefault="00D16CD1" w:rsidP="004E1875">
            <w:pPr>
              <w:tabs>
                <w:tab w:val="left" w:pos="426"/>
              </w:tabs>
              <w:spacing w:after="0"/>
              <w:ind w:left="426"/>
              <w:rPr>
                <w:rFonts w:eastAsia="Times New Roman" w:cs="Times New Roman"/>
                <w:lang w:eastAsia="en-GB"/>
              </w:rPr>
            </w:pPr>
          </w:p>
        </w:tc>
      </w:tr>
      <w:tr w:rsidR="00C73C7A" w:rsidRPr="00C73C7A" w14:paraId="24E8200D" w14:textId="77777777" w:rsidTr="0059391C">
        <w:trPr>
          <w:trHeight w:val="455"/>
        </w:trPr>
        <w:tc>
          <w:tcPr>
            <w:tcW w:w="1479" w:type="pct"/>
            <w:shd w:val="clear" w:color="auto" w:fill="auto"/>
            <w:vAlign w:val="center"/>
          </w:tcPr>
          <w:p w14:paraId="34E0060E" w14:textId="77777777" w:rsidR="00D16CD1" w:rsidRPr="007537B9" w:rsidRDefault="00D16CD1" w:rsidP="004E1875">
            <w:pPr>
              <w:tabs>
                <w:tab w:val="left" w:pos="426"/>
              </w:tabs>
              <w:ind w:left="284"/>
              <w:rPr>
                <w:rFonts w:eastAsia="Times New Roman" w:cs="Times New Roman"/>
                <w:bCs/>
                <w:lang w:eastAsia="en-GB"/>
              </w:rPr>
            </w:pPr>
            <w:r w:rsidRPr="007537B9">
              <w:rPr>
                <w:rFonts w:eastAsia="Times New Roman" w:cs="Times New Roman"/>
                <w:bCs/>
                <w:lang w:eastAsia="en-GB"/>
              </w:rPr>
              <w:t>Qualifications:</w:t>
            </w:r>
          </w:p>
        </w:tc>
        <w:tc>
          <w:tcPr>
            <w:tcW w:w="3521" w:type="pct"/>
            <w:shd w:val="clear" w:color="auto" w:fill="auto"/>
            <w:vAlign w:val="center"/>
          </w:tcPr>
          <w:p w14:paraId="058A4790" w14:textId="08D2822B" w:rsidR="00D16CD1" w:rsidRPr="000F463B" w:rsidRDefault="00D16CD1" w:rsidP="004E1875">
            <w:pPr>
              <w:spacing w:before="120" w:after="120"/>
            </w:pPr>
            <w:r w:rsidRPr="000F463B">
              <w:t xml:space="preserve">OCR Level 3 </w:t>
            </w:r>
            <w:r w:rsidR="00AF2D4A" w:rsidRPr="000F463B">
              <w:t xml:space="preserve">Alternative Academic Qualification </w:t>
            </w:r>
            <w:r w:rsidRPr="000F463B">
              <w:t>Cambridge Advanced National</w:t>
            </w:r>
            <w:r w:rsidR="00616155">
              <w:t>s</w:t>
            </w:r>
            <w:r w:rsidRPr="000F463B">
              <w:t xml:space="preserve"> in Human Biology (Certificate)</w:t>
            </w:r>
            <w:r w:rsidR="007B25E3">
              <w:t>/</w:t>
            </w:r>
            <w:r w:rsidRPr="000F463B">
              <w:t>(Extended Certificate)</w:t>
            </w:r>
          </w:p>
        </w:tc>
      </w:tr>
      <w:tr w:rsidR="00C73C7A" w:rsidRPr="00C73C7A" w14:paraId="19A4DD96" w14:textId="77777777" w:rsidTr="0059391C">
        <w:trPr>
          <w:trHeight w:val="403"/>
        </w:trPr>
        <w:tc>
          <w:tcPr>
            <w:tcW w:w="1479" w:type="pct"/>
            <w:vMerge w:val="restart"/>
            <w:shd w:val="clear" w:color="auto" w:fill="auto"/>
            <w:vAlign w:val="center"/>
          </w:tcPr>
          <w:p w14:paraId="78226A29" w14:textId="77777777" w:rsidR="00D16CD1" w:rsidRPr="007537B9" w:rsidRDefault="00D16CD1" w:rsidP="004E1875">
            <w:pPr>
              <w:tabs>
                <w:tab w:val="left" w:pos="426"/>
              </w:tabs>
              <w:ind w:left="284"/>
              <w:rPr>
                <w:rFonts w:eastAsia="Times New Roman" w:cs="Times New Roman"/>
                <w:bCs/>
                <w:lang w:eastAsia="en-GB"/>
              </w:rPr>
            </w:pPr>
            <w:r w:rsidRPr="007537B9">
              <w:rPr>
                <w:rFonts w:eastAsia="Times New Roman" w:cs="Times New Roman"/>
                <w:bCs/>
                <w:lang w:eastAsia="en-GB"/>
              </w:rPr>
              <w:t>Unit number and title:</w:t>
            </w:r>
          </w:p>
        </w:tc>
        <w:tc>
          <w:tcPr>
            <w:tcW w:w="3521" w:type="pct"/>
            <w:shd w:val="clear" w:color="auto" w:fill="auto"/>
            <w:vAlign w:val="center"/>
          </w:tcPr>
          <w:p w14:paraId="5B4FA61F" w14:textId="77777777" w:rsidR="00D16CD1" w:rsidRPr="000F463B" w:rsidRDefault="00D16CD1" w:rsidP="004E1875">
            <w:pPr>
              <w:tabs>
                <w:tab w:val="left" w:pos="426"/>
              </w:tabs>
              <w:spacing w:before="120" w:after="120"/>
              <w:jc w:val="both"/>
              <w:rPr>
                <w:rFonts w:eastAsia="Times New Roman" w:cs="Times New Roman"/>
                <w:lang w:eastAsia="en-GB"/>
              </w:rPr>
            </w:pPr>
            <w:r w:rsidRPr="000F463B">
              <w:rPr>
                <w:rFonts w:eastAsia="Times New Roman" w:cs="Times New Roman"/>
                <w:lang w:eastAsia="en-GB"/>
              </w:rPr>
              <w:t>F173</w:t>
            </w:r>
          </w:p>
        </w:tc>
      </w:tr>
      <w:tr w:rsidR="00C73C7A" w:rsidRPr="00C73C7A" w14:paraId="30A479B8" w14:textId="77777777" w:rsidTr="0059391C">
        <w:trPr>
          <w:trHeight w:val="345"/>
        </w:trPr>
        <w:tc>
          <w:tcPr>
            <w:tcW w:w="1479" w:type="pct"/>
            <w:vMerge/>
            <w:shd w:val="clear" w:color="auto" w:fill="auto"/>
            <w:vAlign w:val="center"/>
          </w:tcPr>
          <w:p w14:paraId="64D593AA" w14:textId="77777777" w:rsidR="00D16CD1" w:rsidRPr="007537B9" w:rsidRDefault="00D16CD1" w:rsidP="004E1875">
            <w:pPr>
              <w:tabs>
                <w:tab w:val="left" w:pos="426"/>
              </w:tabs>
              <w:ind w:left="284"/>
              <w:rPr>
                <w:rFonts w:eastAsia="Times New Roman" w:cs="Times New Roman"/>
                <w:bCs/>
                <w:lang w:eastAsia="en-GB"/>
              </w:rPr>
            </w:pPr>
          </w:p>
        </w:tc>
        <w:tc>
          <w:tcPr>
            <w:tcW w:w="3521" w:type="pct"/>
            <w:shd w:val="clear" w:color="auto" w:fill="auto"/>
            <w:vAlign w:val="center"/>
          </w:tcPr>
          <w:p w14:paraId="708EC83B" w14:textId="77777777" w:rsidR="00D16CD1" w:rsidRPr="000F463B" w:rsidRDefault="00D16CD1" w:rsidP="004E1875">
            <w:pPr>
              <w:tabs>
                <w:tab w:val="left" w:pos="426"/>
              </w:tabs>
              <w:spacing w:before="120" w:after="120"/>
              <w:jc w:val="both"/>
              <w:rPr>
                <w:rFonts w:eastAsia="Times New Roman" w:cs="Times New Roman"/>
                <w:lang w:eastAsia="en-GB"/>
              </w:rPr>
            </w:pPr>
            <w:r w:rsidRPr="000F463B">
              <w:rPr>
                <w:rFonts w:eastAsia="Times New Roman" w:cs="Times New Roman"/>
                <w:lang w:eastAsia="en-GB"/>
              </w:rPr>
              <w:t>Biomedical techniques</w:t>
            </w:r>
          </w:p>
        </w:tc>
      </w:tr>
      <w:tr w:rsidR="00C73C7A" w:rsidRPr="00C73C7A" w14:paraId="1FE751C4" w14:textId="77777777" w:rsidTr="0059391C">
        <w:trPr>
          <w:trHeight w:val="375"/>
        </w:trPr>
        <w:tc>
          <w:tcPr>
            <w:tcW w:w="1479" w:type="pct"/>
            <w:vMerge w:val="restart"/>
            <w:shd w:val="clear" w:color="auto" w:fill="auto"/>
            <w:vAlign w:val="center"/>
          </w:tcPr>
          <w:p w14:paraId="30DE4C1B" w14:textId="77777777" w:rsidR="00D16CD1" w:rsidRPr="007537B9" w:rsidRDefault="00D16CD1" w:rsidP="004E1875">
            <w:pPr>
              <w:tabs>
                <w:tab w:val="left" w:pos="426"/>
              </w:tabs>
              <w:ind w:left="284"/>
              <w:rPr>
                <w:rFonts w:eastAsia="Times New Roman" w:cs="Times New Roman"/>
                <w:bCs/>
                <w:lang w:eastAsia="en-GB"/>
              </w:rPr>
            </w:pPr>
            <w:r w:rsidRPr="007537B9">
              <w:rPr>
                <w:rFonts w:eastAsia="Times New Roman" w:cs="Times New Roman"/>
                <w:bCs/>
                <w:lang w:eastAsia="en-GB"/>
              </w:rPr>
              <w:t>Task:</w:t>
            </w:r>
          </w:p>
        </w:tc>
        <w:tc>
          <w:tcPr>
            <w:tcW w:w="3521" w:type="pct"/>
            <w:tcBorders>
              <w:bottom w:val="single" w:sz="4" w:space="0" w:color="auto"/>
            </w:tcBorders>
            <w:shd w:val="clear" w:color="auto" w:fill="auto"/>
            <w:vAlign w:val="center"/>
          </w:tcPr>
          <w:p w14:paraId="5B1A6D7E" w14:textId="77777777" w:rsidR="00D16CD1" w:rsidRPr="000F463B" w:rsidRDefault="00D16CD1" w:rsidP="004E1875">
            <w:pPr>
              <w:spacing w:before="120" w:after="120"/>
            </w:pPr>
            <w:r w:rsidRPr="000F463B">
              <w:rPr>
                <w:rFonts w:eastAsia="Times New Roman" w:cs="Times New Roman"/>
                <w:lang w:eastAsia="en-GB"/>
              </w:rPr>
              <w:t>Scenario title: S1 Pharmaceuticals</w:t>
            </w:r>
          </w:p>
        </w:tc>
      </w:tr>
      <w:tr w:rsidR="00C73C7A" w:rsidRPr="00C73C7A" w14:paraId="4BDFA2F6" w14:textId="77777777" w:rsidTr="0059391C">
        <w:trPr>
          <w:trHeight w:val="377"/>
        </w:trPr>
        <w:tc>
          <w:tcPr>
            <w:tcW w:w="1479" w:type="pct"/>
            <w:vMerge/>
            <w:tcBorders>
              <w:bottom w:val="single" w:sz="4" w:space="0" w:color="auto"/>
            </w:tcBorders>
            <w:shd w:val="clear" w:color="auto" w:fill="auto"/>
            <w:vAlign w:val="center"/>
          </w:tcPr>
          <w:p w14:paraId="0838A1A0" w14:textId="77777777" w:rsidR="00D16CD1" w:rsidRPr="00C73C7A" w:rsidRDefault="00D16CD1" w:rsidP="004E1875">
            <w:pPr>
              <w:tabs>
                <w:tab w:val="left" w:pos="426"/>
              </w:tabs>
              <w:ind w:left="426"/>
              <w:rPr>
                <w:rFonts w:eastAsia="Times New Roman" w:cs="Times New Roman"/>
                <w:b/>
                <w:lang w:eastAsia="en-GB"/>
              </w:rPr>
            </w:pPr>
          </w:p>
        </w:tc>
        <w:tc>
          <w:tcPr>
            <w:tcW w:w="3521" w:type="pct"/>
            <w:tcBorders>
              <w:bottom w:val="single" w:sz="4" w:space="0" w:color="auto"/>
            </w:tcBorders>
            <w:shd w:val="clear" w:color="auto" w:fill="auto"/>
            <w:vAlign w:val="center"/>
          </w:tcPr>
          <w:p w14:paraId="7F9D2D4B" w14:textId="77777777" w:rsidR="00D16CD1" w:rsidRPr="000F463B" w:rsidRDefault="00D16CD1" w:rsidP="004E1875">
            <w:pPr>
              <w:tabs>
                <w:tab w:val="left" w:pos="426"/>
              </w:tabs>
              <w:spacing w:before="120" w:after="120"/>
              <w:jc w:val="both"/>
              <w:rPr>
                <w:rFonts w:eastAsia="Times New Roman" w:cs="Times New Roman"/>
                <w:lang w:eastAsia="en-GB"/>
              </w:rPr>
            </w:pPr>
            <w:r w:rsidRPr="000F463B">
              <w:rPr>
                <w:rFonts w:eastAsia="Times New Roman" w:cs="Times New Roman"/>
                <w:lang w:eastAsia="en-GB"/>
              </w:rPr>
              <w:t>Task number: 1</w:t>
            </w:r>
          </w:p>
        </w:tc>
      </w:tr>
    </w:tbl>
    <w:p w14:paraId="5D7B9600" w14:textId="77777777" w:rsidR="00D16CD1" w:rsidRPr="00C73C7A" w:rsidRDefault="00D16CD1" w:rsidP="004E1875">
      <w:pPr>
        <w:spacing w:before="240" w:after="120"/>
        <w:rPr>
          <w:bCs/>
        </w:rPr>
      </w:pPr>
      <w:r w:rsidRPr="00C73C7A">
        <w:rPr>
          <w:bCs/>
        </w:rPr>
        <w:t>This form must be attached to the student’s evidence for assessment purposes.</w:t>
      </w:r>
    </w:p>
    <w:p w14:paraId="693667A6" w14:textId="77777777" w:rsidR="00D16CD1" w:rsidRPr="00C73C7A" w:rsidRDefault="00D16CD1" w:rsidP="004E1875">
      <w:pPr>
        <w:spacing w:after="120"/>
        <w:rPr>
          <w:b/>
          <w:bCs/>
        </w:rPr>
      </w:pPr>
      <w:r w:rsidRPr="00C73C7A">
        <w:rPr>
          <w:b/>
          <w:bCs/>
        </w:rPr>
        <w:t>Student declaration</w:t>
      </w:r>
    </w:p>
    <w:p w14:paraId="6733297D" w14:textId="77777777" w:rsidR="00D16CD1" w:rsidRPr="00C73C7A" w:rsidRDefault="00D16CD1" w:rsidP="004E1875">
      <w:pPr>
        <w:spacing w:after="120"/>
        <w:rPr>
          <w:bCs/>
        </w:rPr>
      </w:pPr>
      <w:r w:rsidRPr="00C73C7A">
        <w:rPr>
          <w:b/>
        </w:rPr>
        <w:t xml:space="preserve">Research information </w:t>
      </w:r>
      <w:r w:rsidRPr="00C73C7A">
        <w:rPr>
          <w:bCs/>
        </w:rPr>
        <w:t>-</w:t>
      </w:r>
      <w:r w:rsidRPr="00C73C7A">
        <w:rPr>
          <w:b/>
        </w:rPr>
        <w:t xml:space="preserve"> </w:t>
      </w:r>
      <w:r w:rsidRPr="00C73C7A">
        <w:rPr>
          <w:bCs/>
        </w:rPr>
        <w:t xml:space="preserve">complete this to say: </w:t>
      </w:r>
    </w:p>
    <w:p w14:paraId="30CB869D" w14:textId="77777777" w:rsidR="00D16CD1" w:rsidRPr="00C73C7A" w:rsidRDefault="00D16CD1" w:rsidP="004E1875">
      <w:pPr>
        <w:pStyle w:val="ListParagraph"/>
        <w:numPr>
          <w:ilvl w:val="0"/>
          <w:numId w:val="42"/>
        </w:numPr>
        <w:rPr>
          <w:bCs/>
        </w:rPr>
      </w:pPr>
      <w:r w:rsidRPr="00C73C7A">
        <w:rPr>
          <w:bCs/>
        </w:rPr>
        <w:t xml:space="preserve">What research you completed </w:t>
      </w:r>
    </w:p>
    <w:p w14:paraId="0AF80596" w14:textId="77777777" w:rsidR="00D16CD1" w:rsidRPr="00C73C7A" w:rsidRDefault="00D16CD1" w:rsidP="004E1875">
      <w:pPr>
        <w:pStyle w:val="ListParagraph"/>
        <w:numPr>
          <w:ilvl w:val="0"/>
          <w:numId w:val="42"/>
        </w:numPr>
        <w:rPr>
          <w:bCs/>
        </w:rPr>
      </w:pPr>
      <w:r w:rsidRPr="00C73C7A">
        <w:rPr>
          <w:bCs/>
        </w:rPr>
        <w:t>How you completed it</w:t>
      </w:r>
    </w:p>
    <w:p w14:paraId="67FB0915" w14:textId="77777777" w:rsidR="00D16CD1" w:rsidRPr="00C73C7A" w:rsidRDefault="00D16CD1" w:rsidP="004E1875">
      <w:pPr>
        <w:pStyle w:val="ListParagraph"/>
        <w:numPr>
          <w:ilvl w:val="0"/>
          <w:numId w:val="42"/>
        </w:numPr>
        <w:spacing w:after="120"/>
        <w:rPr>
          <w:bCs/>
        </w:rPr>
      </w:pPr>
      <w:r w:rsidRPr="00C73C7A">
        <w:rPr>
          <w:bCs/>
        </w:rPr>
        <w:t>Why you used the research methods you did.</w:t>
      </w:r>
    </w:p>
    <w:p w14:paraId="2498504F" w14:textId="77777777" w:rsidR="00D16CD1" w:rsidRPr="00C73C7A" w:rsidRDefault="00D16CD1" w:rsidP="004E1875">
      <w:pPr>
        <w:rPr>
          <w:b/>
        </w:rPr>
      </w:pPr>
      <w:r w:rsidRPr="00C73C7A">
        <w:rPr>
          <w:b/>
          <w:noProof/>
        </w:rPr>
        <mc:AlternateContent>
          <mc:Choice Requires="wps">
            <w:drawing>
              <wp:anchor distT="0" distB="0" distL="114300" distR="114300" simplePos="0" relativeHeight="251661312" behindDoc="0" locked="0" layoutInCell="1" allowOverlap="1" wp14:anchorId="3284595C" wp14:editId="0EC850F5">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noFill/>
                        <a:ln w="6350">
                          <a:solidFill>
                            <a:prstClr val="black"/>
                          </a:solidFill>
                        </a:ln>
                      </wps:spPr>
                      <wps:txbx>
                        <w:txbxContent>
                          <w:p w14:paraId="282A8F03" w14:textId="77777777" w:rsidR="00D16CD1" w:rsidRDefault="00D16CD1" w:rsidP="00D16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4595C" id="_x0000_t202" coordsize="21600,21600" o:spt="202" path="m,l,21600r21600,l21600,xe">
                <v:stroke joinstyle="miter"/>
                <v:path gradientshapeok="t" o:connecttype="rect"/>
              </v:shapetype>
              <v:shape id="Text Box 8" o:spid="_x0000_s1026" type="#_x0000_t202" style="position:absolute;margin-left:0;margin-top:12.5pt;width:453.3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" filled="f" strokeweight=".5pt">
                <v:textbox>
                  <w:txbxContent>
                    <w:p w14:paraId="282A8F03" w14:textId="77777777" w:rsidR="00D16CD1" w:rsidRDefault="00D16CD1" w:rsidP="00D16CD1"/>
                  </w:txbxContent>
                </v:textbox>
                <w10:wrap anchorx="margin"/>
              </v:shape>
            </w:pict>
          </mc:Fallback>
        </mc:AlternateContent>
      </w:r>
    </w:p>
    <w:p w14:paraId="024DACD6" w14:textId="77777777" w:rsidR="00D16CD1" w:rsidRPr="00C73C7A" w:rsidRDefault="00D16CD1" w:rsidP="004E1875">
      <w:pPr>
        <w:rPr>
          <w:b/>
        </w:rPr>
      </w:pPr>
    </w:p>
    <w:p w14:paraId="78EC41D0" w14:textId="77777777" w:rsidR="00D16CD1" w:rsidRPr="00C73C7A" w:rsidRDefault="00D16CD1" w:rsidP="004E1875">
      <w:pPr>
        <w:rPr>
          <w:b/>
        </w:rPr>
      </w:pPr>
    </w:p>
    <w:p w14:paraId="1AA5D1FC" w14:textId="77777777" w:rsidR="00D16CD1" w:rsidRPr="00C73C7A" w:rsidRDefault="00D16CD1" w:rsidP="004E1875">
      <w:pPr>
        <w:rPr>
          <w:b/>
        </w:rPr>
      </w:pPr>
    </w:p>
    <w:p w14:paraId="6675800B" w14:textId="77777777" w:rsidR="00D16CD1" w:rsidRPr="00C73C7A" w:rsidRDefault="00D16CD1" w:rsidP="004E1875">
      <w:pPr>
        <w:spacing w:after="120"/>
        <w:rPr>
          <w:bCs/>
        </w:rPr>
      </w:pPr>
      <w:r w:rsidRPr="00C73C7A">
        <w:rPr>
          <w:bCs/>
        </w:rPr>
        <w:t>I confirm that the research completed to inform my research question, is my own.</w:t>
      </w:r>
    </w:p>
    <w:p w14:paraId="44BE1B7C" w14:textId="77777777" w:rsidR="00D16CD1" w:rsidRPr="00C73C7A" w:rsidRDefault="00D16CD1" w:rsidP="004E1875">
      <w:pPr>
        <w:tabs>
          <w:tab w:val="left" w:pos="6237"/>
        </w:tabs>
        <w:spacing w:after="120"/>
        <w:rPr>
          <w:b/>
        </w:rPr>
      </w:pPr>
      <w:r w:rsidRPr="00C73C7A">
        <w:rPr>
          <w:b/>
        </w:rPr>
        <w:t>Student signature</w:t>
      </w:r>
      <w:r w:rsidRPr="00C73C7A">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73C7A" w:rsidRPr="00C73C7A" w14:paraId="0029B2AF" w14:textId="77777777" w:rsidTr="0059391C">
        <w:trPr>
          <w:trHeight w:val="558"/>
        </w:trPr>
        <w:tc>
          <w:tcPr>
            <w:tcW w:w="350" w:type="dxa"/>
            <w:tcBorders>
              <w:bottom w:val="single" w:sz="4" w:space="0" w:color="4A4A4A"/>
            </w:tcBorders>
          </w:tcPr>
          <w:p w14:paraId="4C3136B1" w14:textId="77777777" w:rsidR="00D16CD1" w:rsidRPr="00C73C7A" w:rsidRDefault="00D16CD1" w:rsidP="004E1875">
            <w:pPr>
              <w:pStyle w:val="TableParagraph"/>
              <w:spacing w:before="6"/>
              <w:rPr>
                <w:b/>
                <w:sz w:val="20"/>
              </w:rPr>
            </w:pPr>
          </w:p>
          <w:p w14:paraId="170C0B8E" w14:textId="77777777" w:rsidR="00D16CD1" w:rsidRPr="00C73C7A" w:rsidRDefault="00D16CD1" w:rsidP="004E1875">
            <w:pPr>
              <w:pStyle w:val="TableParagraph"/>
              <w:ind w:left="107"/>
              <w:rPr>
                <w:sz w:val="20"/>
              </w:rPr>
            </w:pPr>
            <w:r w:rsidRPr="00C73C7A">
              <w:rPr>
                <w:w w:val="99"/>
                <w:sz w:val="20"/>
              </w:rPr>
              <w:t>D</w:t>
            </w:r>
          </w:p>
        </w:tc>
        <w:tc>
          <w:tcPr>
            <w:tcW w:w="350" w:type="dxa"/>
            <w:tcBorders>
              <w:bottom w:val="single" w:sz="4" w:space="0" w:color="4A4A4A"/>
            </w:tcBorders>
          </w:tcPr>
          <w:p w14:paraId="4424059A" w14:textId="77777777" w:rsidR="00D16CD1" w:rsidRPr="00C73C7A" w:rsidRDefault="00D16CD1" w:rsidP="004E1875">
            <w:pPr>
              <w:pStyle w:val="TableParagraph"/>
              <w:spacing w:before="6"/>
              <w:rPr>
                <w:b/>
                <w:sz w:val="20"/>
              </w:rPr>
            </w:pPr>
          </w:p>
          <w:p w14:paraId="34F7B592" w14:textId="77777777" w:rsidR="00D16CD1" w:rsidRPr="00C73C7A" w:rsidRDefault="00D16CD1" w:rsidP="004E1875">
            <w:pPr>
              <w:pStyle w:val="TableParagraph"/>
              <w:ind w:left="108"/>
              <w:rPr>
                <w:sz w:val="20"/>
              </w:rPr>
            </w:pPr>
            <w:r w:rsidRPr="00C73C7A">
              <w:rPr>
                <w:w w:val="99"/>
                <w:sz w:val="20"/>
              </w:rPr>
              <w:t>D</w:t>
            </w:r>
          </w:p>
        </w:tc>
        <w:tc>
          <w:tcPr>
            <w:tcW w:w="350" w:type="dxa"/>
            <w:tcBorders>
              <w:bottom w:val="single" w:sz="4" w:space="0" w:color="4A4A4A"/>
            </w:tcBorders>
          </w:tcPr>
          <w:p w14:paraId="1DFD669A" w14:textId="77777777" w:rsidR="00D16CD1" w:rsidRPr="00C73C7A" w:rsidRDefault="00D16CD1" w:rsidP="004E1875">
            <w:pPr>
              <w:pStyle w:val="TableParagraph"/>
              <w:spacing w:before="6"/>
              <w:rPr>
                <w:b/>
                <w:sz w:val="20"/>
              </w:rPr>
            </w:pPr>
          </w:p>
          <w:p w14:paraId="1D55DD24"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02117497" w14:textId="77777777" w:rsidR="00D16CD1" w:rsidRPr="00C73C7A" w:rsidRDefault="00D16CD1" w:rsidP="004E1875">
            <w:pPr>
              <w:pStyle w:val="TableParagraph"/>
              <w:spacing w:before="6"/>
              <w:rPr>
                <w:b/>
                <w:sz w:val="20"/>
              </w:rPr>
            </w:pPr>
          </w:p>
          <w:p w14:paraId="72B27568"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434F0B99" w14:textId="77777777" w:rsidR="00D16CD1" w:rsidRPr="00C73C7A" w:rsidRDefault="00D16CD1" w:rsidP="004E1875">
            <w:pPr>
              <w:pStyle w:val="TableParagraph"/>
              <w:spacing w:before="6"/>
              <w:rPr>
                <w:b/>
                <w:sz w:val="20"/>
              </w:rPr>
            </w:pPr>
          </w:p>
          <w:p w14:paraId="4A7CBDE1" w14:textId="77777777" w:rsidR="00D16CD1" w:rsidRPr="00C73C7A" w:rsidRDefault="00D16CD1" w:rsidP="004E1875">
            <w:pPr>
              <w:pStyle w:val="TableParagraph"/>
              <w:ind w:left="111"/>
              <w:rPr>
                <w:sz w:val="20"/>
              </w:rPr>
            </w:pPr>
            <w:r w:rsidRPr="00C73C7A">
              <w:rPr>
                <w:w w:val="99"/>
                <w:sz w:val="20"/>
              </w:rPr>
              <w:t>Y</w:t>
            </w:r>
          </w:p>
        </w:tc>
        <w:tc>
          <w:tcPr>
            <w:tcW w:w="348" w:type="dxa"/>
            <w:tcBorders>
              <w:bottom w:val="single" w:sz="4" w:space="0" w:color="4A4A4A"/>
            </w:tcBorders>
          </w:tcPr>
          <w:p w14:paraId="2E8D3DA7" w14:textId="77777777" w:rsidR="00D16CD1" w:rsidRPr="00C73C7A" w:rsidRDefault="00D16CD1" w:rsidP="004E1875">
            <w:pPr>
              <w:pStyle w:val="TableParagraph"/>
              <w:spacing w:before="6"/>
              <w:rPr>
                <w:b/>
                <w:sz w:val="20"/>
              </w:rPr>
            </w:pPr>
          </w:p>
          <w:p w14:paraId="7B82EC22" w14:textId="77777777" w:rsidR="00D16CD1" w:rsidRPr="00C73C7A" w:rsidRDefault="00D16CD1" w:rsidP="004E1875">
            <w:pPr>
              <w:pStyle w:val="TableParagraph"/>
              <w:ind w:left="112"/>
              <w:rPr>
                <w:sz w:val="20"/>
              </w:rPr>
            </w:pPr>
            <w:r w:rsidRPr="00C73C7A">
              <w:rPr>
                <w:w w:val="99"/>
                <w:sz w:val="20"/>
              </w:rPr>
              <w:t>Y</w:t>
            </w:r>
          </w:p>
        </w:tc>
        <w:tc>
          <w:tcPr>
            <w:tcW w:w="350" w:type="dxa"/>
            <w:tcBorders>
              <w:bottom w:val="single" w:sz="4" w:space="0" w:color="4A4A4A"/>
            </w:tcBorders>
          </w:tcPr>
          <w:p w14:paraId="68A9C498" w14:textId="77777777" w:rsidR="00D16CD1" w:rsidRPr="00C73C7A" w:rsidRDefault="00D16CD1" w:rsidP="004E1875">
            <w:pPr>
              <w:pStyle w:val="TableParagraph"/>
              <w:spacing w:before="6"/>
              <w:rPr>
                <w:b/>
                <w:sz w:val="20"/>
              </w:rPr>
            </w:pPr>
          </w:p>
          <w:p w14:paraId="53E7D8F4" w14:textId="77777777" w:rsidR="00D16CD1" w:rsidRPr="00C73C7A" w:rsidRDefault="00D16CD1" w:rsidP="004E1875">
            <w:pPr>
              <w:pStyle w:val="TableParagraph"/>
              <w:ind w:left="112"/>
              <w:rPr>
                <w:sz w:val="20"/>
              </w:rPr>
            </w:pPr>
            <w:r w:rsidRPr="00C73C7A">
              <w:rPr>
                <w:w w:val="99"/>
                <w:sz w:val="20"/>
              </w:rPr>
              <w:t>Y</w:t>
            </w:r>
          </w:p>
        </w:tc>
        <w:tc>
          <w:tcPr>
            <w:tcW w:w="352" w:type="dxa"/>
            <w:tcBorders>
              <w:bottom w:val="single" w:sz="4" w:space="0" w:color="4A4A4A"/>
            </w:tcBorders>
          </w:tcPr>
          <w:p w14:paraId="007AEB66" w14:textId="77777777" w:rsidR="00D16CD1" w:rsidRPr="00C73C7A" w:rsidRDefault="00D16CD1" w:rsidP="004E1875">
            <w:pPr>
              <w:pStyle w:val="TableParagraph"/>
              <w:spacing w:before="6"/>
              <w:rPr>
                <w:b/>
                <w:sz w:val="20"/>
              </w:rPr>
            </w:pPr>
          </w:p>
          <w:p w14:paraId="06A56AF8" w14:textId="77777777" w:rsidR="00D16CD1" w:rsidRPr="00C73C7A" w:rsidRDefault="00D16CD1" w:rsidP="004E1875">
            <w:pPr>
              <w:pStyle w:val="TableParagraph"/>
              <w:ind w:left="112"/>
              <w:rPr>
                <w:sz w:val="20"/>
              </w:rPr>
            </w:pPr>
            <w:r w:rsidRPr="00C73C7A">
              <w:rPr>
                <w:w w:val="99"/>
                <w:sz w:val="20"/>
              </w:rPr>
              <w:t>Y</w:t>
            </w:r>
          </w:p>
        </w:tc>
      </w:tr>
    </w:tbl>
    <w:p w14:paraId="515E13A1" w14:textId="77777777" w:rsidR="00D16CD1" w:rsidRPr="00C73C7A" w:rsidRDefault="00D16CD1" w:rsidP="004E1875">
      <w:pPr>
        <w:rPr>
          <w:b/>
        </w:rPr>
      </w:pPr>
      <w:r w:rsidRPr="00C73C7A">
        <w:rPr>
          <w:noProof/>
        </w:rPr>
        <mc:AlternateContent>
          <mc:Choice Requires="wps">
            <w:drawing>
              <wp:anchor distT="0" distB="0" distL="114300" distR="114300" simplePos="0" relativeHeight="251660288" behindDoc="0" locked="0" layoutInCell="1" allowOverlap="1" wp14:anchorId="2BD79392" wp14:editId="08450329">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0B123F47">
              <v:shape id="Freeform: Shape 5" style="position:absolute;margin-left:0;margin-top:5.75pt;width:260.5pt;height:28.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w14:anchorId="1625F5A0">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2123DD31" w14:textId="77777777" w:rsidR="00D16CD1" w:rsidRPr="00C73C7A" w:rsidRDefault="00D16CD1" w:rsidP="004E1875">
      <w:pPr>
        <w:tabs>
          <w:tab w:val="left" w:pos="6237"/>
        </w:tabs>
        <w:rPr>
          <w:b/>
        </w:rPr>
      </w:pPr>
    </w:p>
    <w:p w14:paraId="77E95459" w14:textId="77777777" w:rsidR="00D16CD1" w:rsidRPr="00C73C7A" w:rsidRDefault="00D16CD1" w:rsidP="004E1875">
      <w:pPr>
        <w:spacing w:after="120"/>
        <w:rPr>
          <w:b/>
          <w:bCs/>
        </w:rPr>
      </w:pPr>
      <w:r w:rsidRPr="00C73C7A">
        <w:rPr>
          <w:b/>
          <w:bCs/>
        </w:rPr>
        <w:t>Teacher declaration</w:t>
      </w:r>
    </w:p>
    <w:p w14:paraId="4D55D956" w14:textId="77777777" w:rsidR="00D16CD1" w:rsidRPr="00C73C7A" w:rsidRDefault="00D16CD1" w:rsidP="004E1875">
      <w:pPr>
        <w:pStyle w:val="BodyText"/>
        <w:ind w:right="290"/>
      </w:pPr>
      <w:r w:rsidRPr="00C73C7A">
        <w:t>I have authenticated the student’s research and methods used and am satisfied (to the best of my knowledge) that the research was conducted by the student independently and is solely their own work.</w:t>
      </w:r>
    </w:p>
    <w:p w14:paraId="717F8D95" w14:textId="77777777" w:rsidR="00D16CD1" w:rsidRPr="00C73C7A" w:rsidRDefault="00D16CD1" w:rsidP="004E1875">
      <w:pPr>
        <w:spacing w:after="0"/>
        <w:rPr>
          <w:b/>
        </w:rPr>
      </w:pPr>
    </w:p>
    <w:p w14:paraId="4567890F" w14:textId="199F8035" w:rsidR="00D16CD1" w:rsidRPr="00C73C7A" w:rsidRDefault="00D16CD1" w:rsidP="004E1875">
      <w:pPr>
        <w:pStyle w:val="BodyText"/>
        <w:tabs>
          <w:tab w:val="left" w:pos="6237"/>
        </w:tabs>
        <w:ind w:right="290"/>
        <w:rPr>
          <w:b/>
        </w:rPr>
      </w:pPr>
      <w:r w:rsidRPr="00C73C7A">
        <w:rPr>
          <w:b/>
        </w:rPr>
        <w:t>Teacher signature</w:t>
      </w:r>
      <w:r w:rsidRPr="00C73C7A">
        <w:rPr>
          <w:b/>
        </w:rPr>
        <w:tab/>
        <w:t>Date</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73C7A" w:rsidRPr="00C73C7A" w14:paraId="74B83634" w14:textId="77777777" w:rsidTr="0059391C">
        <w:trPr>
          <w:trHeight w:val="558"/>
        </w:trPr>
        <w:tc>
          <w:tcPr>
            <w:tcW w:w="350" w:type="dxa"/>
            <w:tcBorders>
              <w:bottom w:val="single" w:sz="4" w:space="0" w:color="4A4A4A"/>
            </w:tcBorders>
          </w:tcPr>
          <w:p w14:paraId="3001EF13" w14:textId="77777777" w:rsidR="00D16CD1" w:rsidRPr="00C73C7A" w:rsidRDefault="00D16CD1" w:rsidP="004E1875">
            <w:pPr>
              <w:pStyle w:val="TableParagraph"/>
              <w:spacing w:before="6"/>
              <w:rPr>
                <w:b/>
                <w:sz w:val="20"/>
              </w:rPr>
            </w:pPr>
          </w:p>
          <w:p w14:paraId="553D7196" w14:textId="77777777" w:rsidR="00D16CD1" w:rsidRPr="00C73C7A" w:rsidRDefault="00D16CD1" w:rsidP="004E1875">
            <w:pPr>
              <w:pStyle w:val="TableParagraph"/>
              <w:ind w:left="107"/>
              <w:rPr>
                <w:sz w:val="20"/>
              </w:rPr>
            </w:pPr>
            <w:r w:rsidRPr="00C73C7A">
              <w:rPr>
                <w:w w:val="99"/>
                <w:sz w:val="20"/>
              </w:rPr>
              <w:t>D</w:t>
            </w:r>
          </w:p>
        </w:tc>
        <w:tc>
          <w:tcPr>
            <w:tcW w:w="350" w:type="dxa"/>
            <w:tcBorders>
              <w:bottom w:val="single" w:sz="4" w:space="0" w:color="4A4A4A"/>
            </w:tcBorders>
          </w:tcPr>
          <w:p w14:paraId="313B5E7C" w14:textId="77777777" w:rsidR="00D16CD1" w:rsidRPr="00C73C7A" w:rsidRDefault="00D16CD1" w:rsidP="004E1875">
            <w:pPr>
              <w:pStyle w:val="TableParagraph"/>
              <w:spacing w:before="6"/>
              <w:rPr>
                <w:b/>
                <w:sz w:val="20"/>
              </w:rPr>
            </w:pPr>
          </w:p>
          <w:p w14:paraId="4DA49077" w14:textId="77777777" w:rsidR="00D16CD1" w:rsidRPr="00C73C7A" w:rsidRDefault="00D16CD1" w:rsidP="004E1875">
            <w:pPr>
              <w:pStyle w:val="TableParagraph"/>
              <w:ind w:left="108"/>
              <w:rPr>
                <w:sz w:val="20"/>
              </w:rPr>
            </w:pPr>
            <w:r w:rsidRPr="00C73C7A">
              <w:rPr>
                <w:w w:val="99"/>
                <w:sz w:val="20"/>
              </w:rPr>
              <w:t>D</w:t>
            </w:r>
          </w:p>
        </w:tc>
        <w:tc>
          <w:tcPr>
            <w:tcW w:w="350" w:type="dxa"/>
            <w:tcBorders>
              <w:bottom w:val="single" w:sz="4" w:space="0" w:color="4A4A4A"/>
            </w:tcBorders>
          </w:tcPr>
          <w:p w14:paraId="3D4701C4" w14:textId="77777777" w:rsidR="00D16CD1" w:rsidRPr="00C73C7A" w:rsidRDefault="00D16CD1" w:rsidP="004E1875">
            <w:pPr>
              <w:pStyle w:val="TableParagraph"/>
              <w:spacing w:before="6"/>
              <w:rPr>
                <w:b/>
                <w:sz w:val="20"/>
              </w:rPr>
            </w:pPr>
          </w:p>
          <w:p w14:paraId="681BA28E"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07380013" w14:textId="77777777" w:rsidR="00D16CD1" w:rsidRPr="00C73C7A" w:rsidRDefault="00D16CD1" w:rsidP="004E1875">
            <w:pPr>
              <w:pStyle w:val="TableParagraph"/>
              <w:spacing w:before="6"/>
              <w:rPr>
                <w:b/>
                <w:sz w:val="20"/>
              </w:rPr>
            </w:pPr>
          </w:p>
          <w:p w14:paraId="0A678E41" w14:textId="77777777" w:rsidR="00D16CD1" w:rsidRPr="00C73C7A" w:rsidRDefault="00D16CD1" w:rsidP="004E1875">
            <w:pPr>
              <w:pStyle w:val="TableParagraph"/>
              <w:ind w:left="108"/>
              <w:rPr>
                <w:sz w:val="20"/>
              </w:rPr>
            </w:pPr>
            <w:r w:rsidRPr="00C73C7A">
              <w:rPr>
                <w:w w:val="99"/>
                <w:sz w:val="20"/>
              </w:rPr>
              <w:t>M</w:t>
            </w:r>
          </w:p>
        </w:tc>
        <w:tc>
          <w:tcPr>
            <w:tcW w:w="350" w:type="dxa"/>
            <w:tcBorders>
              <w:bottom w:val="single" w:sz="4" w:space="0" w:color="4A4A4A"/>
            </w:tcBorders>
          </w:tcPr>
          <w:p w14:paraId="41C913AD" w14:textId="77777777" w:rsidR="00D16CD1" w:rsidRPr="00C73C7A" w:rsidRDefault="00D16CD1" w:rsidP="004E1875">
            <w:pPr>
              <w:pStyle w:val="TableParagraph"/>
              <w:spacing w:before="6"/>
              <w:rPr>
                <w:b/>
                <w:sz w:val="20"/>
              </w:rPr>
            </w:pPr>
          </w:p>
          <w:p w14:paraId="5A04B94D" w14:textId="77777777" w:rsidR="00D16CD1" w:rsidRPr="00C73C7A" w:rsidRDefault="00D16CD1" w:rsidP="004E1875">
            <w:pPr>
              <w:pStyle w:val="TableParagraph"/>
              <w:ind w:left="111"/>
              <w:rPr>
                <w:sz w:val="20"/>
              </w:rPr>
            </w:pPr>
            <w:r w:rsidRPr="00C73C7A">
              <w:rPr>
                <w:w w:val="99"/>
                <w:sz w:val="20"/>
              </w:rPr>
              <w:t>Y</w:t>
            </w:r>
          </w:p>
        </w:tc>
        <w:tc>
          <w:tcPr>
            <w:tcW w:w="348" w:type="dxa"/>
            <w:tcBorders>
              <w:bottom w:val="single" w:sz="4" w:space="0" w:color="4A4A4A"/>
            </w:tcBorders>
          </w:tcPr>
          <w:p w14:paraId="02459691" w14:textId="77777777" w:rsidR="00D16CD1" w:rsidRPr="00C73C7A" w:rsidRDefault="00D16CD1" w:rsidP="004E1875">
            <w:pPr>
              <w:pStyle w:val="TableParagraph"/>
              <w:spacing w:before="6"/>
              <w:rPr>
                <w:b/>
                <w:sz w:val="20"/>
              </w:rPr>
            </w:pPr>
          </w:p>
          <w:p w14:paraId="42ADF91D" w14:textId="77777777" w:rsidR="00D16CD1" w:rsidRPr="00C73C7A" w:rsidRDefault="00D16CD1" w:rsidP="004E1875">
            <w:pPr>
              <w:pStyle w:val="TableParagraph"/>
              <w:ind w:left="112"/>
              <w:rPr>
                <w:sz w:val="20"/>
              </w:rPr>
            </w:pPr>
            <w:r w:rsidRPr="00C73C7A">
              <w:rPr>
                <w:w w:val="99"/>
                <w:sz w:val="20"/>
              </w:rPr>
              <w:t>Y</w:t>
            </w:r>
          </w:p>
        </w:tc>
        <w:tc>
          <w:tcPr>
            <w:tcW w:w="350" w:type="dxa"/>
            <w:tcBorders>
              <w:bottom w:val="single" w:sz="4" w:space="0" w:color="4A4A4A"/>
            </w:tcBorders>
          </w:tcPr>
          <w:p w14:paraId="273AAF78" w14:textId="77777777" w:rsidR="00D16CD1" w:rsidRPr="00C73C7A" w:rsidRDefault="00D16CD1" w:rsidP="004E1875">
            <w:pPr>
              <w:pStyle w:val="TableParagraph"/>
              <w:spacing w:before="6"/>
              <w:rPr>
                <w:b/>
                <w:sz w:val="20"/>
              </w:rPr>
            </w:pPr>
          </w:p>
          <w:p w14:paraId="116A6896" w14:textId="77777777" w:rsidR="00D16CD1" w:rsidRPr="00C73C7A" w:rsidRDefault="00D16CD1" w:rsidP="004E1875">
            <w:pPr>
              <w:pStyle w:val="TableParagraph"/>
              <w:ind w:left="112"/>
              <w:rPr>
                <w:sz w:val="20"/>
              </w:rPr>
            </w:pPr>
            <w:r w:rsidRPr="00C73C7A">
              <w:rPr>
                <w:w w:val="99"/>
                <w:sz w:val="20"/>
              </w:rPr>
              <w:t>Y</w:t>
            </w:r>
          </w:p>
        </w:tc>
        <w:tc>
          <w:tcPr>
            <w:tcW w:w="352" w:type="dxa"/>
            <w:tcBorders>
              <w:bottom w:val="single" w:sz="4" w:space="0" w:color="4A4A4A"/>
            </w:tcBorders>
          </w:tcPr>
          <w:p w14:paraId="3A3AFBBD" w14:textId="77777777" w:rsidR="00D16CD1" w:rsidRPr="00C73C7A" w:rsidRDefault="00D16CD1" w:rsidP="004E1875">
            <w:pPr>
              <w:pStyle w:val="TableParagraph"/>
              <w:spacing w:before="6"/>
              <w:rPr>
                <w:b/>
                <w:sz w:val="20"/>
              </w:rPr>
            </w:pPr>
          </w:p>
          <w:p w14:paraId="03D852D0" w14:textId="77777777" w:rsidR="00D16CD1" w:rsidRPr="00C73C7A" w:rsidRDefault="00D16CD1" w:rsidP="004E1875">
            <w:pPr>
              <w:pStyle w:val="TableParagraph"/>
              <w:ind w:left="112"/>
              <w:rPr>
                <w:sz w:val="20"/>
              </w:rPr>
            </w:pPr>
            <w:r w:rsidRPr="00C73C7A">
              <w:rPr>
                <w:w w:val="99"/>
                <w:sz w:val="20"/>
              </w:rPr>
              <w:t>Y</w:t>
            </w:r>
          </w:p>
        </w:tc>
      </w:tr>
    </w:tbl>
    <w:p w14:paraId="62D9E90E" w14:textId="77777777" w:rsidR="00D16CD1" w:rsidRPr="00C73C7A" w:rsidRDefault="00D16CD1" w:rsidP="004E1875">
      <w:pPr>
        <w:pStyle w:val="BodyText"/>
      </w:pPr>
      <w:r w:rsidRPr="00C73C7A">
        <w:rPr>
          <w:noProof/>
        </w:rPr>
        <mc:AlternateContent>
          <mc:Choice Requires="wps">
            <w:drawing>
              <wp:anchor distT="0" distB="0" distL="114300" distR="114300" simplePos="0" relativeHeight="251659264" behindDoc="0" locked="0" layoutInCell="1" allowOverlap="1" wp14:anchorId="5A96FB6F" wp14:editId="6D38AC5C">
                <wp:simplePos x="0" y="0"/>
                <wp:positionH relativeFrom="margin">
                  <wp:align>left</wp:align>
                </wp:positionH>
                <wp:positionV relativeFrom="paragraph">
                  <wp:posOffset>134620</wp:posOffset>
                </wp:positionV>
                <wp:extent cx="3343275" cy="356235"/>
                <wp:effectExtent l="0" t="0" r="28575" b="247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3275"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3127E8C6">
              <v:shape id="Freeform: Shape 11" style="position:absolute;margin-left:0;margin-top:10.6pt;width:263.25pt;height: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4t5g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" w14:anchorId="3520FACC">
                <v:path arrowok="t" o:connecttype="custom" o:connectlocs="52943,528320;32104,533400;15207,546100;3943,565150;0,588010;0,825500;3943,848360;15207,867410;32104,880110;52943,884555;3290896,884555;3311171,880110;3328068,867410;3339332,848360;3343275,825500;3343275,588010;3339332,565150;3328068,546100;3311171,533400;3290896,528320;52943,528320" o:connectangles="0,0,0,0,0,0,0,0,0,0,0,0,0,0,0,0,0,0,0,0,0"/>
                <w10:wrap anchorx="margin"/>
              </v:shape>
            </w:pict>
          </mc:Fallback>
        </mc:AlternateContent>
      </w:r>
    </w:p>
    <w:p w14:paraId="7FE5EB64" w14:textId="77777777" w:rsidR="00D16CD1" w:rsidRPr="00C73C7A" w:rsidRDefault="00D16CD1" w:rsidP="004E1875"/>
    <w:p w14:paraId="07B26E00" w14:textId="77777777" w:rsidR="007B25E3" w:rsidRDefault="007B25E3" w:rsidP="004E1875">
      <w:pPr>
        <w:rPr>
          <w:rFonts w:eastAsiaTheme="majorEastAsia" w:cstheme="majorBidi"/>
          <w:sz w:val="44"/>
          <w:szCs w:val="32"/>
        </w:rPr>
      </w:pPr>
      <w:r>
        <w:br w:type="page"/>
      </w:r>
    </w:p>
    <w:p w14:paraId="03261F14" w14:textId="1EADAC29" w:rsidR="0093423F" w:rsidRPr="00C73C7A" w:rsidRDefault="0093423F" w:rsidP="004E1875">
      <w:pPr>
        <w:pStyle w:val="Heading1"/>
        <w:rPr>
          <w:rFonts w:eastAsia="MS Gothic"/>
          <w:b/>
          <w:bCs/>
        </w:rPr>
      </w:pPr>
      <w:bookmarkStart w:id="29" w:name="_Toc167280784"/>
      <w:r w:rsidRPr="00C73C7A">
        <w:lastRenderedPageBreak/>
        <w:t>Teacher Observation Record Form</w:t>
      </w:r>
      <w:bookmarkEnd w:id="29"/>
    </w:p>
    <w:p w14:paraId="6882E208" w14:textId="77777777" w:rsidR="0093423F" w:rsidRPr="00C73C7A" w:rsidRDefault="0093423F" w:rsidP="004E1875">
      <w:pPr>
        <w:spacing w:after="0" w:line="264" w:lineRule="auto"/>
        <w:rPr>
          <w:rFonts w:eastAsia="MS Mincho" w:cs="Times New Roman"/>
          <w:szCs w:val="24"/>
        </w:rPr>
      </w:pPr>
    </w:p>
    <w:p w14:paraId="00264DB7"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Use this form to record what is observed.</w:t>
      </w:r>
    </w:p>
    <w:p w14:paraId="588012D0"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Read the </w:t>
      </w:r>
      <w:r w:rsidRPr="00C73C7A">
        <w:rPr>
          <w:rFonts w:eastAsia="MS Mincho" w:cs="Times New Roman"/>
          <w:b/>
          <w:bCs/>
          <w:szCs w:val="24"/>
        </w:rPr>
        <w:t>guidance notes</w:t>
      </w:r>
      <w:r w:rsidRPr="00C73C7A">
        <w:rPr>
          <w:rFonts w:eastAsia="MS Mincho" w:cs="Times New Roman"/>
          <w:szCs w:val="24"/>
        </w:rPr>
        <w:t xml:space="preserve"> below the form </w:t>
      </w:r>
      <w:r w:rsidRPr="00C73C7A">
        <w:rPr>
          <w:rFonts w:eastAsia="MS Mincho" w:cs="Times New Roman"/>
          <w:b/>
          <w:bCs/>
          <w:szCs w:val="24"/>
        </w:rPr>
        <w:t>before</w:t>
      </w:r>
      <w:r w:rsidRPr="00C73C7A">
        <w:rPr>
          <w:rFonts w:eastAsia="MS Mincho" w:cs="Times New Roman"/>
          <w:szCs w:val="24"/>
        </w:rPr>
        <w:t xml:space="preserve"> you complete the form.</w:t>
      </w:r>
    </w:p>
    <w:p w14:paraId="445E8B48" w14:textId="77777777" w:rsidR="0093423F" w:rsidRPr="00C73C7A" w:rsidRDefault="0093423F" w:rsidP="004E1875">
      <w:pPr>
        <w:spacing w:after="0" w:line="264" w:lineRule="auto"/>
        <w:rPr>
          <w:rFonts w:eastAsia="MS Mincho" w:cs="Times New Roman"/>
          <w:szCs w:val="24"/>
        </w:rPr>
      </w:pPr>
    </w:p>
    <w:p w14:paraId="7A122996" w14:textId="7C3B44FC" w:rsidR="0093423F" w:rsidRPr="007537B9" w:rsidRDefault="0086566D" w:rsidP="004E1875">
      <w:pPr>
        <w:rPr>
          <w:b/>
          <w:bCs/>
        </w:rPr>
      </w:pPr>
      <w:r w:rsidRPr="007537B9">
        <w:rPr>
          <w:b/>
          <w:bCs/>
        </w:rPr>
        <w:t xml:space="preserve">OCR Level 3 </w:t>
      </w:r>
      <w:r w:rsidR="00AF2D4A" w:rsidRPr="007537B9">
        <w:rPr>
          <w:b/>
          <w:bCs/>
        </w:rPr>
        <w:t xml:space="preserve">Alternative Academic Qualification </w:t>
      </w:r>
      <w:r w:rsidRPr="007537B9">
        <w:rPr>
          <w:b/>
          <w:bCs/>
        </w:rPr>
        <w:t>Cambridge Advanced National</w:t>
      </w:r>
      <w:r w:rsidR="00616155">
        <w:rPr>
          <w:b/>
          <w:bCs/>
        </w:rPr>
        <w:t>s</w:t>
      </w:r>
      <w:r w:rsidRPr="007537B9">
        <w:rPr>
          <w:b/>
          <w:bCs/>
        </w:rPr>
        <w:t xml:space="preserve"> in Human</w:t>
      </w:r>
      <w:r w:rsidR="00AF2D4A" w:rsidRPr="007537B9">
        <w:rPr>
          <w:b/>
          <w:bCs/>
        </w:rPr>
        <w:t> </w:t>
      </w:r>
      <w:r w:rsidRPr="007537B9">
        <w:rPr>
          <w:b/>
          <w:bCs/>
        </w:rPr>
        <w:t>Biology (Certificate)</w:t>
      </w:r>
      <w:r w:rsidR="007B25E3">
        <w:rPr>
          <w:b/>
          <w:bCs/>
        </w:rPr>
        <w:t>/</w:t>
      </w:r>
      <w:r w:rsidRPr="007537B9">
        <w:rPr>
          <w:b/>
          <w:bCs/>
        </w:rPr>
        <w:t>(Extended Certificate)</w:t>
      </w:r>
    </w:p>
    <w:p w14:paraId="25D256EE" w14:textId="77777777" w:rsidR="0093423F" w:rsidRPr="00C73C7A" w:rsidRDefault="0093423F" w:rsidP="004E1875">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C73C7A" w:rsidRPr="00C73C7A" w14:paraId="006E5623" w14:textId="77777777" w:rsidTr="007537B9">
        <w:trPr>
          <w:trHeight w:val="397"/>
        </w:trPr>
        <w:tc>
          <w:tcPr>
            <w:tcW w:w="3397" w:type="dxa"/>
            <w:vAlign w:val="center"/>
          </w:tcPr>
          <w:p w14:paraId="115DB09F" w14:textId="12782C15" w:rsidR="0093423F" w:rsidRPr="00C73C7A" w:rsidRDefault="0093423F" w:rsidP="004E1875">
            <w:pPr>
              <w:spacing w:line="264" w:lineRule="auto"/>
              <w:rPr>
                <w:rFonts w:cs="Arial"/>
                <w:sz w:val="22"/>
                <w:szCs w:val="22"/>
              </w:rPr>
            </w:pPr>
            <w:r w:rsidRPr="00C73C7A">
              <w:rPr>
                <w:rFonts w:cs="Arial"/>
                <w:sz w:val="22"/>
                <w:szCs w:val="22"/>
              </w:rPr>
              <w:t>Unit number:</w:t>
            </w:r>
          </w:p>
        </w:tc>
        <w:tc>
          <w:tcPr>
            <w:tcW w:w="5998" w:type="dxa"/>
            <w:vAlign w:val="center"/>
          </w:tcPr>
          <w:p w14:paraId="524D742A" w14:textId="1F21BEDB" w:rsidR="0093423F" w:rsidRPr="00C73C7A" w:rsidRDefault="006C636A" w:rsidP="004E1875">
            <w:pPr>
              <w:spacing w:line="264" w:lineRule="auto"/>
              <w:rPr>
                <w:rFonts w:cs="Arial"/>
                <w:sz w:val="22"/>
                <w:szCs w:val="22"/>
              </w:rPr>
            </w:pPr>
            <w:r w:rsidRPr="00C73C7A">
              <w:rPr>
                <w:rFonts w:cs="Arial"/>
                <w:sz w:val="22"/>
                <w:szCs w:val="22"/>
              </w:rPr>
              <w:t>F173</w:t>
            </w:r>
          </w:p>
        </w:tc>
      </w:tr>
      <w:tr w:rsidR="00C73C7A" w:rsidRPr="00C73C7A" w14:paraId="2AE9BFDF" w14:textId="77777777" w:rsidTr="007537B9">
        <w:trPr>
          <w:trHeight w:val="397"/>
        </w:trPr>
        <w:tc>
          <w:tcPr>
            <w:tcW w:w="3397" w:type="dxa"/>
            <w:vAlign w:val="center"/>
          </w:tcPr>
          <w:p w14:paraId="23EB3F41" w14:textId="7ED1A926" w:rsidR="0093423F" w:rsidRPr="00C73C7A" w:rsidRDefault="0093423F" w:rsidP="004E1875">
            <w:pPr>
              <w:spacing w:line="264" w:lineRule="auto"/>
              <w:rPr>
                <w:rFonts w:cs="Arial"/>
                <w:sz w:val="22"/>
                <w:szCs w:val="22"/>
              </w:rPr>
            </w:pPr>
            <w:r w:rsidRPr="00C73C7A">
              <w:rPr>
                <w:rFonts w:cs="Arial"/>
                <w:sz w:val="22"/>
                <w:szCs w:val="22"/>
              </w:rPr>
              <w:t>Unit title:</w:t>
            </w:r>
          </w:p>
        </w:tc>
        <w:tc>
          <w:tcPr>
            <w:tcW w:w="5998" w:type="dxa"/>
            <w:vAlign w:val="center"/>
          </w:tcPr>
          <w:p w14:paraId="12E65F7B" w14:textId="58956FE4" w:rsidR="0093423F" w:rsidRPr="00C73C7A" w:rsidRDefault="0086566D" w:rsidP="004E1875">
            <w:pPr>
              <w:spacing w:line="264" w:lineRule="auto"/>
              <w:rPr>
                <w:rFonts w:cs="Arial"/>
                <w:sz w:val="22"/>
                <w:szCs w:val="22"/>
              </w:rPr>
            </w:pPr>
            <w:r w:rsidRPr="00C73C7A">
              <w:rPr>
                <w:rFonts w:cs="Arial"/>
                <w:sz w:val="22"/>
                <w:szCs w:val="22"/>
              </w:rPr>
              <w:t xml:space="preserve">Biomedical </w:t>
            </w:r>
            <w:r w:rsidR="006C636A" w:rsidRPr="00C73C7A">
              <w:rPr>
                <w:rFonts w:cs="Arial"/>
                <w:sz w:val="22"/>
                <w:szCs w:val="22"/>
              </w:rPr>
              <w:t>t</w:t>
            </w:r>
            <w:r w:rsidRPr="00C73C7A">
              <w:rPr>
                <w:rFonts w:cs="Arial"/>
                <w:sz w:val="22"/>
                <w:szCs w:val="22"/>
              </w:rPr>
              <w:t>echniques</w:t>
            </w:r>
          </w:p>
        </w:tc>
      </w:tr>
      <w:tr w:rsidR="00C73C7A" w:rsidRPr="00C73C7A" w14:paraId="1A562DA7" w14:textId="77777777" w:rsidTr="007537B9">
        <w:trPr>
          <w:trHeight w:val="397"/>
        </w:trPr>
        <w:tc>
          <w:tcPr>
            <w:tcW w:w="3397" w:type="dxa"/>
            <w:vAlign w:val="center"/>
          </w:tcPr>
          <w:p w14:paraId="6472A976" w14:textId="77777777" w:rsidR="0093423F" w:rsidRPr="00C73C7A" w:rsidRDefault="0093423F" w:rsidP="004E1875">
            <w:pPr>
              <w:spacing w:line="264" w:lineRule="auto"/>
              <w:rPr>
                <w:rFonts w:cs="Arial"/>
                <w:sz w:val="22"/>
                <w:szCs w:val="22"/>
              </w:rPr>
            </w:pPr>
            <w:r w:rsidRPr="00C73C7A">
              <w:rPr>
                <w:rFonts w:cs="Arial"/>
                <w:sz w:val="22"/>
                <w:szCs w:val="22"/>
              </w:rPr>
              <w:t>Task number:</w:t>
            </w:r>
          </w:p>
        </w:tc>
        <w:tc>
          <w:tcPr>
            <w:tcW w:w="5998" w:type="dxa"/>
            <w:vAlign w:val="center"/>
          </w:tcPr>
          <w:p w14:paraId="1DDBF517" w14:textId="36B34A1A" w:rsidR="0093423F" w:rsidRPr="00C73C7A" w:rsidRDefault="0086566D" w:rsidP="004E1875">
            <w:pPr>
              <w:spacing w:line="264" w:lineRule="auto"/>
              <w:rPr>
                <w:rFonts w:cs="Arial"/>
                <w:sz w:val="22"/>
                <w:szCs w:val="22"/>
              </w:rPr>
            </w:pPr>
            <w:r w:rsidRPr="00C73C7A">
              <w:rPr>
                <w:rFonts w:cs="Arial"/>
                <w:sz w:val="22"/>
                <w:szCs w:val="22"/>
              </w:rPr>
              <w:t>2</w:t>
            </w:r>
          </w:p>
        </w:tc>
      </w:tr>
      <w:tr w:rsidR="0093423F" w:rsidRPr="00C73C7A" w14:paraId="51E1E836" w14:textId="77777777" w:rsidTr="007537B9">
        <w:trPr>
          <w:trHeight w:val="397"/>
        </w:trPr>
        <w:tc>
          <w:tcPr>
            <w:tcW w:w="3397" w:type="dxa"/>
            <w:vAlign w:val="center"/>
          </w:tcPr>
          <w:p w14:paraId="77221F47" w14:textId="4C530E04" w:rsidR="0093423F" w:rsidRPr="00C73C7A" w:rsidRDefault="0093423F" w:rsidP="004E1875">
            <w:pPr>
              <w:spacing w:line="264" w:lineRule="auto"/>
              <w:rPr>
                <w:rFonts w:cs="Arial"/>
                <w:sz w:val="22"/>
                <w:szCs w:val="22"/>
              </w:rPr>
            </w:pPr>
            <w:r w:rsidRPr="00C73C7A">
              <w:rPr>
                <w:rFonts w:cs="Arial"/>
                <w:sz w:val="22"/>
                <w:szCs w:val="22"/>
              </w:rPr>
              <w:t>Task title:</w:t>
            </w:r>
          </w:p>
        </w:tc>
        <w:tc>
          <w:tcPr>
            <w:tcW w:w="5998" w:type="dxa"/>
            <w:vAlign w:val="center"/>
          </w:tcPr>
          <w:p w14:paraId="7316EF29" w14:textId="551154B2" w:rsidR="0093423F" w:rsidRPr="00C73C7A" w:rsidRDefault="0086566D" w:rsidP="004E1875">
            <w:pPr>
              <w:spacing w:line="264" w:lineRule="auto"/>
              <w:rPr>
                <w:rFonts w:cs="Arial"/>
                <w:sz w:val="22"/>
                <w:szCs w:val="22"/>
              </w:rPr>
            </w:pPr>
            <w:r w:rsidRPr="00C73C7A">
              <w:rPr>
                <w:rFonts w:cs="Arial"/>
                <w:sz w:val="22"/>
                <w:szCs w:val="22"/>
              </w:rPr>
              <w:t>Performing the investigation of unidentified samples</w:t>
            </w:r>
          </w:p>
        </w:tc>
      </w:tr>
    </w:tbl>
    <w:p w14:paraId="6296443E" w14:textId="77777777" w:rsidR="0093423F" w:rsidRPr="00C73C7A" w:rsidRDefault="0093423F" w:rsidP="004E1875">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C73C7A" w:rsidRPr="00C73C7A" w14:paraId="525BE015" w14:textId="77777777" w:rsidTr="009768AD">
        <w:trPr>
          <w:trHeight w:val="397"/>
        </w:trPr>
        <w:tc>
          <w:tcPr>
            <w:tcW w:w="3397" w:type="dxa"/>
            <w:vAlign w:val="center"/>
          </w:tcPr>
          <w:p w14:paraId="39C4FC8E" w14:textId="77777777" w:rsidR="0093423F" w:rsidRPr="00C73C7A" w:rsidRDefault="0093423F" w:rsidP="004E1875">
            <w:pPr>
              <w:spacing w:line="264" w:lineRule="auto"/>
              <w:rPr>
                <w:sz w:val="22"/>
                <w:szCs w:val="22"/>
              </w:rPr>
            </w:pPr>
            <w:r w:rsidRPr="00C73C7A">
              <w:rPr>
                <w:sz w:val="22"/>
                <w:szCs w:val="22"/>
              </w:rPr>
              <w:t>Student’s name:</w:t>
            </w:r>
          </w:p>
        </w:tc>
        <w:tc>
          <w:tcPr>
            <w:tcW w:w="5998" w:type="dxa"/>
          </w:tcPr>
          <w:p w14:paraId="55199AFE" w14:textId="77777777" w:rsidR="0093423F" w:rsidRPr="00C73C7A" w:rsidRDefault="0093423F" w:rsidP="004E1875">
            <w:pPr>
              <w:spacing w:line="264" w:lineRule="auto"/>
              <w:rPr>
                <w:sz w:val="22"/>
                <w:szCs w:val="22"/>
              </w:rPr>
            </w:pPr>
          </w:p>
        </w:tc>
      </w:tr>
      <w:tr w:rsidR="0093423F" w:rsidRPr="00C73C7A" w14:paraId="2CA2CAEA" w14:textId="77777777" w:rsidTr="009768AD">
        <w:trPr>
          <w:trHeight w:val="397"/>
        </w:trPr>
        <w:tc>
          <w:tcPr>
            <w:tcW w:w="3397" w:type="dxa"/>
            <w:vAlign w:val="center"/>
          </w:tcPr>
          <w:p w14:paraId="29B06F5B" w14:textId="39B6BC43" w:rsidR="0093423F" w:rsidRPr="00C73C7A" w:rsidRDefault="0093423F" w:rsidP="004E1875">
            <w:pPr>
              <w:spacing w:line="264" w:lineRule="auto"/>
              <w:rPr>
                <w:sz w:val="22"/>
                <w:szCs w:val="22"/>
              </w:rPr>
            </w:pPr>
            <w:r w:rsidRPr="00C73C7A">
              <w:rPr>
                <w:sz w:val="22"/>
                <w:szCs w:val="22"/>
              </w:rPr>
              <w:t>Date the activity was completed:</w:t>
            </w:r>
          </w:p>
        </w:tc>
        <w:tc>
          <w:tcPr>
            <w:tcW w:w="5998" w:type="dxa"/>
          </w:tcPr>
          <w:p w14:paraId="70ACB4D9" w14:textId="77777777" w:rsidR="0093423F" w:rsidRPr="00C73C7A" w:rsidRDefault="0093423F" w:rsidP="004E1875">
            <w:pPr>
              <w:spacing w:line="264" w:lineRule="auto"/>
              <w:rPr>
                <w:sz w:val="22"/>
                <w:szCs w:val="22"/>
              </w:rPr>
            </w:pPr>
          </w:p>
        </w:tc>
      </w:tr>
    </w:tbl>
    <w:p w14:paraId="7C4F4400" w14:textId="77777777" w:rsidR="0093423F" w:rsidRPr="00C73C7A" w:rsidRDefault="0093423F" w:rsidP="004E187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C73C7A" w14:paraId="35714BEA" w14:textId="77777777" w:rsidTr="009768AD">
        <w:tc>
          <w:tcPr>
            <w:tcW w:w="3397" w:type="dxa"/>
            <w:vAlign w:val="center"/>
          </w:tcPr>
          <w:p w14:paraId="07F0C1C5" w14:textId="77777777" w:rsidR="0093423F" w:rsidRPr="00C73C7A" w:rsidRDefault="0093423F" w:rsidP="004E1875">
            <w:pPr>
              <w:spacing w:line="264" w:lineRule="auto"/>
              <w:rPr>
                <w:sz w:val="22"/>
                <w:szCs w:val="22"/>
              </w:rPr>
            </w:pPr>
            <w:r w:rsidRPr="00C73C7A">
              <w:rPr>
                <w:sz w:val="22"/>
                <w:szCs w:val="22"/>
              </w:rPr>
              <w:t>What extra evidence is attached to the form?</w:t>
            </w:r>
          </w:p>
        </w:tc>
        <w:tc>
          <w:tcPr>
            <w:tcW w:w="5998" w:type="dxa"/>
          </w:tcPr>
          <w:p w14:paraId="3A464928" w14:textId="77777777" w:rsidR="0093423F" w:rsidRPr="00C73C7A" w:rsidRDefault="0093423F" w:rsidP="004E1875">
            <w:pPr>
              <w:spacing w:line="264" w:lineRule="auto"/>
              <w:rPr>
                <w:sz w:val="22"/>
                <w:szCs w:val="22"/>
              </w:rPr>
            </w:pPr>
          </w:p>
        </w:tc>
      </w:tr>
    </w:tbl>
    <w:p w14:paraId="24909EF1" w14:textId="77777777" w:rsidR="0093423F" w:rsidRPr="00C73C7A" w:rsidRDefault="0093423F" w:rsidP="004E1875">
      <w:pPr>
        <w:spacing w:after="0" w:line="264" w:lineRule="auto"/>
        <w:rPr>
          <w:rFonts w:eastAsia="MS Mincho" w:cs="Times New Roman"/>
        </w:rPr>
      </w:pPr>
    </w:p>
    <w:p w14:paraId="5B2E4736" w14:textId="77777777" w:rsidR="0093423F" w:rsidRPr="00C73C7A" w:rsidRDefault="0093423F" w:rsidP="004E1875">
      <w:pPr>
        <w:spacing w:after="0" w:line="264" w:lineRule="auto"/>
        <w:rPr>
          <w:rFonts w:eastAsia="MS Mincho" w:cs="Times New Roman"/>
        </w:rPr>
      </w:pPr>
      <w:r w:rsidRPr="00C73C7A">
        <w:rPr>
          <w:rFonts w:eastAsia="MS Mincho" w:cs="Times New Roman"/>
        </w:rPr>
        <w:t xml:space="preserve">The </w:t>
      </w:r>
      <w:r w:rsidRPr="00C73C7A">
        <w:rPr>
          <w:rFonts w:eastAsia="MS Mincho" w:cs="Times New Roman"/>
          <w:b/>
          <w:bCs/>
        </w:rPr>
        <w:t>teacher</w:t>
      </w:r>
      <w:r w:rsidRPr="00C73C7A">
        <w:rPr>
          <w:rFonts w:eastAsia="MS Mincho" w:cs="Times New Roman"/>
        </w:rPr>
        <w:t xml:space="preserve"> fills in this section:</w:t>
      </w:r>
    </w:p>
    <w:p w14:paraId="196EBD48" w14:textId="77777777" w:rsidR="0093423F" w:rsidRPr="00C73C7A" w:rsidRDefault="0093423F" w:rsidP="004E1875">
      <w:pPr>
        <w:spacing w:after="0" w:line="264" w:lineRule="auto"/>
        <w:rPr>
          <w:rFonts w:eastAsia="MS Mincho" w:cs="Times New Roman"/>
        </w:rPr>
      </w:pPr>
    </w:p>
    <w:tbl>
      <w:tblPr>
        <w:tblStyle w:val="TableGrid2"/>
        <w:tblW w:w="9012" w:type="dxa"/>
        <w:tblLook w:val="04A0" w:firstRow="1" w:lastRow="0" w:firstColumn="1" w:lastColumn="0" w:noHBand="0" w:noVBand="1"/>
      </w:tblPr>
      <w:tblGrid>
        <w:gridCol w:w="3297"/>
        <w:gridCol w:w="5715"/>
      </w:tblGrid>
      <w:tr w:rsidR="00C73C7A" w:rsidRPr="00C73C7A" w14:paraId="2431394B" w14:textId="77777777" w:rsidTr="54C6C7D7">
        <w:trPr>
          <w:trHeight w:val="845"/>
        </w:trPr>
        <w:tc>
          <w:tcPr>
            <w:tcW w:w="9012" w:type="dxa"/>
            <w:gridSpan w:val="2"/>
          </w:tcPr>
          <w:p w14:paraId="115E0422" w14:textId="3CD4B14A" w:rsidR="00CA5CC2" w:rsidRPr="00C73C7A" w:rsidRDefault="00CA5CC2" w:rsidP="004E1875">
            <w:pPr>
              <w:spacing w:line="264" w:lineRule="auto"/>
              <w:rPr>
                <w:sz w:val="22"/>
                <w:szCs w:val="22"/>
              </w:rPr>
            </w:pPr>
            <w:r w:rsidRPr="00C73C7A">
              <w:rPr>
                <w:sz w:val="22"/>
                <w:szCs w:val="22"/>
              </w:rPr>
              <w:t xml:space="preserve">This activity relates to Assessment Criterion </w:t>
            </w:r>
            <w:r w:rsidRPr="00C73C7A">
              <w:rPr>
                <w:b/>
                <w:sz w:val="22"/>
                <w:szCs w:val="22"/>
              </w:rPr>
              <w:t>P4</w:t>
            </w:r>
            <w:r w:rsidR="30C35732" w:rsidRPr="00C73C7A">
              <w:rPr>
                <w:b/>
                <w:bCs/>
                <w:sz w:val="22"/>
                <w:szCs w:val="22"/>
              </w:rPr>
              <w:t>.</w:t>
            </w:r>
            <w:r w:rsidRPr="00C73C7A">
              <w:rPr>
                <w:sz w:val="22"/>
                <w:szCs w:val="22"/>
              </w:rPr>
              <w:t xml:space="preserve"> </w:t>
            </w:r>
          </w:p>
          <w:p w14:paraId="303A7289" w14:textId="1AB6A956" w:rsidR="0093423F" w:rsidRPr="00C73C7A" w:rsidRDefault="00CA5CC2" w:rsidP="004E1875">
            <w:pPr>
              <w:spacing w:line="264" w:lineRule="auto"/>
              <w:rPr>
                <w:sz w:val="22"/>
                <w:szCs w:val="22"/>
              </w:rPr>
            </w:pPr>
            <w:r w:rsidRPr="00C73C7A">
              <w:rPr>
                <w:sz w:val="22"/>
                <w:szCs w:val="22"/>
              </w:rPr>
              <w:t xml:space="preserve">You </w:t>
            </w:r>
            <w:r w:rsidRPr="00C73C7A">
              <w:rPr>
                <w:b/>
                <w:bCs/>
                <w:sz w:val="22"/>
                <w:szCs w:val="22"/>
              </w:rPr>
              <w:t>must</w:t>
            </w:r>
            <w:r w:rsidRPr="00C73C7A">
              <w:rPr>
                <w:sz w:val="22"/>
                <w:szCs w:val="22"/>
              </w:rPr>
              <w:t xml:space="preserve"> describe in detail how the student performed the planned investigation safely.</w:t>
            </w:r>
          </w:p>
          <w:p w14:paraId="4D48C41E" w14:textId="77777777" w:rsidR="0093423F" w:rsidRPr="00C73C7A" w:rsidRDefault="0093423F" w:rsidP="004E1875">
            <w:pPr>
              <w:spacing w:line="264" w:lineRule="auto"/>
              <w:rPr>
                <w:sz w:val="22"/>
                <w:szCs w:val="22"/>
              </w:rPr>
            </w:pPr>
          </w:p>
          <w:p w14:paraId="7B987E46" w14:textId="77777777" w:rsidR="0093423F" w:rsidRPr="00C73C7A" w:rsidRDefault="0093423F" w:rsidP="004E1875">
            <w:pPr>
              <w:spacing w:line="264" w:lineRule="auto"/>
              <w:rPr>
                <w:sz w:val="22"/>
                <w:szCs w:val="22"/>
              </w:rPr>
            </w:pPr>
          </w:p>
        </w:tc>
      </w:tr>
      <w:tr w:rsidR="00C73C7A" w:rsidRPr="00C73C7A" w14:paraId="78CB82FC" w14:textId="77777777" w:rsidTr="54C6C7D7">
        <w:trPr>
          <w:trHeight w:val="2236"/>
        </w:trPr>
        <w:tc>
          <w:tcPr>
            <w:tcW w:w="9012" w:type="dxa"/>
            <w:gridSpan w:val="2"/>
          </w:tcPr>
          <w:p w14:paraId="0F6FC173" w14:textId="77777777" w:rsidR="0093423F" w:rsidRPr="00C73C7A" w:rsidRDefault="0093423F" w:rsidP="004E1875">
            <w:pPr>
              <w:spacing w:line="264" w:lineRule="auto"/>
              <w:rPr>
                <w:sz w:val="22"/>
                <w:szCs w:val="22"/>
              </w:rPr>
            </w:pPr>
            <w:r w:rsidRPr="00C73C7A">
              <w:rPr>
                <w:sz w:val="22"/>
                <w:szCs w:val="22"/>
              </w:rPr>
              <w:t>How does the activity meet the requirements of the Assessment Criteria?</w:t>
            </w:r>
          </w:p>
          <w:p w14:paraId="4D5D0C07" w14:textId="77777777" w:rsidR="0093423F" w:rsidRPr="00C73C7A" w:rsidRDefault="0093423F" w:rsidP="004E1875">
            <w:pPr>
              <w:spacing w:line="264" w:lineRule="auto"/>
              <w:rPr>
                <w:sz w:val="22"/>
                <w:szCs w:val="22"/>
              </w:rPr>
            </w:pPr>
            <w:r w:rsidRPr="00C73C7A">
              <w:rPr>
                <w:sz w:val="22"/>
                <w:szCs w:val="22"/>
              </w:rPr>
              <w:t xml:space="preserve">You </w:t>
            </w:r>
            <w:r w:rsidRPr="00C73C7A">
              <w:rPr>
                <w:b/>
                <w:bCs/>
                <w:sz w:val="22"/>
                <w:szCs w:val="22"/>
              </w:rPr>
              <w:t>must</w:t>
            </w:r>
            <w:r w:rsidRPr="00C73C7A">
              <w:rPr>
                <w:sz w:val="22"/>
                <w:szCs w:val="22"/>
              </w:rPr>
              <w:t xml:space="preserve"> describe:</w:t>
            </w:r>
          </w:p>
          <w:p w14:paraId="05A34BAD" w14:textId="1E75DA58" w:rsidR="0093423F" w:rsidRPr="00C73C7A" w:rsidRDefault="00B47D85" w:rsidP="004E1875">
            <w:pPr>
              <w:numPr>
                <w:ilvl w:val="0"/>
                <w:numId w:val="10"/>
              </w:numPr>
              <w:spacing w:line="264" w:lineRule="auto"/>
              <w:contextualSpacing/>
              <w:rPr>
                <w:sz w:val="22"/>
                <w:szCs w:val="22"/>
              </w:rPr>
            </w:pPr>
            <w:r w:rsidRPr="00C73C7A">
              <w:rPr>
                <w:sz w:val="22"/>
                <w:szCs w:val="22"/>
              </w:rPr>
              <w:t>w</w:t>
            </w:r>
            <w:r w:rsidR="0093423F" w:rsidRPr="00C73C7A">
              <w:rPr>
                <w:sz w:val="22"/>
                <w:szCs w:val="22"/>
              </w:rPr>
              <w:t>hat the student did</w:t>
            </w:r>
          </w:p>
          <w:p w14:paraId="649AEB3C" w14:textId="0FDC91F6" w:rsidR="0093423F" w:rsidRPr="00C73C7A" w:rsidRDefault="00B47D85" w:rsidP="004E1875">
            <w:pPr>
              <w:numPr>
                <w:ilvl w:val="0"/>
                <w:numId w:val="10"/>
              </w:numPr>
              <w:spacing w:line="264" w:lineRule="auto"/>
              <w:contextualSpacing/>
              <w:rPr>
                <w:sz w:val="22"/>
                <w:szCs w:val="22"/>
              </w:rPr>
            </w:pPr>
            <w:r w:rsidRPr="00C73C7A">
              <w:rPr>
                <w:sz w:val="22"/>
                <w:szCs w:val="22"/>
              </w:rPr>
              <w:t>h</w:t>
            </w:r>
            <w:r w:rsidR="0093423F" w:rsidRPr="00C73C7A">
              <w:rPr>
                <w:sz w:val="22"/>
                <w:szCs w:val="22"/>
              </w:rPr>
              <w:t>ow it relates to the relevant Assessment Criteria</w:t>
            </w:r>
            <w:r w:rsidRPr="00C73C7A">
              <w:rPr>
                <w:sz w:val="22"/>
                <w:szCs w:val="22"/>
              </w:rPr>
              <w:t>.</w:t>
            </w:r>
          </w:p>
          <w:p w14:paraId="263F5043" w14:textId="77777777" w:rsidR="0093423F" w:rsidRPr="00C73C7A" w:rsidRDefault="0093423F" w:rsidP="004E1875">
            <w:pPr>
              <w:spacing w:line="264" w:lineRule="auto"/>
              <w:rPr>
                <w:sz w:val="22"/>
                <w:szCs w:val="22"/>
              </w:rPr>
            </w:pPr>
          </w:p>
          <w:p w14:paraId="65F6F0A8" w14:textId="77777777" w:rsidR="0093423F" w:rsidRPr="00C73C7A" w:rsidRDefault="0093423F" w:rsidP="004E1875">
            <w:pPr>
              <w:spacing w:line="264" w:lineRule="auto"/>
              <w:rPr>
                <w:sz w:val="22"/>
                <w:szCs w:val="22"/>
              </w:rPr>
            </w:pPr>
          </w:p>
          <w:p w14:paraId="4D7B4076" w14:textId="77777777" w:rsidR="0093423F" w:rsidRPr="00C73C7A" w:rsidRDefault="0093423F" w:rsidP="004E1875">
            <w:pPr>
              <w:spacing w:line="264" w:lineRule="auto"/>
              <w:rPr>
                <w:sz w:val="22"/>
                <w:szCs w:val="22"/>
              </w:rPr>
            </w:pPr>
          </w:p>
          <w:p w14:paraId="0C64CA22" w14:textId="77777777" w:rsidR="0093423F" w:rsidRPr="00C73C7A" w:rsidRDefault="0093423F" w:rsidP="004E1875">
            <w:pPr>
              <w:spacing w:line="264" w:lineRule="auto"/>
              <w:rPr>
                <w:sz w:val="22"/>
                <w:szCs w:val="22"/>
              </w:rPr>
            </w:pPr>
          </w:p>
          <w:p w14:paraId="11AB36F9" w14:textId="77777777" w:rsidR="0093423F" w:rsidRDefault="0093423F" w:rsidP="004E1875">
            <w:pPr>
              <w:spacing w:line="264" w:lineRule="auto"/>
              <w:rPr>
                <w:sz w:val="22"/>
                <w:szCs w:val="22"/>
              </w:rPr>
            </w:pPr>
          </w:p>
          <w:p w14:paraId="18076E2E" w14:textId="77777777" w:rsidR="00286967" w:rsidRDefault="00286967" w:rsidP="004E1875">
            <w:pPr>
              <w:spacing w:line="264" w:lineRule="auto"/>
              <w:rPr>
                <w:sz w:val="22"/>
                <w:szCs w:val="22"/>
              </w:rPr>
            </w:pPr>
          </w:p>
          <w:p w14:paraId="46CD6D99" w14:textId="77777777" w:rsidR="00286967" w:rsidRPr="00C73C7A" w:rsidRDefault="00286967" w:rsidP="004E1875">
            <w:pPr>
              <w:spacing w:line="264" w:lineRule="auto"/>
              <w:rPr>
                <w:sz w:val="22"/>
                <w:szCs w:val="22"/>
              </w:rPr>
            </w:pPr>
          </w:p>
          <w:p w14:paraId="70689FE8" w14:textId="77777777" w:rsidR="0093423F" w:rsidRPr="00C73C7A" w:rsidRDefault="0093423F" w:rsidP="004E1875">
            <w:pPr>
              <w:spacing w:line="264" w:lineRule="auto"/>
              <w:rPr>
                <w:sz w:val="22"/>
                <w:szCs w:val="22"/>
              </w:rPr>
            </w:pPr>
          </w:p>
        </w:tc>
      </w:tr>
      <w:tr w:rsidR="00C73C7A" w:rsidRPr="00C73C7A" w14:paraId="579A3E9E" w14:textId="77777777" w:rsidTr="54C6C7D7">
        <w:trPr>
          <w:trHeight w:val="395"/>
        </w:trPr>
        <w:tc>
          <w:tcPr>
            <w:tcW w:w="3297" w:type="dxa"/>
            <w:vAlign w:val="center"/>
          </w:tcPr>
          <w:p w14:paraId="326CF98E" w14:textId="77777777" w:rsidR="0093423F" w:rsidRPr="00C73C7A" w:rsidRDefault="0093423F" w:rsidP="004E1875">
            <w:pPr>
              <w:spacing w:line="264" w:lineRule="auto"/>
              <w:rPr>
                <w:sz w:val="22"/>
                <w:szCs w:val="22"/>
              </w:rPr>
            </w:pPr>
            <w:r w:rsidRPr="00C73C7A">
              <w:rPr>
                <w:sz w:val="22"/>
                <w:szCs w:val="22"/>
              </w:rPr>
              <w:t>Teacher’s name:</w:t>
            </w:r>
          </w:p>
        </w:tc>
        <w:tc>
          <w:tcPr>
            <w:tcW w:w="5715" w:type="dxa"/>
            <w:vAlign w:val="center"/>
          </w:tcPr>
          <w:p w14:paraId="19AE87BE" w14:textId="77777777" w:rsidR="0093423F" w:rsidRPr="00C73C7A" w:rsidRDefault="0093423F" w:rsidP="004E1875">
            <w:pPr>
              <w:spacing w:line="264" w:lineRule="auto"/>
              <w:rPr>
                <w:sz w:val="22"/>
                <w:szCs w:val="22"/>
              </w:rPr>
            </w:pPr>
          </w:p>
        </w:tc>
      </w:tr>
      <w:tr w:rsidR="00C73C7A" w:rsidRPr="00C73C7A" w14:paraId="7F5E145C" w14:textId="77777777" w:rsidTr="54C6C7D7">
        <w:trPr>
          <w:trHeight w:val="395"/>
        </w:trPr>
        <w:tc>
          <w:tcPr>
            <w:tcW w:w="3297" w:type="dxa"/>
            <w:vAlign w:val="center"/>
          </w:tcPr>
          <w:p w14:paraId="53610EE3" w14:textId="77777777" w:rsidR="0093423F" w:rsidRPr="00C73C7A" w:rsidRDefault="0093423F" w:rsidP="004E1875">
            <w:pPr>
              <w:spacing w:line="264" w:lineRule="auto"/>
              <w:rPr>
                <w:sz w:val="22"/>
                <w:szCs w:val="22"/>
              </w:rPr>
            </w:pPr>
            <w:r w:rsidRPr="00C73C7A">
              <w:rPr>
                <w:sz w:val="22"/>
                <w:szCs w:val="22"/>
              </w:rPr>
              <w:t>Teacher’s signature:</w:t>
            </w:r>
          </w:p>
        </w:tc>
        <w:tc>
          <w:tcPr>
            <w:tcW w:w="5715" w:type="dxa"/>
            <w:vAlign w:val="center"/>
          </w:tcPr>
          <w:p w14:paraId="4D84EBFC" w14:textId="77777777" w:rsidR="0093423F" w:rsidRPr="00C73C7A" w:rsidRDefault="0093423F" w:rsidP="004E1875">
            <w:pPr>
              <w:spacing w:line="264" w:lineRule="auto"/>
              <w:rPr>
                <w:sz w:val="22"/>
                <w:szCs w:val="22"/>
              </w:rPr>
            </w:pPr>
          </w:p>
        </w:tc>
      </w:tr>
      <w:tr w:rsidR="0093423F" w:rsidRPr="00C73C7A" w14:paraId="0933822A" w14:textId="77777777" w:rsidTr="54C6C7D7">
        <w:trPr>
          <w:trHeight w:val="395"/>
        </w:trPr>
        <w:tc>
          <w:tcPr>
            <w:tcW w:w="3297" w:type="dxa"/>
            <w:vAlign w:val="center"/>
          </w:tcPr>
          <w:p w14:paraId="57400A40" w14:textId="77777777" w:rsidR="0093423F" w:rsidRPr="00C73C7A" w:rsidRDefault="0093423F" w:rsidP="004E1875">
            <w:pPr>
              <w:spacing w:line="264" w:lineRule="auto"/>
              <w:rPr>
                <w:sz w:val="22"/>
                <w:szCs w:val="22"/>
              </w:rPr>
            </w:pPr>
            <w:r w:rsidRPr="00C73C7A">
              <w:rPr>
                <w:sz w:val="22"/>
                <w:szCs w:val="22"/>
              </w:rPr>
              <w:t>Date:</w:t>
            </w:r>
          </w:p>
        </w:tc>
        <w:tc>
          <w:tcPr>
            <w:tcW w:w="5715" w:type="dxa"/>
            <w:vAlign w:val="center"/>
          </w:tcPr>
          <w:p w14:paraId="4ED62AC4" w14:textId="77777777" w:rsidR="0093423F" w:rsidRPr="00C73C7A" w:rsidRDefault="0093423F" w:rsidP="004E1875">
            <w:pPr>
              <w:spacing w:line="264" w:lineRule="auto"/>
              <w:rPr>
                <w:sz w:val="22"/>
                <w:szCs w:val="22"/>
              </w:rPr>
            </w:pPr>
          </w:p>
        </w:tc>
      </w:tr>
    </w:tbl>
    <w:p w14:paraId="574851F3" w14:textId="77777777" w:rsidR="00673A15" w:rsidRPr="00C73C7A" w:rsidRDefault="00673A15" w:rsidP="004E1875">
      <w:pPr>
        <w:rPr>
          <w:rFonts w:eastAsia="MS Mincho" w:cs="Times New Roman"/>
        </w:rPr>
      </w:pPr>
      <w:r w:rsidRPr="00C73C7A">
        <w:rPr>
          <w:rFonts w:eastAsia="MS Mincho" w:cs="Times New Roman"/>
        </w:rPr>
        <w:br w:type="page"/>
      </w:r>
    </w:p>
    <w:p w14:paraId="7500F38E" w14:textId="32613C05" w:rsidR="0093423F" w:rsidRPr="00C73C7A" w:rsidRDefault="0093423F" w:rsidP="004E1875">
      <w:pPr>
        <w:spacing w:after="0" w:line="264" w:lineRule="auto"/>
        <w:rPr>
          <w:rFonts w:eastAsia="MS Mincho" w:cs="Times New Roman"/>
        </w:rPr>
      </w:pPr>
      <w:r w:rsidRPr="00C73C7A">
        <w:rPr>
          <w:rFonts w:eastAsia="MS Mincho" w:cs="Times New Roman"/>
        </w:rPr>
        <w:lastRenderedPageBreak/>
        <w:t xml:space="preserve">The </w:t>
      </w:r>
      <w:r w:rsidRPr="00C73C7A">
        <w:rPr>
          <w:rFonts w:eastAsia="MS Mincho" w:cs="Times New Roman"/>
          <w:b/>
          <w:bCs/>
        </w:rPr>
        <w:t>student</w:t>
      </w:r>
      <w:r w:rsidRPr="00C73C7A">
        <w:rPr>
          <w:rFonts w:eastAsia="MS Mincho" w:cs="Times New Roman"/>
        </w:rPr>
        <w:t xml:space="preserve"> fills in this section:</w:t>
      </w:r>
    </w:p>
    <w:p w14:paraId="408C87D2" w14:textId="77777777" w:rsidR="0093423F" w:rsidRPr="00C73C7A" w:rsidRDefault="0093423F" w:rsidP="004E187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C73C7A" w:rsidRPr="00C73C7A" w14:paraId="34C31363" w14:textId="77777777" w:rsidTr="009768AD">
        <w:tc>
          <w:tcPr>
            <w:tcW w:w="9395" w:type="dxa"/>
            <w:gridSpan w:val="2"/>
          </w:tcPr>
          <w:p w14:paraId="6A43593B" w14:textId="77777777" w:rsidR="0093423F" w:rsidRPr="00C73C7A" w:rsidRDefault="0093423F" w:rsidP="004E1875">
            <w:pPr>
              <w:spacing w:line="264" w:lineRule="auto"/>
              <w:rPr>
                <w:sz w:val="22"/>
                <w:szCs w:val="22"/>
              </w:rPr>
            </w:pPr>
            <w:r w:rsidRPr="00C73C7A">
              <w:rPr>
                <w:sz w:val="22"/>
                <w:szCs w:val="22"/>
              </w:rPr>
              <w:t xml:space="preserve">I agree with my teacher’s description of how I completed this activity                    Yes </w:t>
            </w:r>
            <w:r w:rsidRPr="00C73C7A">
              <w:rPr>
                <w:rFonts w:hint="eastAsia"/>
                <w:sz w:val="22"/>
                <w:szCs w:val="22"/>
              </w:rPr>
              <w:t>☐</w:t>
            </w:r>
            <w:r w:rsidRPr="00C73C7A">
              <w:rPr>
                <w:rFonts w:hint="eastAsia"/>
                <w:sz w:val="22"/>
                <w:szCs w:val="22"/>
              </w:rPr>
              <w:t> </w:t>
            </w:r>
          </w:p>
        </w:tc>
      </w:tr>
      <w:tr w:rsidR="00C73C7A" w:rsidRPr="00C73C7A" w14:paraId="758A9FDA" w14:textId="77777777" w:rsidTr="009768AD">
        <w:tc>
          <w:tcPr>
            <w:tcW w:w="9395" w:type="dxa"/>
            <w:gridSpan w:val="2"/>
          </w:tcPr>
          <w:p w14:paraId="3ACB8678" w14:textId="77777777" w:rsidR="0093423F" w:rsidRPr="00C73C7A" w:rsidRDefault="0093423F" w:rsidP="004E1875">
            <w:pPr>
              <w:spacing w:line="264" w:lineRule="auto"/>
              <w:rPr>
                <w:sz w:val="22"/>
                <w:szCs w:val="22"/>
              </w:rPr>
            </w:pPr>
            <w:r w:rsidRPr="00C73C7A">
              <w:rPr>
                <w:sz w:val="22"/>
                <w:szCs w:val="22"/>
              </w:rPr>
              <w:t>Use this space to make any extra comments.</w:t>
            </w:r>
          </w:p>
          <w:p w14:paraId="2CF28AB4" w14:textId="77777777" w:rsidR="0093423F" w:rsidRPr="00C73C7A" w:rsidRDefault="0093423F" w:rsidP="004E1875">
            <w:pPr>
              <w:spacing w:line="264" w:lineRule="auto"/>
              <w:rPr>
                <w:sz w:val="22"/>
                <w:szCs w:val="22"/>
              </w:rPr>
            </w:pPr>
          </w:p>
          <w:p w14:paraId="6FBFDE73" w14:textId="77777777" w:rsidR="0093423F" w:rsidRPr="00C73C7A" w:rsidRDefault="0093423F" w:rsidP="004E1875">
            <w:pPr>
              <w:spacing w:line="264" w:lineRule="auto"/>
              <w:rPr>
                <w:sz w:val="22"/>
                <w:szCs w:val="22"/>
              </w:rPr>
            </w:pPr>
          </w:p>
          <w:p w14:paraId="2EC5D16C" w14:textId="77777777" w:rsidR="0093423F" w:rsidRPr="00C73C7A" w:rsidRDefault="0093423F" w:rsidP="004E1875">
            <w:pPr>
              <w:spacing w:line="264" w:lineRule="auto"/>
              <w:rPr>
                <w:sz w:val="22"/>
                <w:szCs w:val="22"/>
              </w:rPr>
            </w:pPr>
          </w:p>
          <w:p w14:paraId="75FFE895" w14:textId="77777777" w:rsidR="0093423F" w:rsidRPr="00C73C7A" w:rsidRDefault="0093423F" w:rsidP="004E1875">
            <w:pPr>
              <w:spacing w:line="264" w:lineRule="auto"/>
              <w:rPr>
                <w:sz w:val="22"/>
                <w:szCs w:val="22"/>
              </w:rPr>
            </w:pPr>
          </w:p>
        </w:tc>
      </w:tr>
      <w:tr w:rsidR="00C73C7A" w:rsidRPr="00C73C7A" w14:paraId="39A61E71" w14:textId="77777777" w:rsidTr="009768AD">
        <w:trPr>
          <w:trHeight w:val="397"/>
        </w:trPr>
        <w:tc>
          <w:tcPr>
            <w:tcW w:w="3397" w:type="dxa"/>
          </w:tcPr>
          <w:p w14:paraId="6223549F" w14:textId="77777777" w:rsidR="0093423F" w:rsidRPr="00C73C7A" w:rsidRDefault="0093423F" w:rsidP="004E1875">
            <w:pPr>
              <w:spacing w:line="264" w:lineRule="auto"/>
              <w:rPr>
                <w:sz w:val="22"/>
                <w:szCs w:val="22"/>
              </w:rPr>
            </w:pPr>
            <w:r w:rsidRPr="00C73C7A">
              <w:rPr>
                <w:sz w:val="22"/>
                <w:szCs w:val="22"/>
              </w:rPr>
              <w:t>Student’s signature:</w:t>
            </w:r>
          </w:p>
        </w:tc>
        <w:tc>
          <w:tcPr>
            <w:tcW w:w="5998" w:type="dxa"/>
          </w:tcPr>
          <w:p w14:paraId="00723D4B" w14:textId="77777777" w:rsidR="0093423F" w:rsidRPr="00C73C7A" w:rsidRDefault="0093423F" w:rsidP="004E1875">
            <w:pPr>
              <w:spacing w:line="264" w:lineRule="auto"/>
              <w:rPr>
                <w:sz w:val="22"/>
                <w:szCs w:val="22"/>
              </w:rPr>
            </w:pPr>
          </w:p>
        </w:tc>
      </w:tr>
      <w:tr w:rsidR="0093423F" w:rsidRPr="00C73C7A" w14:paraId="6B7ECD33" w14:textId="77777777" w:rsidTr="009768AD">
        <w:trPr>
          <w:trHeight w:val="397"/>
        </w:trPr>
        <w:tc>
          <w:tcPr>
            <w:tcW w:w="3397" w:type="dxa"/>
          </w:tcPr>
          <w:p w14:paraId="34EAB7BC" w14:textId="77777777" w:rsidR="0093423F" w:rsidRPr="00C73C7A" w:rsidRDefault="0093423F" w:rsidP="004E1875">
            <w:pPr>
              <w:spacing w:line="264" w:lineRule="auto"/>
              <w:rPr>
                <w:sz w:val="22"/>
                <w:szCs w:val="22"/>
              </w:rPr>
            </w:pPr>
            <w:r w:rsidRPr="00C73C7A">
              <w:rPr>
                <w:sz w:val="22"/>
                <w:szCs w:val="22"/>
              </w:rPr>
              <w:t>Date:</w:t>
            </w:r>
          </w:p>
        </w:tc>
        <w:tc>
          <w:tcPr>
            <w:tcW w:w="5998" w:type="dxa"/>
          </w:tcPr>
          <w:p w14:paraId="2B976EB5" w14:textId="77777777" w:rsidR="0093423F" w:rsidRPr="00C73C7A" w:rsidRDefault="0093423F" w:rsidP="004E1875">
            <w:pPr>
              <w:spacing w:line="264" w:lineRule="auto"/>
              <w:rPr>
                <w:sz w:val="22"/>
                <w:szCs w:val="22"/>
              </w:rPr>
            </w:pPr>
          </w:p>
        </w:tc>
      </w:tr>
    </w:tbl>
    <w:p w14:paraId="7A93073F" w14:textId="77777777" w:rsidR="0093423F" w:rsidRPr="00C73C7A" w:rsidRDefault="0093423F" w:rsidP="004E1875">
      <w:pPr>
        <w:spacing w:after="0" w:line="264" w:lineRule="auto"/>
        <w:rPr>
          <w:rFonts w:eastAsia="MS Mincho" w:cs="Times New Roman"/>
          <w:szCs w:val="24"/>
        </w:rPr>
      </w:pPr>
    </w:p>
    <w:p w14:paraId="758A077A" w14:textId="77777777" w:rsidR="0093423F" w:rsidRPr="00C73C7A" w:rsidRDefault="0093423F" w:rsidP="004E1875">
      <w:pPr>
        <w:spacing w:after="0" w:line="264" w:lineRule="auto"/>
        <w:rPr>
          <w:rFonts w:eastAsia="MS Mincho" w:cs="Times New Roman"/>
          <w:szCs w:val="24"/>
        </w:rPr>
      </w:pPr>
    </w:p>
    <w:p w14:paraId="4B4DBC72" w14:textId="77777777" w:rsidR="0093423F" w:rsidRPr="00C73C7A" w:rsidRDefault="0093423F" w:rsidP="004E1875">
      <w:pPr>
        <w:pStyle w:val="Heading2"/>
        <w:rPr>
          <w:rFonts w:eastAsia="MS Gothic"/>
        </w:rPr>
      </w:pPr>
      <w:bookmarkStart w:id="30" w:name="_Toc167280785"/>
      <w:r w:rsidRPr="00C73C7A">
        <w:rPr>
          <w:rFonts w:eastAsia="MS Gothic"/>
        </w:rPr>
        <w:t>Guidance notes</w:t>
      </w:r>
      <w:bookmarkEnd w:id="30"/>
    </w:p>
    <w:p w14:paraId="00433543" w14:textId="77777777" w:rsidR="0093423F" w:rsidRPr="00C73C7A" w:rsidRDefault="0093423F" w:rsidP="004E1875">
      <w:pPr>
        <w:spacing w:after="0" w:line="264" w:lineRule="auto"/>
        <w:rPr>
          <w:rFonts w:eastAsia="MS Mincho" w:cs="Times New Roman"/>
          <w:szCs w:val="24"/>
        </w:rPr>
      </w:pPr>
    </w:p>
    <w:p w14:paraId="2D5F08A2" w14:textId="77777777" w:rsidR="0093423F" w:rsidRPr="00C73C7A" w:rsidRDefault="0093423F" w:rsidP="004E1875">
      <w:pPr>
        <w:spacing w:after="0" w:line="264" w:lineRule="auto"/>
        <w:rPr>
          <w:rFonts w:eastAsia="MS Mincho" w:cs="Times New Roman"/>
          <w:szCs w:val="24"/>
        </w:rPr>
      </w:pPr>
      <w:r w:rsidRPr="00C73C7A">
        <w:rPr>
          <w:rFonts w:eastAsia="MS Mincho" w:cs="Times New Roman"/>
          <w:b/>
          <w:bCs/>
          <w:szCs w:val="24"/>
        </w:rPr>
        <w:t>Both</w:t>
      </w:r>
      <w:r w:rsidRPr="00C73C7A">
        <w:rPr>
          <w:rFonts w:eastAsia="MS Mincho" w:cs="Times New Roman"/>
          <w:szCs w:val="24"/>
        </w:rPr>
        <w:t xml:space="preserve"> the teacher </w:t>
      </w:r>
      <w:r w:rsidRPr="00C73C7A">
        <w:rPr>
          <w:rFonts w:eastAsia="MS Mincho" w:cs="Times New Roman"/>
          <w:b/>
          <w:bCs/>
          <w:szCs w:val="24"/>
        </w:rPr>
        <w:t>and</w:t>
      </w:r>
      <w:r w:rsidRPr="00C73C7A">
        <w:rPr>
          <w:rFonts w:eastAsia="MS Mincho" w:cs="Times New Roman"/>
          <w:szCs w:val="24"/>
        </w:rPr>
        <w:t xml:space="preserve"> the student are responsible for completing this form.</w:t>
      </w:r>
    </w:p>
    <w:p w14:paraId="31DAF8A9" w14:textId="77777777" w:rsidR="0093423F" w:rsidRPr="00C73C7A" w:rsidRDefault="0093423F" w:rsidP="004E1875">
      <w:pPr>
        <w:spacing w:after="0" w:line="264" w:lineRule="auto"/>
        <w:rPr>
          <w:rFonts w:eastAsia="MS Mincho" w:cs="Times New Roman"/>
          <w:szCs w:val="24"/>
        </w:rPr>
      </w:pPr>
    </w:p>
    <w:p w14:paraId="38822A09"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w:t>
      </w:r>
      <w:r w:rsidRPr="00C73C7A">
        <w:rPr>
          <w:rFonts w:eastAsia="MS Mincho" w:cs="Times New Roman"/>
          <w:b/>
          <w:bCs/>
          <w:szCs w:val="24"/>
        </w:rPr>
        <w:t>teacher</w:t>
      </w:r>
      <w:r w:rsidRPr="00C73C7A">
        <w:rPr>
          <w:rFonts w:eastAsia="MS Mincho" w:cs="Times New Roman"/>
          <w:szCs w:val="24"/>
        </w:rPr>
        <w:t xml:space="preserve"> </w:t>
      </w:r>
      <w:r w:rsidRPr="00C73C7A">
        <w:rPr>
          <w:rFonts w:eastAsia="MS Mincho" w:cs="Times New Roman"/>
          <w:b/>
          <w:bCs/>
          <w:szCs w:val="24"/>
        </w:rPr>
        <w:t>must</w:t>
      </w:r>
      <w:r w:rsidRPr="00C73C7A">
        <w:rPr>
          <w:rFonts w:eastAsia="MS Mincho" w:cs="Times New Roman"/>
          <w:szCs w:val="24"/>
        </w:rPr>
        <w:t>:</w:t>
      </w:r>
    </w:p>
    <w:p w14:paraId="74936F69"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use the form to describe in detail what they observed the student doing.</w:t>
      </w:r>
    </w:p>
    <w:p w14:paraId="57260EAC"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give contextualised details of what the student did and how this relates to the Assessment Criteria.</w:t>
      </w:r>
    </w:p>
    <w:p w14:paraId="6A0DBC51"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say how well the activity was completed in relation to the Assessment Criteria with reasons.</w:t>
      </w:r>
    </w:p>
    <w:p w14:paraId="2BFE557B" w14:textId="0A3AA46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share what they have written with the student and offer the opportunity to discuss if the student disagrees with what is written.</w:t>
      </w:r>
    </w:p>
    <w:p w14:paraId="5722124B" w14:textId="73663BAA"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 xml:space="preserve">reach agreement with the student before the work is submitted for </w:t>
      </w:r>
      <w:r w:rsidR="0077648E" w:rsidRPr="00C73C7A">
        <w:rPr>
          <w:rFonts w:eastAsia="Calibri" w:cs="Arial"/>
        </w:rPr>
        <w:t>moderation</w:t>
      </w:r>
      <w:r w:rsidRPr="00C73C7A">
        <w:rPr>
          <w:rFonts w:eastAsia="MS Mincho" w:cs="Times New Roman"/>
          <w:szCs w:val="24"/>
        </w:rPr>
        <w:t>.</w:t>
      </w:r>
    </w:p>
    <w:p w14:paraId="5124B371" w14:textId="77777777" w:rsidR="0093423F" w:rsidRPr="00C73C7A" w:rsidRDefault="0093423F" w:rsidP="004E1875">
      <w:pPr>
        <w:numPr>
          <w:ilvl w:val="0"/>
          <w:numId w:val="11"/>
        </w:numPr>
        <w:spacing w:after="0" w:line="264" w:lineRule="auto"/>
        <w:contextualSpacing/>
        <w:rPr>
          <w:rFonts w:eastAsia="MS Mincho" w:cs="Times New Roman"/>
          <w:szCs w:val="24"/>
        </w:rPr>
      </w:pPr>
      <w:r w:rsidRPr="00C73C7A">
        <w:rPr>
          <w:rFonts w:eastAsia="MS Mincho" w:cs="Times New Roman"/>
          <w:szCs w:val="24"/>
        </w:rPr>
        <w:t>sign and date the form as evidence of agreement.</w:t>
      </w:r>
    </w:p>
    <w:p w14:paraId="0804DAFC" w14:textId="77777777" w:rsidR="0093423F" w:rsidRPr="00C73C7A" w:rsidRDefault="0093423F" w:rsidP="004E1875">
      <w:pPr>
        <w:spacing w:after="0" w:line="264" w:lineRule="auto"/>
        <w:rPr>
          <w:rFonts w:eastAsia="MS Mincho" w:cs="Times New Roman"/>
          <w:szCs w:val="24"/>
        </w:rPr>
      </w:pPr>
    </w:p>
    <w:p w14:paraId="3D519C5C"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w:t>
      </w:r>
      <w:r w:rsidRPr="00C73C7A">
        <w:rPr>
          <w:rFonts w:eastAsia="MS Mincho" w:cs="Times New Roman"/>
          <w:b/>
          <w:bCs/>
          <w:szCs w:val="24"/>
        </w:rPr>
        <w:t>student</w:t>
      </w:r>
      <w:r w:rsidRPr="00C73C7A">
        <w:rPr>
          <w:rFonts w:eastAsia="MS Mincho" w:cs="Times New Roman"/>
          <w:szCs w:val="24"/>
        </w:rPr>
        <w:t xml:space="preserve"> </w:t>
      </w:r>
      <w:r w:rsidRPr="00C73C7A">
        <w:rPr>
          <w:rFonts w:eastAsia="MS Mincho" w:cs="Times New Roman"/>
          <w:b/>
          <w:bCs/>
          <w:szCs w:val="24"/>
        </w:rPr>
        <w:t>must</w:t>
      </w:r>
      <w:r w:rsidRPr="00C73C7A">
        <w:rPr>
          <w:rFonts w:eastAsia="MS Mincho" w:cs="Times New Roman"/>
          <w:szCs w:val="24"/>
        </w:rPr>
        <w:t>:</w:t>
      </w:r>
    </w:p>
    <w:p w14:paraId="7EE852B4" w14:textId="05035F98" w:rsidR="0093423F" w:rsidRPr="00C73C7A" w:rsidRDefault="0093423F" w:rsidP="004E1875">
      <w:pPr>
        <w:numPr>
          <w:ilvl w:val="0"/>
          <w:numId w:val="13"/>
        </w:numPr>
        <w:spacing w:after="0" w:line="264" w:lineRule="auto"/>
        <w:contextualSpacing/>
        <w:rPr>
          <w:rFonts w:eastAsia="MS Mincho" w:cs="Times New Roman"/>
          <w:szCs w:val="24"/>
        </w:rPr>
      </w:pPr>
      <w:r w:rsidRPr="00C73C7A">
        <w:rPr>
          <w:rFonts w:eastAsia="MS Mincho" w:cs="Times New Roman"/>
          <w:szCs w:val="24"/>
        </w:rPr>
        <w:t>reach agreement with the teacher before the work is submitted for</w:t>
      </w:r>
      <w:r w:rsidR="008A693D" w:rsidRPr="00C73C7A">
        <w:rPr>
          <w:rFonts w:eastAsia="MS Mincho" w:cs="Times New Roman"/>
          <w:szCs w:val="24"/>
        </w:rPr>
        <w:t xml:space="preserve"> </w:t>
      </w:r>
      <w:r w:rsidR="00292F5E" w:rsidRPr="00C73C7A">
        <w:rPr>
          <w:rFonts w:eastAsia="Calibri" w:cs="Arial"/>
        </w:rPr>
        <w:t>moderation</w:t>
      </w:r>
      <w:r w:rsidRPr="00C73C7A">
        <w:rPr>
          <w:rFonts w:eastAsia="MS Mincho" w:cs="Times New Roman"/>
          <w:szCs w:val="24"/>
        </w:rPr>
        <w:t>.</w:t>
      </w:r>
    </w:p>
    <w:p w14:paraId="31B9C910" w14:textId="06C1AFEE" w:rsidR="0093423F" w:rsidRPr="00C73C7A" w:rsidRDefault="0093423F" w:rsidP="004E1875">
      <w:pPr>
        <w:numPr>
          <w:ilvl w:val="0"/>
          <w:numId w:val="13"/>
        </w:numPr>
        <w:spacing w:after="0" w:line="264" w:lineRule="auto"/>
        <w:contextualSpacing/>
        <w:rPr>
          <w:rFonts w:eastAsia="MS Mincho" w:cs="Times New Roman"/>
          <w:szCs w:val="24"/>
        </w:rPr>
      </w:pPr>
      <w:r w:rsidRPr="00C73C7A">
        <w:rPr>
          <w:rFonts w:eastAsia="MS Mincho" w:cs="Times New Roman"/>
          <w:szCs w:val="24"/>
        </w:rPr>
        <w:t>use the form to show that they agree with the teacher’s record of the activity observed</w:t>
      </w:r>
      <w:r w:rsidR="00673A15" w:rsidRPr="00C73C7A">
        <w:rPr>
          <w:rFonts w:eastAsia="MS Mincho" w:cs="Times New Roman"/>
          <w:szCs w:val="24"/>
        </w:rPr>
        <w:t>.</w:t>
      </w:r>
    </w:p>
    <w:p w14:paraId="3F634673" w14:textId="77777777" w:rsidR="0093423F" w:rsidRPr="00C73C7A" w:rsidRDefault="0093423F" w:rsidP="004E1875">
      <w:pPr>
        <w:numPr>
          <w:ilvl w:val="0"/>
          <w:numId w:val="13"/>
        </w:numPr>
        <w:spacing w:after="0" w:line="264" w:lineRule="auto"/>
        <w:contextualSpacing/>
        <w:rPr>
          <w:rFonts w:eastAsia="MS Mincho" w:cs="Times New Roman"/>
          <w:szCs w:val="24"/>
        </w:rPr>
      </w:pPr>
      <w:r w:rsidRPr="00C73C7A">
        <w:rPr>
          <w:rFonts w:eastAsia="MS Mincho" w:cs="Times New Roman"/>
          <w:szCs w:val="24"/>
        </w:rPr>
        <w:t>sign and date the form as evidence of agreement.</w:t>
      </w:r>
    </w:p>
    <w:p w14:paraId="5E92893C" w14:textId="77777777" w:rsidR="0093423F" w:rsidRPr="00C73C7A" w:rsidRDefault="0093423F" w:rsidP="004E1875">
      <w:pPr>
        <w:spacing w:after="0" w:line="264" w:lineRule="auto"/>
        <w:rPr>
          <w:rFonts w:eastAsia="MS Mincho" w:cs="Times New Roman"/>
          <w:szCs w:val="24"/>
        </w:rPr>
      </w:pPr>
    </w:p>
    <w:p w14:paraId="36A7AC5F"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form </w:t>
      </w:r>
      <w:r w:rsidRPr="00C73C7A">
        <w:rPr>
          <w:rFonts w:eastAsia="MS Mincho" w:cs="Times New Roman"/>
          <w:b/>
          <w:bCs/>
          <w:szCs w:val="24"/>
        </w:rPr>
        <w:t>must</w:t>
      </w:r>
      <w:r w:rsidRPr="00C73C7A">
        <w:rPr>
          <w:rFonts w:eastAsia="MS Mincho" w:cs="Times New Roman"/>
          <w:szCs w:val="24"/>
        </w:rPr>
        <w:t>:</w:t>
      </w:r>
    </w:p>
    <w:p w14:paraId="598C8FBA" w14:textId="77777777" w:rsidR="0093423F" w:rsidRPr="00C73C7A" w:rsidRDefault="0093423F" w:rsidP="004E1875">
      <w:pPr>
        <w:numPr>
          <w:ilvl w:val="0"/>
          <w:numId w:val="12"/>
        </w:numPr>
        <w:spacing w:after="0" w:line="264" w:lineRule="auto"/>
        <w:contextualSpacing/>
        <w:rPr>
          <w:rFonts w:eastAsia="MS Mincho" w:cs="Times New Roman"/>
        </w:rPr>
      </w:pPr>
      <w:r w:rsidRPr="00C73C7A">
        <w:rPr>
          <w:rFonts w:eastAsia="MS Mincho" w:cs="Times New Roman"/>
        </w:rPr>
        <w:t>be accompanied by extra evidence, as required by the task.</w:t>
      </w:r>
    </w:p>
    <w:p w14:paraId="0072BCE6" w14:textId="77777777" w:rsidR="0093423F" w:rsidRPr="00C73C7A" w:rsidRDefault="0093423F" w:rsidP="004E1875">
      <w:pPr>
        <w:numPr>
          <w:ilvl w:val="0"/>
          <w:numId w:val="12"/>
        </w:numPr>
        <w:spacing w:after="0" w:line="264" w:lineRule="auto"/>
        <w:contextualSpacing/>
        <w:rPr>
          <w:rFonts w:eastAsia="MS Mincho" w:cs="Times New Roman"/>
          <w:szCs w:val="24"/>
        </w:rPr>
      </w:pPr>
      <w:r w:rsidRPr="00C73C7A">
        <w:rPr>
          <w:rFonts w:eastAsia="MS Mincho" w:cs="Times New Roman"/>
          <w:szCs w:val="24"/>
        </w:rPr>
        <w:t>provide evidence that is individual to the student.</w:t>
      </w:r>
    </w:p>
    <w:p w14:paraId="4CC56D5D" w14:textId="77777777" w:rsidR="0093423F" w:rsidRPr="00C73C7A" w:rsidRDefault="0093423F" w:rsidP="004E1875">
      <w:pPr>
        <w:spacing w:after="0" w:line="264" w:lineRule="auto"/>
        <w:rPr>
          <w:rFonts w:eastAsia="MS Mincho" w:cs="Times New Roman"/>
          <w:szCs w:val="24"/>
        </w:rPr>
      </w:pPr>
    </w:p>
    <w:p w14:paraId="4D017043" w14:textId="77777777" w:rsidR="0093423F" w:rsidRPr="00C73C7A" w:rsidRDefault="0093423F" w:rsidP="004E1875">
      <w:pPr>
        <w:spacing w:after="0" w:line="264" w:lineRule="auto"/>
        <w:rPr>
          <w:rFonts w:eastAsia="MS Mincho" w:cs="Times New Roman"/>
          <w:szCs w:val="24"/>
        </w:rPr>
      </w:pPr>
      <w:r w:rsidRPr="00C73C7A">
        <w:rPr>
          <w:rFonts w:eastAsia="MS Mincho" w:cs="Times New Roman"/>
          <w:szCs w:val="24"/>
        </w:rPr>
        <w:t xml:space="preserve">The form </w:t>
      </w:r>
      <w:r w:rsidRPr="00C73C7A">
        <w:rPr>
          <w:rFonts w:eastAsia="MS Mincho" w:cs="Times New Roman"/>
          <w:b/>
          <w:bCs/>
          <w:szCs w:val="24"/>
        </w:rPr>
        <w:t>must not</w:t>
      </w:r>
      <w:r w:rsidRPr="00C73C7A">
        <w:rPr>
          <w:rFonts w:eastAsia="MS Mincho" w:cs="Times New Roman"/>
          <w:szCs w:val="24"/>
        </w:rPr>
        <w:t>:</w:t>
      </w:r>
    </w:p>
    <w:p w14:paraId="4B3C99B9"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contain a simple repeat of the Assessment Criteria.</w:t>
      </w:r>
    </w:p>
    <w:p w14:paraId="6EE230CF"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contain just a list of skills.</w:t>
      </w:r>
    </w:p>
    <w:p w14:paraId="767776E6"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be completed by anyone other than the teacher observing the activity and the student completing the activity.</w:t>
      </w:r>
    </w:p>
    <w:p w14:paraId="60193F94"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be written by the student for the teacher to sign.</w:t>
      </w:r>
    </w:p>
    <w:p w14:paraId="43A8EB81" w14:textId="77777777" w:rsidR="0093423F" w:rsidRPr="00C73C7A" w:rsidRDefault="0093423F" w:rsidP="004E1875">
      <w:pPr>
        <w:numPr>
          <w:ilvl w:val="0"/>
          <w:numId w:val="14"/>
        </w:numPr>
        <w:spacing w:after="0" w:line="264" w:lineRule="auto"/>
        <w:contextualSpacing/>
        <w:rPr>
          <w:rFonts w:eastAsia="MS Mincho" w:cs="Times New Roman"/>
          <w:szCs w:val="24"/>
        </w:rPr>
      </w:pPr>
      <w:r w:rsidRPr="00C73C7A">
        <w:rPr>
          <w:rFonts w:eastAsia="MS Mincho" w:cs="Times New Roman"/>
          <w:szCs w:val="24"/>
        </w:rPr>
        <w:t>be used to evidence achievement of a whole unit or task in isolation.</w:t>
      </w:r>
    </w:p>
    <w:p w14:paraId="308C597C" w14:textId="77777777" w:rsidR="00D81E12" w:rsidRPr="00C73C7A" w:rsidRDefault="0093423F" w:rsidP="004E1875">
      <w:pPr>
        <w:rPr>
          <w:rFonts w:cs="Arial"/>
        </w:rPr>
        <w:sectPr w:rsidR="00D81E12" w:rsidRPr="00C73C7A" w:rsidSect="0066638E">
          <w:headerReference w:type="even" r:id="rId14"/>
          <w:headerReference w:type="default" r:id="rId15"/>
          <w:footerReference w:type="default" r:id="rId16"/>
          <w:headerReference w:type="first" r:id="rId17"/>
          <w:footerReference w:type="first" r:id="rId18"/>
          <w:pgSz w:w="11906" w:h="16838"/>
          <w:pgMar w:top="1440" w:right="1440" w:bottom="1440" w:left="1440" w:header="708" w:footer="567" w:gutter="0"/>
          <w:cols w:space="708"/>
          <w:titlePg/>
          <w:docGrid w:linePitch="360"/>
        </w:sectPr>
      </w:pPr>
      <w:r w:rsidRPr="00C73C7A">
        <w:rPr>
          <w:rFonts w:cs="Arial"/>
        </w:rPr>
        <w:br w:type="page"/>
      </w:r>
    </w:p>
    <w:p w14:paraId="61819C42" w14:textId="497FB6DF" w:rsidR="02CD6F68" w:rsidRPr="00C73C7A" w:rsidRDefault="001B2002" w:rsidP="004E1875">
      <w:pPr>
        <w:pStyle w:val="Heading1"/>
      </w:pPr>
      <w:bookmarkStart w:id="33" w:name="_Toc139100269"/>
      <w:bookmarkStart w:id="34" w:name="_Toc167280786"/>
      <w:r w:rsidRPr="00C73C7A">
        <w:lastRenderedPageBreak/>
        <w:t>Risk Assessment Template</w:t>
      </w:r>
      <w:bookmarkEnd w:id="33"/>
      <w:bookmarkEnd w:id="34"/>
      <w:r w:rsidRPr="00C73C7A" w:rsidDel="001B2002">
        <w:t xml:space="preserve"> </w:t>
      </w:r>
    </w:p>
    <w:p w14:paraId="3F03E69B" w14:textId="77777777" w:rsidR="00B6781D" w:rsidRPr="00C73C7A" w:rsidRDefault="00B6781D" w:rsidP="004E1875"/>
    <w:tbl>
      <w:tblPr>
        <w:tblStyle w:val="TableGrid3"/>
        <w:tblW w:w="13950" w:type="dxa"/>
        <w:tblInd w:w="0" w:type="dxa"/>
        <w:tblLayout w:type="fixed"/>
        <w:tblLook w:val="06A0" w:firstRow="1" w:lastRow="0" w:firstColumn="1" w:lastColumn="0" w:noHBand="1" w:noVBand="1"/>
      </w:tblPr>
      <w:tblGrid>
        <w:gridCol w:w="2775"/>
        <w:gridCol w:w="11175"/>
      </w:tblGrid>
      <w:tr w:rsidR="00C73C7A" w:rsidRPr="00C73C7A" w14:paraId="3744EBC3"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2795059E" w14:textId="77777777" w:rsidR="00B6781D" w:rsidRPr="00C73C7A" w:rsidRDefault="00B6781D" w:rsidP="004E1875">
            <w:pPr>
              <w:rPr>
                <w:rFonts w:cs="Arial"/>
              </w:rPr>
            </w:pPr>
            <w:r w:rsidRPr="00C73C7A">
              <w:rPr>
                <w:rFonts w:cs="Arial"/>
              </w:rPr>
              <w:t>Title of investigation</w:t>
            </w:r>
          </w:p>
        </w:tc>
        <w:tc>
          <w:tcPr>
            <w:tcW w:w="11175" w:type="dxa"/>
            <w:tcBorders>
              <w:top w:val="single" w:sz="4" w:space="0" w:color="auto"/>
              <w:left w:val="single" w:sz="4" w:space="0" w:color="auto"/>
              <w:bottom w:val="single" w:sz="4" w:space="0" w:color="auto"/>
              <w:right w:val="single" w:sz="4" w:space="0" w:color="auto"/>
            </w:tcBorders>
          </w:tcPr>
          <w:p w14:paraId="1B055970" w14:textId="77777777" w:rsidR="00B6781D" w:rsidRPr="00C73C7A" w:rsidRDefault="00B6781D" w:rsidP="004E1875">
            <w:pPr>
              <w:rPr>
                <w:rFonts w:cs="Arial"/>
              </w:rPr>
            </w:pPr>
          </w:p>
        </w:tc>
      </w:tr>
      <w:tr w:rsidR="00C73C7A" w:rsidRPr="00C73C7A" w14:paraId="1E5F5968"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6A157C04" w14:textId="12A3326C" w:rsidR="00B6781D" w:rsidRPr="00C73C7A" w:rsidRDefault="00B6781D" w:rsidP="004E1875">
            <w:pPr>
              <w:rPr>
                <w:rFonts w:cs="Arial"/>
              </w:rPr>
            </w:pPr>
            <w:r w:rsidRPr="00C73C7A">
              <w:rPr>
                <w:rFonts w:cs="Arial"/>
              </w:rPr>
              <w:t xml:space="preserve">Candidate </w:t>
            </w:r>
            <w:r w:rsidR="00736280" w:rsidRPr="00C73C7A">
              <w:rPr>
                <w:rFonts w:cs="Arial"/>
              </w:rPr>
              <w:t>n</w:t>
            </w:r>
            <w:r w:rsidRPr="00C73C7A">
              <w:rPr>
                <w:rFonts w:cs="Arial"/>
              </w:rPr>
              <w:t>ame</w:t>
            </w:r>
          </w:p>
        </w:tc>
        <w:tc>
          <w:tcPr>
            <w:tcW w:w="11175" w:type="dxa"/>
            <w:tcBorders>
              <w:top w:val="single" w:sz="4" w:space="0" w:color="auto"/>
              <w:left w:val="single" w:sz="4" w:space="0" w:color="auto"/>
              <w:bottom w:val="single" w:sz="4" w:space="0" w:color="auto"/>
              <w:right w:val="single" w:sz="4" w:space="0" w:color="auto"/>
            </w:tcBorders>
          </w:tcPr>
          <w:p w14:paraId="5543A009" w14:textId="77777777" w:rsidR="00B6781D" w:rsidRPr="00C73C7A" w:rsidRDefault="00B6781D" w:rsidP="004E1875">
            <w:pPr>
              <w:rPr>
                <w:rFonts w:cs="Arial"/>
              </w:rPr>
            </w:pPr>
          </w:p>
        </w:tc>
      </w:tr>
      <w:tr w:rsidR="00B6781D" w:rsidRPr="00C73C7A" w14:paraId="4C160C2E"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4AF59FFB" w14:textId="2E40A59F" w:rsidR="00B6781D" w:rsidRPr="00C73C7A" w:rsidRDefault="00B6781D" w:rsidP="004E1875">
            <w:pPr>
              <w:rPr>
                <w:rFonts w:cs="Arial"/>
              </w:rPr>
            </w:pPr>
            <w:r w:rsidRPr="00C73C7A">
              <w:rPr>
                <w:rFonts w:cs="Arial"/>
              </w:rPr>
              <w:t xml:space="preserve">Date </w:t>
            </w:r>
            <w:r w:rsidR="00736280" w:rsidRPr="00C73C7A">
              <w:rPr>
                <w:rFonts w:cs="Arial"/>
              </w:rPr>
              <w:t>c</w:t>
            </w:r>
            <w:r w:rsidRPr="00C73C7A">
              <w:rPr>
                <w:rFonts w:cs="Arial"/>
              </w:rPr>
              <w:t>ompleted</w:t>
            </w:r>
          </w:p>
        </w:tc>
        <w:tc>
          <w:tcPr>
            <w:tcW w:w="11175" w:type="dxa"/>
            <w:tcBorders>
              <w:top w:val="single" w:sz="4" w:space="0" w:color="auto"/>
              <w:left w:val="single" w:sz="4" w:space="0" w:color="auto"/>
              <w:bottom w:val="single" w:sz="4" w:space="0" w:color="auto"/>
              <w:right w:val="single" w:sz="4" w:space="0" w:color="auto"/>
            </w:tcBorders>
          </w:tcPr>
          <w:p w14:paraId="4C0738AC" w14:textId="77777777" w:rsidR="00B6781D" w:rsidRPr="00C73C7A" w:rsidRDefault="00B6781D" w:rsidP="004E1875">
            <w:pPr>
              <w:rPr>
                <w:rFonts w:cs="Arial"/>
              </w:rPr>
            </w:pPr>
          </w:p>
        </w:tc>
      </w:tr>
    </w:tbl>
    <w:p w14:paraId="775FAED1" w14:textId="77777777" w:rsidR="00B6781D" w:rsidRPr="00C73C7A" w:rsidRDefault="00B6781D" w:rsidP="004E1875"/>
    <w:tbl>
      <w:tblPr>
        <w:tblStyle w:val="TableGrid3"/>
        <w:tblW w:w="13887" w:type="dxa"/>
        <w:tblInd w:w="0" w:type="dxa"/>
        <w:tblLook w:val="04A0" w:firstRow="1" w:lastRow="0" w:firstColumn="1" w:lastColumn="0" w:noHBand="0" w:noVBand="1"/>
      </w:tblPr>
      <w:tblGrid>
        <w:gridCol w:w="2777"/>
        <w:gridCol w:w="2777"/>
        <w:gridCol w:w="2778"/>
        <w:gridCol w:w="2777"/>
        <w:gridCol w:w="2778"/>
      </w:tblGrid>
      <w:tr w:rsidR="00C73C7A" w:rsidRPr="00C73C7A" w14:paraId="705F0FE9" w14:textId="77777777" w:rsidTr="00EF7138">
        <w:tc>
          <w:tcPr>
            <w:tcW w:w="2777" w:type="dxa"/>
            <w:tcBorders>
              <w:top w:val="single" w:sz="4" w:space="0" w:color="auto"/>
              <w:left w:val="single" w:sz="4" w:space="0" w:color="auto"/>
              <w:bottom w:val="single" w:sz="4" w:space="0" w:color="auto"/>
              <w:right w:val="single" w:sz="4" w:space="0" w:color="auto"/>
            </w:tcBorders>
            <w:hideMark/>
          </w:tcPr>
          <w:p w14:paraId="7DDB494B" w14:textId="77777777" w:rsidR="006E7238" w:rsidRPr="00C73C7A" w:rsidRDefault="006E7238" w:rsidP="004E1875">
            <w:pPr>
              <w:jc w:val="center"/>
              <w:rPr>
                <w:rFonts w:cs="Arial"/>
              </w:rPr>
            </w:pPr>
            <w:r w:rsidRPr="00C73C7A">
              <w:rPr>
                <w:rFonts w:cs="Arial"/>
                <w:b/>
                <w:bCs/>
              </w:rPr>
              <w:t xml:space="preserve">Hazardous chemical, </w:t>
            </w:r>
            <w:proofErr w:type="gramStart"/>
            <w:r w:rsidRPr="00C73C7A">
              <w:rPr>
                <w:rFonts w:cs="Arial"/>
                <w:b/>
                <w:bCs/>
              </w:rPr>
              <w:t>procedure</w:t>
            </w:r>
            <w:proofErr w:type="gramEnd"/>
            <w:r w:rsidRPr="00C73C7A">
              <w:rPr>
                <w:rFonts w:cs="Arial"/>
                <w:b/>
                <w:bCs/>
              </w:rPr>
              <w:t xml:space="preserve"> or equipment</w:t>
            </w:r>
          </w:p>
        </w:tc>
        <w:tc>
          <w:tcPr>
            <w:tcW w:w="2777" w:type="dxa"/>
            <w:tcBorders>
              <w:top w:val="single" w:sz="4" w:space="0" w:color="auto"/>
              <w:left w:val="single" w:sz="4" w:space="0" w:color="auto"/>
              <w:bottom w:val="single" w:sz="4" w:space="0" w:color="auto"/>
              <w:right w:val="single" w:sz="4" w:space="0" w:color="auto"/>
            </w:tcBorders>
            <w:hideMark/>
          </w:tcPr>
          <w:p w14:paraId="6097B87B" w14:textId="43B24805" w:rsidR="006E7238" w:rsidRPr="00C73C7A" w:rsidRDefault="006E7238" w:rsidP="004E1875">
            <w:pPr>
              <w:jc w:val="center"/>
              <w:rPr>
                <w:rFonts w:cs="Arial"/>
                <w:b/>
                <w:bCs/>
              </w:rPr>
            </w:pPr>
            <w:r w:rsidRPr="00C73C7A">
              <w:rPr>
                <w:rFonts w:cs="Arial"/>
                <w:b/>
                <w:bCs/>
              </w:rPr>
              <w:t>Hazard</w:t>
            </w:r>
          </w:p>
        </w:tc>
        <w:tc>
          <w:tcPr>
            <w:tcW w:w="2778" w:type="dxa"/>
            <w:tcBorders>
              <w:top w:val="single" w:sz="4" w:space="0" w:color="auto"/>
              <w:left w:val="single" w:sz="4" w:space="0" w:color="auto"/>
              <w:bottom w:val="single" w:sz="4" w:space="0" w:color="auto"/>
              <w:right w:val="single" w:sz="4" w:space="0" w:color="auto"/>
            </w:tcBorders>
            <w:hideMark/>
          </w:tcPr>
          <w:p w14:paraId="378D38CD" w14:textId="2981C780" w:rsidR="006E7238" w:rsidRPr="00C73C7A" w:rsidRDefault="006E7238" w:rsidP="004E1875">
            <w:pPr>
              <w:jc w:val="center"/>
              <w:rPr>
                <w:rFonts w:cs="Arial"/>
                <w:b/>
                <w:bCs/>
              </w:rPr>
            </w:pPr>
            <w:r w:rsidRPr="00C73C7A">
              <w:rPr>
                <w:rFonts w:cs="Arial"/>
                <w:b/>
                <w:bCs/>
              </w:rPr>
              <w:t>Risk</w:t>
            </w:r>
          </w:p>
        </w:tc>
        <w:tc>
          <w:tcPr>
            <w:tcW w:w="2777" w:type="dxa"/>
            <w:tcBorders>
              <w:top w:val="single" w:sz="4" w:space="0" w:color="auto"/>
              <w:left w:val="single" w:sz="4" w:space="0" w:color="auto"/>
              <w:bottom w:val="single" w:sz="4" w:space="0" w:color="auto"/>
              <w:right w:val="single" w:sz="4" w:space="0" w:color="auto"/>
            </w:tcBorders>
            <w:hideMark/>
          </w:tcPr>
          <w:p w14:paraId="3FC8DC73" w14:textId="77777777" w:rsidR="006E7238" w:rsidRPr="00C73C7A" w:rsidRDefault="006E7238" w:rsidP="004E1875">
            <w:pPr>
              <w:jc w:val="center"/>
              <w:rPr>
                <w:rFonts w:cs="Arial"/>
                <w:b/>
                <w:bCs/>
              </w:rPr>
            </w:pPr>
            <w:r w:rsidRPr="00C73C7A">
              <w:rPr>
                <w:rFonts w:cs="Arial"/>
                <w:b/>
                <w:bCs/>
              </w:rPr>
              <w:t>Control measures</w:t>
            </w:r>
          </w:p>
        </w:tc>
        <w:tc>
          <w:tcPr>
            <w:tcW w:w="2778" w:type="dxa"/>
            <w:tcBorders>
              <w:top w:val="single" w:sz="4" w:space="0" w:color="auto"/>
              <w:left w:val="single" w:sz="4" w:space="0" w:color="auto"/>
              <w:bottom w:val="single" w:sz="4" w:space="0" w:color="auto"/>
              <w:right w:val="single" w:sz="4" w:space="0" w:color="auto"/>
            </w:tcBorders>
            <w:hideMark/>
          </w:tcPr>
          <w:p w14:paraId="17BE08AA" w14:textId="77777777" w:rsidR="006E7238" w:rsidRPr="00C73C7A" w:rsidRDefault="006E7238" w:rsidP="004E1875">
            <w:pPr>
              <w:jc w:val="center"/>
              <w:rPr>
                <w:rFonts w:cs="Arial"/>
                <w:b/>
                <w:bCs/>
              </w:rPr>
            </w:pPr>
            <w:r w:rsidRPr="00C73C7A">
              <w:rPr>
                <w:rFonts w:cs="Arial"/>
                <w:b/>
                <w:bCs/>
              </w:rPr>
              <w:t>Emergency measures</w:t>
            </w:r>
          </w:p>
        </w:tc>
      </w:tr>
      <w:tr w:rsidR="00C73C7A" w:rsidRPr="00C73C7A" w14:paraId="22686782"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09F259A8" w14:textId="77777777" w:rsidR="006E7238" w:rsidRPr="00C73C7A" w:rsidRDefault="006E7238" w:rsidP="004E1875">
            <w:pPr>
              <w:rPr>
                <w:rFonts w:cs="Arial"/>
                <w:i/>
                <w:iCs/>
              </w:rPr>
            </w:pPr>
          </w:p>
        </w:tc>
        <w:tc>
          <w:tcPr>
            <w:tcW w:w="2777" w:type="dxa"/>
            <w:tcBorders>
              <w:top w:val="single" w:sz="4" w:space="0" w:color="auto"/>
              <w:left w:val="single" w:sz="4" w:space="0" w:color="auto"/>
              <w:bottom w:val="single" w:sz="4" w:space="0" w:color="auto"/>
              <w:right w:val="single" w:sz="4" w:space="0" w:color="auto"/>
            </w:tcBorders>
          </w:tcPr>
          <w:p w14:paraId="316626D2" w14:textId="77777777" w:rsidR="006E7238" w:rsidRPr="00C73C7A" w:rsidRDefault="006E7238" w:rsidP="004E1875">
            <w:pPr>
              <w:rPr>
                <w:rFonts w:cs="Arial"/>
                <w:i/>
                <w:iCs/>
              </w:rPr>
            </w:pPr>
          </w:p>
        </w:tc>
        <w:tc>
          <w:tcPr>
            <w:tcW w:w="2778" w:type="dxa"/>
            <w:tcBorders>
              <w:top w:val="single" w:sz="4" w:space="0" w:color="auto"/>
              <w:left w:val="single" w:sz="4" w:space="0" w:color="auto"/>
              <w:bottom w:val="single" w:sz="4" w:space="0" w:color="auto"/>
              <w:right w:val="single" w:sz="4" w:space="0" w:color="auto"/>
            </w:tcBorders>
          </w:tcPr>
          <w:p w14:paraId="36EC273F" w14:textId="77777777" w:rsidR="006E7238" w:rsidRPr="00C73C7A" w:rsidRDefault="006E7238" w:rsidP="004E1875">
            <w:pPr>
              <w:rPr>
                <w:rFonts w:cs="Arial"/>
                <w:i/>
                <w:iCs/>
              </w:rPr>
            </w:pPr>
          </w:p>
        </w:tc>
        <w:tc>
          <w:tcPr>
            <w:tcW w:w="2777" w:type="dxa"/>
            <w:tcBorders>
              <w:top w:val="single" w:sz="4" w:space="0" w:color="auto"/>
              <w:left w:val="single" w:sz="4" w:space="0" w:color="auto"/>
              <w:bottom w:val="single" w:sz="4" w:space="0" w:color="auto"/>
              <w:right w:val="single" w:sz="4" w:space="0" w:color="auto"/>
            </w:tcBorders>
          </w:tcPr>
          <w:p w14:paraId="1CAA7760" w14:textId="77777777" w:rsidR="006E7238" w:rsidRPr="00C73C7A" w:rsidRDefault="006E7238" w:rsidP="004E1875">
            <w:pPr>
              <w:rPr>
                <w:rFonts w:cs="Arial"/>
                <w:i/>
                <w:iCs/>
              </w:rPr>
            </w:pPr>
          </w:p>
        </w:tc>
        <w:tc>
          <w:tcPr>
            <w:tcW w:w="2778" w:type="dxa"/>
            <w:tcBorders>
              <w:top w:val="single" w:sz="4" w:space="0" w:color="auto"/>
              <w:left w:val="single" w:sz="4" w:space="0" w:color="auto"/>
              <w:bottom w:val="single" w:sz="4" w:space="0" w:color="auto"/>
              <w:right w:val="single" w:sz="4" w:space="0" w:color="auto"/>
            </w:tcBorders>
          </w:tcPr>
          <w:p w14:paraId="52B26F65" w14:textId="77777777" w:rsidR="006E7238" w:rsidRPr="00C73C7A" w:rsidRDefault="006E7238" w:rsidP="004E1875">
            <w:pPr>
              <w:rPr>
                <w:rFonts w:cs="Arial"/>
                <w:i/>
                <w:iCs/>
              </w:rPr>
            </w:pPr>
          </w:p>
        </w:tc>
      </w:tr>
      <w:tr w:rsidR="00C73C7A" w:rsidRPr="00C73C7A" w14:paraId="54397E1A"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1A57BCB2"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32EEC3AB"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CD54A25"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6D8A2ACE"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689917F8" w14:textId="77777777" w:rsidR="006E7238" w:rsidRPr="00C73C7A" w:rsidRDefault="006E7238" w:rsidP="004E1875"/>
        </w:tc>
      </w:tr>
      <w:tr w:rsidR="00C73C7A" w:rsidRPr="00C73C7A" w14:paraId="4A72BDFD"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3CA792B2"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03B39C0C"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1C76229F"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7B1AF251"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53CF1558" w14:textId="77777777" w:rsidR="006E7238" w:rsidRPr="00C73C7A" w:rsidRDefault="006E7238" w:rsidP="004E1875"/>
        </w:tc>
      </w:tr>
      <w:tr w:rsidR="00C73C7A" w:rsidRPr="00C73C7A" w14:paraId="62190E00"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2EEF77C4"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33D26069"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8C97D8E"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4E26928"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CE902B2" w14:textId="77777777" w:rsidR="006E7238" w:rsidRPr="00C73C7A" w:rsidRDefault="006E7238" w:rsidP="004E1875"/>
        </w:tc>
      </w:tr>
      <w:tr w:rsidR="00C73C7A" w:rsidRPr="00C73C7A" w14:paraId="0A62A3F3"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763AFDB3"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023A4DA"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2781D89"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511B82E"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3D3AB62" w14:textId="77777777" w:rsidR="006E7238" w:rsidRPr="00C73C7A" w:rsidRDefault="006E7238" w:rsidP="004E1875"/>
        </w:tc>
      </w:tr>
      <w:tr w:rsidR="00C73C7A" w:rsidRPr="00C73C7A" w14:paraId="0E2C21E3"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0538507C"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5C746928"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78F301A3"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1D92CFD0"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43B334F" w14:textId="77777777" w:rsidR="006E7238" w:rsidRPr="00C73C7A" w:rsidRDefault="006E7238" w:rsidP="004E1875"/>
        </w:tc>
      </w:tr>
      <w:tr w:rsidR="006E7238" w:rsidRPr="00C73C7A" w14:paraId="5B89A815" w14:textId="77777777" w:rsidTr="004C439F">
        <w:trPr>
          <w:trHeight w:val="660"/>
        </w:trPr>
        <w:tc>
          <w:tcPr>
            <w:tcW w:w="2777" w:type="dxa"/>
            <w:tcBorders>
              <w:top w:val="single" w:sz="4" w:space="0" w:color="auto"/>
              <w:left w:val="single" w:sz="4" w:space="0" w:color="auto"/>
              <w:bottom w:val="single" w:sz="4" w:space="0" w:color="auto"/>
              <w:right w:val="single" w:sz="4" w:space="0" w:color="auto"/>
            </w:tcBorders>
          </w:tcPr>
          <w:p w14:paraId="4E1CC02E"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40057FD3"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2E0596B3" w14:textId="77777777" w:rsidR="006E7238" w:rsidRPr="00C73C7A" w:rsidRDefault="006E7238" w:rsidP="004E1875"/>
        </w:tc>
        <w:tc>
          <w:tcPr>
            <w:tcW w:w="2777" w:type="dxa"/>
            <w:tcBorders>
              <w:top w:val="single" w:sz="4" w:space="0" w:color="auto"/>
              <w:left w:val="single" w:sz="4" w:space="0" w:color="auto"/>
              <w:bottom w:val="single" w:sz="4" w:space="0" w:color="auto"/>
              <w:right w:val="single" w:sz="4" w:space="0" w:color="auto"/>
            </w:tcBorders>
          </w:tcPr>
          <w:p w14:paraId="27730AB9" w14:textId="77777777" w:rsidR="006E7238" w:rsidRPr="00C73C7A" w:rsidRDefault="006E7238" w:rsidP="004E1875"/>
        </w:tc>
        <w:tc>
          <w:tcPr>
            <w:tcW w:w="2778" w:type="dxa"/>
            <w:tcBorders>
              <w:top w:val="single" w:sz="4" w:space="0" w:color="auto"/>
              <w:left w:val="single" w:sz="4" w:space="0" w:color="auto"/>
              <w:bottom w:val="single" w:sz="4" w:space="0" w:color="auto"/>
              <w:right w:val="single" w:sz="4" w:space="0" w:color="auto"/>
            </w:tcBorders>
          </w:tcPr>
          <w:p w14:paraId="036F2FCE" w14:textId="77777777" w:rsidR="006E7238" w:rsidRPr="00C73C7A" w:rsidRDefault="006E7238" w:rsidP="004E1875"/>
        </w:tc>
      </w:tr>
    </w:tbl>
    <w:p w14:paraId="3D664F51" w14:textId="7054E20F" w:rsidR="00661707" w:rsidRPr="00C73C7A" w:rsidRDefault="00661707" w:rsidP="004E1875">
      <w:pPr>
        <w:rPr>
          <w:rFonts w:cs="Arial"/>
          <w:b/>
          <w:bCs/>
        </w:rPr>
      </w:pPr>
    </w:p>
    <w:p w14:paraId="4B6B6B0C" w14:textId="7230F93A" w:rsidR="007338BD" w:rsidRPr="00C73C7A" w:rsidRDefault="007338BD" w:rsidP="004E1875">
      <w:pPr>
        <w:rPr>
          <w:rFonts w:cs="Arial"/>
          <w:b/>
          <w:bCs/>
        </w:rPr>
      </w:pPr>
    </w:p>
    <w:p w14:paraId="117AA255" w14:textId="77777777" w:rsidR="00D81E12" w:rsidRPr="00C73C7A" w:rsidRDefault="00D81E12" w:rsidP="004E1875">
      <w:pPr>
        <w:rPr>
          <w:rFonts w:cs="Arial"/>
          <w:b/>
          <w:bCs/>
        </w:rPr>
        <w:sectPr w:rsidR="00D81E12" w:rsidRPr="00C73C7A" w:rsidSect="0066638E">
          <w:headerReference w:type="even" r:id="rId19"/>
          <w:headerReference w:type="default" r:id="rId20"/>
          <w:footerReference w:type="default" r:id="rId21"/>
          <w:headerReference w:type="first" r:id="rId22"/>
          <w:pgSz w:w="16838" w:h="11906" w:orient="landscape"/>
          <w:pgMar w:top="1440" w:right="1440" w:bottom="1440" w:left="1440" w:header="709" w:footer="567" w:gutter="0"/>
          <w:cols w:space="708"/>
          <w:docGrid w:linePitch="360"/>
        </w:sectPr>
      </w:pPr>
    </w:p>
    <w:p w14:paraId="666874D5" w14:textId="07624961" w:rsidR="007338BD" w:rsidRPr="00C73C7A" w:rsidRDefault="007338BD" w:rsidP="004E1875">
      <w:pPr>
        <w:pStyle w:val="Heading1"/>
        <w:rPr>
          <w:rFonts w:eastAsia="MS Gothic"/>
        </w:rPr>
      </w:pPr>
      <w:bookmarkStart w:id="35" w:name="_Toc113873006"/>
      <w:bookmarkStart w:id="36" w:name="_Toc167280787"/>
      <w:r w:rsidRPr="00C73C7A">
        <w:rPr>
          <w:rFonts w:eastAsia="MS Gothic"/>
        </w:rPr>
        <w:lastRenderedPageBreak/>
        <w:t>NEA Command Words</w:t>
      </w:r>
      <w:bookmarkEnd w:id="35"/>
      <w:bookmarkEnd w:id="36"/>
    </w:p>
    <w:p w14:paraId="50570E88" w14:textId="2778DB34" w:rsidR="007338BD" w:rsidRPr="00C73C7A" w:rsidRDefault="007338BD" w:rsidP="004E1875">
      <w:pPr>
        <w:spacing w:line="245" w:lineRule="auto"/>
        <w:rPr>
          <w:sz w:val="24"/>
        </w:rPr>
      </w:pPr>
      <w:r w:rsidRPr="00C73C7A">
        <w:rPr>
          <w:sz w:val="24"/>
        </w:rPr>
        <w:t xml:space="preserve">The table below shows the command words that may be used in the NEA assignments and/or assessment criteria. </w:t>
      </w:r>
    </w:p>
    <w:tbl>
      <w:tblPr>
        <w:tblW w:w="90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43"/>
      </w:tblGrid>
      <w:tr w:rsidR="00C73C7A" w:rsidRPr="00C73C7A" w14:paraId="11AF8EAD" w14:textId="77777777" w:rsidTr="001737B7">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4ECABE8"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Command Word</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Meaning</w:t>
            </w:r>
            <w:r w:rsidRPr="00C73C7A">
              <w:rPr>
                <w:rFonts w:eastAsia="Times New Roman" w:cs="Arial"/>
                <w:lang w:eastAsia="en-GB"/>
              </w:rPr>
              <w:t> </w:t>
            </w:r>
          </w:p>
        </w:tc>
      </w:tr>
      <w:tr w:rsidR="00C73C7A" w:rsidRPr="00C73C7A" w14:paraId="5A431BA2" w14:textId="77777777" w:rsidTr="007537B9">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468BCD01"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Adapt</w:t>
            </w:r>
          </w:p>
        </w:tc>
        <w:tc>
          <w:tcPr>
            <w:tcW w:w="6043" w:type="dxa"/>
            <w:tcBorders>
              <w:top w:val="single" w:sz="4" w:space="0" w:color="auto"/>
              <w:left w:val="nil"/>
              <w:bottom w:val="single" w:sz="6" w:space="0" w:color="000000"/>
              <w:right w:val="single" w:sz="6" w:space="0" w:color="000000"/>
            </w:tcBorders>
            <w:shd w:val="clear" w:color="auto" w:fill="auto"/>
            <w:vAlign w:val="center"/>
            <w:hideMark/>
          </w:tcPr>
          <w:p w14:paraId="24152542" w14:textId="324E45D7" w:rsidR="007338BD" w:rsidRPr="00C73C7A" w:rsidRDefault="007338BD" w:rsidP="004E1875">
            <w:pPr>
              <w:numPr>
                <w:ilvl w:val="0"/>
                <w:numId w:val="18"/>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Change to make suitable for a new use or purpose</w:t>
            </w:r>
          </w:p>
        </w:tc>
      </w:tr>
      <w:tr w:rsidR="00C73C7A" w:rsidRPr="00C73C7A" w14:paraId="40BAE072" w14:textId="77777777" w:rsidTr="007537B9">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6B9C9E08"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Analyse</w:t>
            </w:r>
          </w:p>
        </w:tc>
        <w:tc>
          <w:tcPr>
            <w:tcW w:w="6043"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Separate or break down information into parts and identify their characteristics or elements </w:t>
            </w:r>
          </w:p>
          <w:p w14:paraId="7D362E3A" w14:textId="77777777" w:rsidR="00194253" w:rsidRPr="00C73C7A" w:rsidRDefault="00194253" w:rsidP="004E1875">
            <w:pPr>
              <w:pStyle w:val="ListParagraph"/>
              <w:numPr>
                <w:ilvl w:val="0"/>
                <w:numId w:val="19"/>
              </w:numPr>
              <w:ind w:left="510" w:hanging="397"/>
              <w:rPr>
                <w:rFonts w:ascii="Segoe UI" w:eastAsia="Times New Roman" w:hAnsi="Segoe UI" w:cs="Segoe UI"/>
                <w:sz w:val="18"/>
                <w:szCs w:val="18"/>
                <w:lang w:eastAsia="en-GB"/>
              </w:rPr>
            </w:pPr>
            <w:r w:rsidRPr="00C73C7A">
              <w:rPr>
                <w:rFonts w:eastAsia="Times New Roman" w:cs="Arial"/>
                <w:lang w:eastAsia="en-GB"/>
              </w:rPr>
              <w:t>Explain the different elements of a topic or argument and make reasoned comments</w:t>
            </w:r>
          </w:p>
          <w:p w14:paraId="12CC3FDE" w14:textId="7FDA0E09" w:rsidR="007338BD" w:rsidRPr="00C73C7A" w:rsidRDefault="007338BD" w:rsidP="004E1875">
            <w:pPr>
              <w:pStyle w:val="ListParagraph"/>
              <w:numPr>
                <w:ilvl w:val="0"/>
                <w:numId w:val="19"/>
              </w:numPr>
              <w:spacing w:after="0"/>
              <w:ind w:left="510" w:hanging="397"/>
              <w:rPr>
                <w:rFonts w:ascii="Segoe UI" w:eastAsia="Times New Roman" w:hAnsi="Segoe UI" w:cs="Segoe UI"/>
                <w:sz w:val="18"/>
                <w:szCs w:val="18"/>
                <w:lang w:eastAsia="en-GB"/>
              </w:rPr>
            </w:pPr>
            <w:r w:rsidRPr="00C73C7A">
              <w:rPr>
                <w:rFonts w:eastAsia="Times New Roman" w:cs="Arial"/>
                <w:lang w:eastAsia="en-GB"/>
              </w:rPr>
              <w:t>Explain the impacts of actions using a logical chain of reasoning </w:t>
            </w:r>
          </w:p>
        </w:tc>
      </w:tr>
      <w:tr w:rsidR="00C73C7A" w:rsidRPr="00C73C7A" w14:paraId="1A8EC1A0" w14:textId="77777777" w:rsidTr="007537B9">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72679044"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Assess</w:t>
            </w:r>
          </w:p>
        </w:tc>
        <w:tc>
          <w:tcPr>
            <w:tcW w:w="6043" w:type="dxa"/>
            <w:tcBorders>
              <w:top w:val="nil"/>
              <w:left w:val="nil"/>
              <w:bottom w:val="single" w:sz="6" w:space="0" w:color="000000"/>
              <w:right w:val="single" w:sz="6" w:space="0" w:color="000000"/>
            </w:tcBorders>
            <w:shd w:val="clear" w:color="auto" w:fill="auto"/>
            <w:vAlign w:val="center"/>
            <w:hideMark/>
          </w:tcPr>
          <w:p w14:paraId="4EB8973C" w14:textId="6B5973AA"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Offer a reasoned judgement of the standard or quality of situations or skills. The reasoned judgement is informed by relevant facts</w:t>
            </w:r>
          </w:p>
        </w:tc>
      </w:tr>
      <w:tr w:rsidR="00C73C7A" w:rsidRPr="00C73C7A" w14:paraId="4A7DB969"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6A72071B"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Calculate</w:t>
            </w:r>
          </w:p>
        </w:tc>
        <w:tc>
          <w:tcPr>
            <w:tcW w:w="6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5423365E" w:rsidR="007338BD" w:rsidRPr="00C73C7A" w:rsidRDefault="00C00F0E"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Work out the numerical value. Show your working unless otherwise stated</w:t>
            </w:r>
          </w:p>
        </w:tc>
      </w:tr>
      <w:tr w:rsidR="00C73C7A" w:rsidRPr="00C73C7A" w14:paraId="13185943"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3387949D"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Classify</w:t>
            </w:r>
          </w:p>
        </w:tc>
        <w:tc>
          <w:tcPr>
            <w:tcW w:w="6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73F3341D"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Arrange in categories according to shared qualities or characteristics</w:t>
            </w:r>
          </w:p>
        </w:tc>
      </w:tr>
      <w:tr w:rsidR="00C73C7A" w:rsidRPr="00C73C7A" w14:paraId="50E9D580" w14:textId="77777777" w:rsidTr="007537B9">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573718BA"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Compare</w:t>
            </w:r>
          </w:p>
        </w:tc>
        <w:tc>
          <w:tcPr>
            <w:tcW w:w="6043" w:type="dxa"/>
            <w:tcBorders>
              <w:top w:val="single" w:sz="6" w:space="0" w:color="auto"/>
              <w:left w:val="nil"/>
              <w:bottom w:val="single" w:sz="6" w:space="0" w:color="000000"/>
              <w:right w:val="single" w:sz="6" w:space="0" w:color="000000"/>
            </w:tcBorders>
            <w:shd w:val="clear" w:color="auto" w:fill="auto"/>
            <w:vAlign w:val="center"/>
            <w:hideMark/>
          </w:tcPr>
          <w:p w14:paraId="31276F69" w14:textId="4DFE5D4E"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 xml:space="preserve">Give an account of the similarities and differences between two or more items, </w:t>
            </w:r>
            <w:proofErr w:type="gramStart"/>
            <w:r w:rsidRPr="00C73C7A">
              <w:rPr>
                <w:rFonts w:eastAsia="Times New Roman" w:cs="Arial"/>
                <w:lang w:eastAsia="en-GB"/>
              </w:rPr>
              <w:t>situations</w:t>
            </w:r>
            <w:proofErr w:type="gramEnd"/>
            <w:r w:rsidRPr="00C73C7A">
              <w:rPr>
                <w:rFonts w:eastAsia="Times New Roman" w:cs="Arial"/>
                <w:lang w:eastAsia="en-GB"/>
              </w:rPr>
              <w:t> or actions</w:t>
            </w:r>
          </w:p>
        </w:tc>
      </w:tr>
      <w:tr w:rsidR="00C73C7A" w:rsidRPr="00C73C7A" w14:paraId="26F633CE"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7BC803E"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Conclude</w:t>
            </w:r>
          </w:p>
        </w:tc>
        <w:tc>
          <w:tcPr>
            <w:tcW w:w="6043"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C73C7A" w:rsidRDefault="009152FC"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J</w:t>
            </w:r>
            <w:r w:rsidR="007338BD" w:rsidRPr="00C73C7A">
              <w:rPr>
                <w:rFonts w:eastAsia="Times New Roman" w:cs="Arial"/>
                <w:lang w:eastAsia="en-GB"/>
              </w:rPr>
              <w:t>udge or decide something</w:t>
            </w:r>
          </w:p>
        </w:tc>
      </w:tr>
      <w:tr w:rsidR="00C73C7A" w:rsidRPr="00C73C7A" w14:paraId="79D060B1" w14:textId="77777777" w:rsidTr="007537B9">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6D5103AA" w:rsidR="007338BD" w:rsidRPr="00C73C7A" w:rsidRDefault="007338BD" w:rsidP="004E1875">
            <w:pPr>
              <w:spacing w:after="0" w:line="240" w:lineRule="auto"/>
              <w:textAlignment w:val="baseline"/>
              <w:rPr>
                <w:rFonts w:ascii="Segoe UI" w:eastAsia="Times New Roman" w:hAnsi="Segoe UI" w:cs="Segoe UI"/>
                <w:b/>
                <w:bCs/>
                <w:sz w:val="18"/>
                <w:szCs w:val="18"/>
                <w:lang w:eastAsia="en-GB"/>
              </w:rPr>
            </w:pPr>
            <w:r w:rsidRPr="00C73C7A">
              <w:rPr>
                <w:rFonts w:eastAsia="Times New Roman" w:cs="Arial"/>
                <w:b/>
                <w:bCs/>
                <w:lang w:eastAsia="en-GB"/>
              </w:rPr>
              <w:t xml:space="preserve"> Describe</w:t>
            </w:r>
          </w:p>
        </w:tc>
        <w:tc>
          <w:tcPr>
            <w:tcW w:w="6043" w:type="dxa"/>
            <w:tcBorders>
              <w:top w:val="nil"/>
              <w:left w:val="nil"/>
              <w:bottom w:val="single" w:sz="6" w:space="0" w:color="000000"/>
              <w:right w:val="single" w:sz="6" w:space="0" w:color="000000"/>
            </w:tcBorders>
            <w:shd w:val="clear" w:color="auto" w:fill="auto"/>
            <w:vAlign w:val="center"/>
            <w:hideMark/>
          </w:tcPr>
          <w:p w14:paraId="5C6DC2A0" w14:textId="24757695"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 xml:space="preserve">Give an account that includes the relevant characteristics, </w:t>
            </w:r>
            <w:proofErr w:type="gramStart"/>
            <w:r w:rsidRPr="00C73C7A">
              <w:rPr>
                <w:rFonts w:eastAsia="Times New Roman" w:cs="Arial"/>
                <w:lang w:eastAsia="en-GB"/>
              </w:rPr>
              <w:t>qualities</w:t>
            </w:r>
            <w:proofErr w:type="gramEnd"/>
            <w:r w:rsidRPr="00C73C7A">
              <w:rPr>
                <w:rFonts w:eastAsia="Times New Roman" w:cs="Arial"/>
                <w:lang w:eastAsia="en-GB"/>
              </w:rPr>
              <w:t xml:space="preserve"> or events</w:t>
            </w:r>
          </w:p>
        </w:tc>
      </w:tr>
      <w:tr w:rsidR="00C73C7A" w:rsidRPr="00C73C7A" w14:paraId="03430C1F" w14:textId="77777777" w:rsidTr="007537B9">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580682CC"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Discuss</w:t>
            </w:r>
            <w:r w:rsidRPr="00C73C7A">
              <w:rPr>
                <w:rFonts w:eastAsia="Times New Roman" w:cs="Arial"/>
                <w:lang w:eastAsia="en-GB"/>
              </w:rPr>
              <w:t> (how/whether/etc)</w:t>
            </w:r>
          </w:p>
        </w:tc>
        <w:tc>
          <w:tcPr>
            <w:tcW w:w="6043" w:type="dxa"/>
            <w:tcBorders>
              <w:top w:val="nil"/>
              <w:left w:val="nil"/>
              <w:bottom w:val="single" w:sz="6" w:space="0" w:color="000000"/>
              <w:right w:val="single" w:sz="6" w:space="0" w:color="000000"/>
            </w:tcBorders>
            <w:shd w:val="clear" w:color="auto" w:fill="auto"/>
            <w:vAlign w:val="center"/>
            <w:hideMark/>
          </w:tcPr>
          <w:p w14:paraId="72FD8778" w14:textId="19B9475B"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Present, analyse and evaluate relevant points (for example, for/against an argument) to make a reasoned judgement</w:t>
            </w:r>
          </w:p>
        </w:tc>
      </w:tr>
      <w:tr w:rsidR="00C73C7A" w:rsidRPr="00C73C7A" w14:paraId="34A6E6C4"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0CD4B7A3"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Evaluate</w:t>
            </w:r>
          </w:p>
        </w:tc>
        <w:tc>
          <w:tcPr>
            <w:tcW w:w="6043" w:type="dxa"/>
            <w:tcBorders>
              <w:top w:val="nil"/>
              <w:left w:val="nil"/>
              <w:bottom w:val="single" w:sz="6" w:space="0" w:color="000000"/>
              <w:right w:val="single" w:sz="6" w:space="0" w:color="000000"/>
            </w:tcBorders>
            <w:shd w:val="clear" w:color="auto" w:fill="auto"/>
            <w:vAlign w:val="center"/>
            <w:hideMark/>
          </w:tcPr>
          <w:p w14:paraId="053A9D08" w14:textId="5B5BFB76"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Make a reasoned qualitative judgement considering different factors and using available knowledge/experience</w:t>
            </w:r>
          </w:p>
        </w:tc>
      </w:tr>
      <w:tr w:rsidR="00C73C7A" w:rsidRPr="00C73C7A" w14:paraId="32F27133" w14:textId="77777777" w:rsidTr="007537B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57958E6D"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Examine</w:t>
            </w:r>
          </w:p>
        </w:tc>
        <w:tc>
          <w:tcPr>
            <w:tcW w:w="6043"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To look at, inspect, or scrutinise carefully, or in detail</w:t>
            </w:r>
          </w:p>
        </w:tc>
      </w:tr>
      <w:tr w:rsidR="00C73C7A" w:rsidRPr="00C73C7A" w14:paraId="4EFA8E89" w14:textId="77777777" w:rsidTr="007537B9">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6D9D4132"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Explain</w:t>
            </w:r>
          </w:p>
        </w:tc>
        <w:tc>
          <w:tcPr>
            <w:tcW w:w="6043" w:type="dxa"/>
            <w:tcBorders>
              <w:top w:val="nil"/>
              <w:left w:val="nil"/>
              <w:bottom w:val="single" w:sz="6" w:space="0" w:color="000000"/>
              <w:right w:val="single" w:sz="6" w:space="0" w:color="000000"/>
            </w:tcBorders>
            <w:shd w:val="clear" w:color="auto" w:fill="auto"/>
            <w:vAlign w:val="center"/>
            <w:hideMark/>
          </w:tcPr>
          <w:p w14:paraId="47D1F4CA" w14:textId="72CAD107" w:rsidR="007338BD" w:rsidRPr="00C73C7A" w:rsidRDefault="007338BD" w:rsidP="004E1875">
            <w:pPr>
              <w:numPr>
                <w:ilvl w:val="0"/>
                <w:numId w:val="19"/>
              </w:numPr>
              <w:spacing w:after="0" w:line="240" w:lineRule="auto"/>
              <w:ind w:left="510" w:hanging="397"/>
              <w:contextualSpacing/>
              <w:textAlignment w:val="baseline"/>
              <w:rPr>
                <w:rFonts w:eastAsia="Times New Roman" w:cs="Arial"/>
                <w:lang w:eastAsia="en-GB"/>
              </w:rPr>
            </w:pPr>
            <w:r w:rsidRPr="00C73C7A">
              <w:rPr>
                <w:rFonts w:eastAsia="Times New Roman" w:cs="Arial"/>
                <w:lang w:eastAsia="en-GB"/>
              </w:rPr>
              <w:t>Give reasons for and/or causes of something </w:t>
            </w:r>
          </w:p>
          <w:p w14:paraId="5CA8B37C"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Make something clear by describing and/or giving information</w:t>
            </w:r>
          </w:p>
        </w:tc>
      </w:tr>
      <w:tr w:rsidR="00C73C7A" w:rsidRPr="00C73C7A" w14:paraId="5AD76A29" w14:textId="77777777" w:rsidTr="007537B9">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44DB1A2B"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Interpret</w:t>
            </w:r>
          </w:p>
        </w:tc>
        <w:tc>
          <w:tcPr>
            <w:tcW w:w="6043" w:type="dxa"/>
            <w:tcBorders>
              <w:top w:val="nil"/>
              <w:left w:val="nil"/>
              <w:bottom w:val="single" w:sz="6" w:space="0" w:color="000000"/>
              <w:right w:val="single" w:sz="6" w:space="0" w:color="000000"/>
            </w:tcBorders>
            <w:shd w:val="clear" w:color="auto" w:fill="auto"/>
            <w:vAlign w:val="center"/>
            <w:hideMark/>
          </w:tcPr>
          <w:p w14:paraId="5D5EC922" w14:textId="52A23A08" w:rsidR="007338BD" w:rsidRPr="00C73C7A" w:rsidRDefault="007338BD" w:rsidP="004E1875">
            <w:pPr>
              <w:numPr>
                <w:ilvl w:val="0"/>
                <w:numId w:val="19"/>
              </w:numPr>
              <w:spacing w:after="0" w:line="240" w:lineRule="auto"/>
              <w:ind w:left="510" w:hanging="397"/>
              <w:contextualSpacing/>
              <w:textAlignment w:val="baseline"/>
              <w:rPr>
                <w:rFonts w:eastAsia="Times New Roman" w:cs="Arial"/>
                <w:lang w:eastAsia="en-GB"/>
              </w:rPr>
            </w:pPr>
            <w:r w:rsidRPr="00C73C7A">
              <w:rPr>
                <w:rFonts w:eastAsia="Times New Roman" w:cs="Arial"/>
                <w:lang w:eastAsia="en-GB"/>
              </w:rPr>
              <w:t>Translate information into recognisable form</w:t>
            </w:r>
          </w:p>
          <w:p w14:paraId="1856F3E6" w14:textId="77777777"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Convey one’s understanding to others, e.g. in a performance</w:t>
            </w:r>
          </w:p>
        </w:tc>
      </w:tr>
      <w:tr w:rsidR="00C73C7A" w:rsidRPr="00C73C7A" w14:paraId="6FC3D077" w14:textId="77777777" w:rsidTr="007537B9">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2487B8F7"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Investigate</w:t>
            </w:r>
          </w:p>
        </w:tc>
        <w:tc>
          <w:tcPr>
            <w:tcW w:w="6043" w:type="dxa"/>
            <w:tcBorders>
              <w:top w:val="nil"/>
              <w:left w:val="nil"/>
              <w:bottom w:val="nil"/>
              <w:right w:val="single" w:sz="6" w:space="0" w:color="000000"/>
            </w:tcBorders>
            <w:shd w:val="clear" w:color="auto" w:fill="auto"/>
            <w:vAlign w:val="center"/>
            <w:hideMark/>
          </w:tcPr>
          <w:p w14:paraId="39438EA3" w14:textId="34991EAC" w:rsidR="007338BD" w:rsidRPr="00C73C7A" w:rsidRDefault="00AB10FC"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I</w:t>
            </w:r>
            <w:r w:rsidR="007338BD" w:rsidRPr="00C73C7A">
              <w:rPr>
                <w:rFonts w:eastAsia="Times New Roman" w:cs="Arial"/>
                <w:lang w:eastAsia="en-GB"/>
              </w:rPr>
              <w:t>nquire into (a situation or problem)</w:t>
            </w:r>
          </w:p>
        </w:tc>
      </w:tr>
      <w:tr w:rsidR="00C73C7A" w:rsidRPr="00C73C7A" w14:paraId="3A2E9A8D" w14:textId="77777777" w:rsidTr="007537B9">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033752BE"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Justify</w:t>
            </w:r>
          </w:p>
        </w:tc>
        <w:tc>
          <w:tcPr>
            <w:tcW w:w="6043" w:type="dxa"/>
            <w:tcBorders>
              <w:top w:val="single" w:sz="6" w:space="0" w:color="000000"/>
              <w:left w:val="nil"/>
              <w:bottom w:val="single" w:sz="6" w:space="0" w:color="000000"/>
              <w:right w:val="single" w:sz="6" w:space="0" w:color="000000"/>
            </w:tcBorders>
            <w:shd w:val="clear" w:color="auto" w:fill="auto"/>
            <w:vAlign w:val="center"/>
            <w:hideMark/>
          </w:tcPr>
          <w:p w14:paraId="060CF563" w14:textId="4550BD21"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Give valid reasons for offering an opinion or reaching a conclusion</w:t>
            </w:r>
          </w:p>
        </w:tc>
      </w:tr>
      <w:tr w:rsidR="00C73C7A" w:rsidRPr="00C73C7A" w14:paraId="01789368" w14:textId="77777777" w:rsidTr="007537B9">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7C6DFBE4"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Research</w:t>
            </w:r>
          </w:p>
        </w:tc>
        <w:tc>
          <w:tcPr>
            <w:tcW w:w="6043" w:type="dxa"/>
            <w:tcBorders>
              <w:top w:val="nil"/>
              <w:left w:val="nil"/>
              <w:bottom w:val="nil"/>
              <w:right w:val="single" w:sz="6" w:space="0" w:color="000000"/>
            </w:tcBorders>
            <w:shd w:val="clear" w:color="auto" w:fill="auto"/>
            <w:vAlign w:val="center"/>
            <w:hideMark/>
          </w:tcPr>
          <w:p w14:paraId="7D069B16" w14:textId="45746A56" w:rsidR="007338BD" w:rsidRPr="00C73C7A" w:rsidRDefault="009152FC"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D</w:t>
            </w:r>
            <w:r w:rsidR="007338BD" w:rsidRPr="00C73C7A">
              <w:rPr>
                <w:rFonts w:eastAsia="Times New Roman" w:cs="Arial"/>
                <w:lang w:eastAsia="en-GB"/>
              </w:rPr>
              <w:t xml:space="preserve">o detailed study </w:t>
            </w:r>
            <w:proofErr w:type="gramStart"/>
            <w:r w:rsidR="007338BD" w:rsidRPr="00C73C7A">
              <w:rPr>
                <w:rFonts w:eastAsia="Times New Roman" w:cs="Arial"/>
                <w:lang w:eastAsia="en-GB"/>
              </w:rPr>
              <w:t>in order to</w:t>
            </w:r>
            <w:proofErr w:type="gramEnd"/>
            <w:r w:rsidR="007338BD" w:rsidRPr="00C73C7A">
              <w:rPr>
                <w:rFonts w:eastAsia="Times New Roman" w:cs="Arial"/>
                <w:lang w:eastAsia="en-GB"/>
              </w:rPr>
              <w:t xml:space="preserve"> discover (new) information or reach a (new) understanding</w:t>
            </w:r>
          </w:p>
        </w:tc>
      </w:tr>
      <w:tr w:rsidR="00C73C7A" w:rsidRPr="00C73C7A" w14:paraId="704333E1" w14:textId="77777777" w:rsidTr="007537B9">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226554DD" w:rsidR="007338BD" w:rsidRPr="00C73C7A" w:rsidRDefault="007338BD" w:rsidP="004E1875">
            <w:pPr>
              <w:spacing w:after="0" w:line="240" w:lineRule="auto"/>
              <w:textAlignment w:val="baseline"/>
              <w:rPr>
                <w:rFonts w:ascii="Segoe UI" w:eastAsia="Times New Roman" w:hAnsi="Segoe UI" w:cs="Segoe UI"/>
                <w:sz w:val="18"/>
                <w:szCs w:val="18"/>
                <w:lang w:eastAsia="en-GB"/>
              </w:rPr>
            </w:pPr>
            <w:r w:rsidRPr="00C73C7A">
              <w:rPr>
                <w:rFonts w:eastAsia="Times New Roman" w:cs="Arial"/>
                <w:b/>
                <w:bCs/>
                <w:lang w:eastAsia="en-GB"/>
              </w:rPr>
              <w:t xml:space="preserve"> Summarise</w:t>
            </w:r>
          </w:p>
        </w:tc>
        <w:tc>
          <w:tcPr>
            <w:tcW w:w="6043" w:type="dxa"/>
            <w:tcBorders>
              <w:top w:val="single" w:sz="6" w:space="0" w:color="000000"/>
              <w:left w:val="nil"/>
              <w:bottom w:val="single" w:sz="6" w:space="0" w:color="auto"/>
              <w:right w:val="single" w:sz="6" w:space="0" w:color="000000"/>
            </w:tcBorders>
            <w:shd w:val="clear" w:color="auto" w:fill="auto"/>
            <w:vAlign w:val="center"/>
            <w:hideMark/>
          </w:tcPr>
          <w:p w14:paraId="7FD02C5F" w14:textId="1E204CCC" w:rsidR="007338BD" w:rsidRPr="00C73C7A" w:rsidRDefault="007338BD" w:rsidP="004E187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3C7A">
              <w:rPr>
                <w:rFonts w:eastAsia="Times New Roman" w:cs="Arial"/>
                <w:lang w:eastAsia="en-GB"/>
              </w:rPr>
              <w:t>Express the most important facts or ideas about something in a short and clear form</w:t>
            </w:r>
          </w:p>
        </w:tc>
      </w:tr>
    </w:tbl>
    <w:p w14:paraId="7D9A66E0" w14:textId="77777777" w:rsidR="002B22F2" w:rsidRPr="007015FF" w:rsidRDefault="002B22F2" w:rsidP="004E1875">
      <w:pPr>
        <w:textAlignment w:val="baseline"/>
        <w:rPr>
          <w:rFonts w:eastAsia="Times New Roman" w:cs="Arial"/>
          <w:lang w:eastAsia="en-GB"/>
        </w:rPr>
      </w:pPr>
      <w:r w:rsidRPr="007015FF">
        <w:rPr>
          <w:rFonts w:eastAsia="Times New Roman" w:cs="Arial"/>
          <w:lang w:eastAsia="en-GB"/>
        </w:rPr>
        <w:t xml:space="preserve">We might also use other command </w:t>
      </w:r>
      <w:proofErr w:type="gramStart"/>
      <w:r w:rsidRPr="007015FF">
        <w:rPr>
          <w:rFonts w:eastAsia="Times New Roman" w:cs="Arial"/>
          <w:lang w:eastAsia="en-GB"/>
        </w:rPr>
        <w:t>words</w:t>
      </w:r>
      <w:proofErr w:type="gramEnd"/>
      <w:r w:rsidRPr="007015FF">
        <w:rPr>
          <w:rFonts w:eastAsia="Times New Roman" w:cs="Arial"/>
          <w:lang w:eastAsia="en-GB"/>
        </w:rPr>
        <w:t xml:space="preserve"> but these will be:</w:t>
      </w:r>
    </w:p>
    <w:p w14:paraId="2769A81F" w14:textId="076ABAA3" w:rsidR="002B22F2" w:rsidRPr="007015FF" w:rsidRDefault="002B22F2" w:rsidP="004E1875">
      <w:pPr>
        <w:pStyle w:val="ListParagraph"/>
        <w:numPr>
          <w:ilvl w:val="0"/>
          <w:numId w:val="34"/>
        </w:numPr>
        <w:spacing w:after="0"/>
        <w:ind w:left="425" w:hanging="425"/>
        <w:rPr>
          <w:rFonts w:cs="Arial"/>
        </w:rPr>
      </w:pPr>
      <w:r w:rsidRPr="007015FF">
        <w:rPr>
          <w:rFonts w:cs="Arial"/>
        </w:rPr>
        <w:t>commonly used words whose meaning will be made clear from the context in which they are used</w:t>
      </w:r>
    </w:p>
    <w:p w14:paraId="3A3F22C8" w14:textId="77777777" w:rsidR="00844413" w:rsidRDefault="002B22F2" w:rsidP="004E1875">
      <w:pPr>
        <w:pStyle w:val="ListParagraph"/>
        <w:numPr>
          <w:ilvl w:val="0"/>
          <w:numId w:val="34"/>
        </w:numPr>
        <w:spacing w:after="0"/>
        <w:ind w:left="425" w:hanging="425"/>
        <w:rPr>
          <w:rFonts w:cs="Arial"/>
        </w:rPr>
        <w:sectPr w:rsidR="00844413" w:rsidSect="0066638E">
          <w:headerReference w:type="even" r:id="rId23"/>
          <w:headerReference w:type="default" r:id="rId24"/>
          <w:footerReference w:type="default" r:id="rId25"/>
          <w:headerReference w:type="first" r:id="rId26"/>
          <w:pgSz w:w="11906" w:h="16838"/>
          <w:pgMar w:top="1440" w:right="1440" w:bottom="1440" w:left="1440" w:header="709" w:footer="624" w:gutter="0"/>
          <w:cols w:space="708"/>
          <w:docGrid w:linePitch="360"/>
        </w:sectPr>
      </w:pPr>
      <w:r w:rsidRPr="007015FF">
        <w:rPr>
          <w:rFonts w:cs="Arial"/>
        </w:rPr>
        <w:t>subject specific words drawn from the unit content.</w:t>
      </w:r>
    </w:p>
    <w:p w14:paraId="75E5EF63" w14:textId="77777777" w:rsidR="00844413" w:rsidRDefault="00844413" w:rsidP="00844413">
      <w:pPr>
        <w:pStyle w:val="ListParagraph"/>
        <w:spacing w:after="0"/>
        <w:ind w:left="0"/>
        <w:rPr>
          <w:rFonts w:cs="Arial"/>
          <w:sz w:val="20"/>
          <w:szCs w:val="20"/>
        </w:rPr>
      </w:pPr>
    </w:p>
    <w:p w14:paraId="3C0D54E0" w14:textId="77777777" w:rsidR="00844413" w:rsidRPr="00844413" w:rsidRDefault="00844413" w:rsidP="00844413">
      <w:pPr>
        <w:widowControl w:val="0"/>
        <w:autoSpaceDE w:val="0"/>
        <w:autoSpaceDN w:val="0"/>
        <w:spacing w:before="240" w:after="240" w:line="240" w:lineRule="auto"/>
        <w:ind w:right="845"/>
        <w:rPr>
          <w:rFonts w:eastAsia="Arial" w:cs="Arial"/>
          <w:b/>
          <w:bCs/>
          <w:sz w:val="48"/>
          <w:lang w:val="en-US"/>
        </w:rPr>
      </w:pPr>
      <w:r w:rsidRPr="00844413">
        <w:rPr>
          <w:rFonts w:eastAsia="Arial" w:cs="Arial"/>
          <w:b/>
          <w:bCs/>
          <w:sz w:val="48"/>
          <w:lang w:val="en-US"/>
        </w:rPr>
        <w:t>OCR-set Assignment</w:t>
      </w:r>
    </w:p>
    <w:p w14:paraId="667DEA6B" w14:textId="77777777" w:rsidR="00844413" w:rsidRPr="00844413" w:rsidRDefault="00844413" w:rsidP="00844413">
      <w:pPr>
        <w:widowControl w:val="0"/>
        <w:autoSpaceDE w:val="0"/>
        <w:autoSpaceDN w:val="0"/>
        <w:spacing w:before="240" w:after="240" w:line="240" w:lineRule="auto"/>
        <w:ind w:right="845"/>
        <w:rPr>
          <w:rFonts w:eastAsia="Arial" w:cs="Arial"/>
          <w:b/>
          <w:bCs/>
          <w:sz w:val="48"/>
          <w:lang w:val="en-US"/>
        </w:rPr>
      </w:pPr>
      <w:r w:rsidRPr="00844413">
        <w:rPr>
          <w:rFonts w:eastAsia="Arial" w:cs="Arial"/>
          <w:b/>
          <w:bCs/>
          <w:sz w:val="48"/>
          <w:lang w:val="en-US"/>
        </w:rPr>
        <w:t>Sample Assessment Material</w:t>
      </w:r>
    </w:p>
    <w:p w14:paraId="0796EAEF" w14:textId="77777777" w:rsidR="00844413" w:rsidRPr="00981CC1" w:rsidRDefault="00844413" w:rsidP="00981CC1">
      <w:pPr>
        <w:pStyle w:val="Heading1"/>
      </w:pPr>
      <w:bookmarkStart w:id="37" w:name="_Toc167280788"/>
      <w:r w:rsidRPr="00981CC1">
        <w:t>Teacher/Technician Advice</w:t>
      </w:r>
      <w:bookmarkEnd w:id="37"/>
    </w:p>
    <w:p w14:paraId="39D83F11" w14:textId="77777777" w:rsidR="00981CC1" w:rsidRDefault="00981CC1" w:rsidP="00844413">
      <w:pPr>
        <w:widowControl w:val="0"/>
        <w:tabs>
          <w:tab w:val="left" w:pos="195"/>
        </w:tabs>
        <w:autoSpaceDE w:val="0"/>
        <w:autoSpaceDN w:val="0"/>
        <w:spacing w:after="120" w:line="264" w:lineRule="auto"/>
        <w:ind w:right="845"/>
        <w:rPr>
          <w:rFonts w:eastAsia="Arial" w:cs="Arial"/>
          <w:sz w:val="26"/>
          <w:szCs w:val="26"/>
          <w:lang w:val="en-US"/>
        </w:rPr>
      </w:pPr>
    </w:p>
    <w:p w14:paraId="43BF810E" w14:textId="7B1398C2" w:rsidR="00844413" w:rsidRPr="00844413" w:rsidRDefault="00844413" w:rsidP="00844413">
      <w:pPr>
        <w:widowControl w:val="0"/>
        <w:tabs>
          <w:tab w:val="left" w:pos="195"/>
        </w:tabs>
        <w:autoSpaceDE w:val="0"/>
        <w:autoSpaceDN w:val="0"/>
        <w:spacing w:after="120" w:line="264" w:lineRule="auto"/>
        <w:ind w:right="845"/>
        <w:rPr>
          <w:rFonts w:eastAsia="Arial" w:cs="Arial"/>
          <w:sz w:val="26"/>
          <w:szCs w:val="26"/>
          <w:lang w:val="en-US"/>
        </w:rPr>
      </w:pPr>
      <w:r w:rsidRPr="00844413">
        <w:rPr>
          <w:rFonts w:eastAsia="Arial" w:cs="Arial"/>
          <w:sz w:val="26"/>
          <w:szCs w:val="26"/>
          <w:lang w:val="en-US"/>
        </w:rPr>
        <w:t>OCR Level 3 Alternative Academic Qualification Cambridge Advanced Nationals in Human Biology</w:t>
      </w:r>
      <w:r w:rsidRPr="00844413">
        <w:rPr>
          <w:rFonts w:eastAsia="Arial" w:cs="Arial"/>
          <w:kern w:val="2"/>
          <w:sz w:val="26"/>
          <w:szCs w:val="26"/>
          <w:lang w:val="en-US"/>
          <w14:ligatures w14:val="standardContextual"/>
        </w:rPr>
        <w:t xml:space="preserve"> (Certificate)</w:t>
      </w:r>
      <w:proofErr w:type="gramStart"/>
      <w:r w:rsidRPr="00844413">
        <w:rPr>
          <w:rFonts w:eastAsia="Arial" w:cs="Arial"/>
          <w:kern w:val="2"/>
          <w:sz w:val="26"/>
          <w:szCs w:val="26"/>
          <w:lang w:val="en-US"/>
          <w14:ligatures w14:val="standardContextual"/>
        </w:rPr>
        <w:t>/(</w:t>
      </w:r>
      <w:proofErr w:type="gramEnd"/>
      <w:r w:rsidRPr="00844413">
        <w:rPr>
          <w:rFonts w:eastAsia="Arial" w:cs="Arial"/>
          <w:kern w:val="2"/>
          <w:sz w:val="26"/>
          <w:szCs w:val="26"/>
          <w:lang w:val="en-US"/>
          <w14:ligatures w14:val="standardContextual"/>
        </w:rPr>
        <w:t>Extended Certificate)</w:t>
      </w:r>
      <w:r w:rsidRPr="00844413">
        <w:rPr>
          <w:rFonts w:eastAsia="Arial" w:cs="Arial"/>
          <w:sz w:val="26"/>
          <w:szCs w:val="26"/>
          <w:lang w:val="en-US"/>
        </w:rPr>
        <w:t xml:space="preserve"> </w:t>
      </w:r>
    </w:p>
    <w:p w14:paraId="24C6D2B3" w14:textId="77777777" w:rsidR="00844413" w:rsidRPr="00844413" w:rsidRDefault="00844413" w:rsidP="00844413">
      <w:pPr>
        <w:widowControl w:val="0"/>
        <w:tabs>
          <w:tab w:val="left" w:pos="195"/>
        </w:tabs>
        <w:autoSpaceDE w:val="0"/>
        <w:autoSpaceDN w:val="0"/>
        <w:spacing w:after="0" w:line="264" w:lineRule="auto"/>
        <w:ind w:right="844"/>
        <w:rPr>
          <w:rFonts w:eastAsia="Arial" w:cs="Arial"/>
          <w:b/>
          <w:bCs/>
          <w:sz w:val="26"/>
          <w:szCs w:val="26"/>
          <w:lang w:val="en-US"/>
        </w:rPr>
      </w:pPr>
    </w:p>
    <w:p w14:paraId="7A8DE3FB" w14:textId="77777777" w:rsidR="00844413" w:rsidRPr="00844413" w:rsidRDefault="00844413" w:rsidP="00844413">
      <w:pPr>
        <w:widowControl w:val="0"/>
        <w:autoSpaceDE w:val="0"/>
        <w:autoSpaceDN w:val="0"/>
        <w:spacing w:after="240" w:line="264" w:lineRule="auto"/>
        <w:ind w:right="844"/>
        <w:rPr>
          <w:rFonts w:eastAsia="Arial" w:cs="Arial"/>
          <w:sz w:val="26"/>
          <w:szCs w:val="26"/>
          <w:lang w:val="en-US"/>
        </w:rPr>
      </w:pPr>
      <w:r w:rsidRPr="00844413">
        <w:rPr>
          <w:rFonts w:eastAsia="Arial" w:cs="Arial"/>
          <w:b/>
          <w:bCs/>
          <w:sz w:val="26"/>
          <w:szCs w:val="26"/>
          <w:lang w:val="en-US"/>
        </w:rPr>
        <w:t>H049/H149</w:t>
      </w:r>
      <w:r w:rsidRPr="00844413">
        <w:rPr>
          <w:rFonts w:eastAsia="Arial" w:cs="Arial"/>
          <w:sz w:val="26"/>
          <w:szCs w:val="26"/>
          <w:lang w:val="en-US"/>
        </w:rPr>
        <w:t xml:space="preserve"> Unit F173: Biomedical techniques</w:t>
      </w:r>
    </w:p>
    <w:p w14:paraId="307014E9" w14:textId="77777777" w:rsidR="00844413" w:rsidRPr="00844413" w:rsidRDefault="00844413" w:rsidP="00844413">
      <w:pPr>
        <w:widowControl w:val="0"/>
        <w:autoSpaceDE w:val="0"/>
        <w:autoSpaceDN w:val="0"/>
        <w:spacing w:after="0" w:line="264" w:lineRule="auto"/>
        <w:ind w:right="844"/>
        <w:rPr>
          <w:rFonts w:eastAsia="Arial" w:cs="Arial"/>
          <w:sz w:val="26"/>
          <w:szCs w:val="26"/>
          <w:lang w:val="en-US"/>
        </w:rPr>
      </w:pPr>
      <w:r w:rsidRPr="00844413">
        <w:rPr>
          <w:rFonts w:eastAsia="Arial" w:cs="Arial"/>
          <w:sz w:val="26"/>
          <w:szCs w:val="26"/>
          <w:lang w:val="en-US"/>
        </w:rPr>
        <w:t>Scenario Title: S1 Pharmaceuticals</w:t>
      </w:r>
    </w:p>
    <w:p w14:paraId="56DF0AE1" w14:textId="77777777" w:rsidR="00844413" w:rsidRPr="00844413" w:rsidRDefault="00844413" w:rsidP="00844413">
      <w:pPr>
        <w:spacing w:after="0" w:line="240" w:lineRule="auto"/>
        <w:ind w:right="840"/>
        <w:textAlignment w:val="baseline"/>
        <w:rPr>
          <w:rFonts w:eastAsiaTheme="majorEastAsia" w:cs="Arial"/>
          <w:b/>
          <w:bCs/>
          <w:color w:val="000000"/>
          <w:sz w:val="26"/>
          <w:szCs w:val="26"/>
          <w:lang w:val="en-US" w:eastAsia="en-GB"/>
        </w:rPr>
      </w:pPr>
    </w:p>
    <w:p w14:paraId="45B14A95" w14:textId="77777777" w:rsidR="00844413" w:rsidRPr="00844413" w:rsidRDefault="00844413" w:rsidP="00844413">
      <w:pPr>
        <w:widowControl w:val="0"/>
        <w:autoSpaceDE w:val="0"/>
        <w:autoSpaceDN w:val="0"/>
        <w:spacing w:after="0" w:line="264" w:lineRule="auto"/>
        <w:ind w:right="844"/>
        <w:rPr>
          <w:rFonts w:eastAsia="Arial" w:cs="Arial"/>
          <w:b/>
          <w:bCs/>
          <w:sz w:val="26"/>
          <w:szCs w:val="26"/>
          <w:lang w:val="en-US"/>
        </w:rPr>
      </w:pPr>
      <w:bookmarkStart w:id="38" w:name="_Hlk166764844"/>
      <w:r w:rsidRPr="00844413">
        <w:rPr>
          <w:rFonts w:eastAsia="Arial" w:cs="Arial"/>
          <w:sz w:val="26"/>
          <w:szCs w:val="26"/>
          <w:lang w:val="en-US"/>
        </w:rPr>
        <w:t>This is a sample OCR-set assignment which should only be used for practice</w:t>
      </w:r>
      <w:r w:rsidRPr="00844413">
        <w:rPr>
          <w:rFonts w:eastAsia="Arial" w:cs="Arial"/>
          <w:b/>
          <w:bCs/>
          <w:sz w:val="26"/>
          <w:szCs w:val="26"/>
          <w:lang w:val="en-US"/>
        </w:rPr>
        <w:t xml:space="preserve">. </w:t>
      </w:r>
    </w:p>
    <w:p w14:paraId="3D86FEBC" w14:textId="77777777" w:rsidR="00844413" w:rsidRPr="00844413" w:rsidRDefault="00844413" w:rsidP="00844413">
      <w:pPr>
        <w:widowControl w:val="0"/>
        <w:autoSpaceDE w:val="0"/>
        <w:autoSpaceDN w:val="0"/>
        <w:spacing w:after="0" w:line="264" w:lineRule="auto"/>
        <w:ind w:right="844"/>
        <w:rPr>
          <w:rFonts w:eastAsia="Arial" w:cs="Arial"/>
          <w:b/>
          <w:bCs/>
          <w:sz w:val="16"/>
          <w:szCs w:val="16"/>
          <w:lang w:val="en-US"/>
        </w:rPr>
      </w:pPr>
    </w:p>
    <w:p w14:paraId="7EE74C82" w14:textId="77777777" w:rsidR="00844413" w:rsidRPr="00844413" w:rsidRDefault="00844413" w:rsidP="00844413">
      <w:pPr>
        <w:widowControl w:val="0"/>
        <w:autoSpaceDE w:val="0"/>
        <w:autoSpaceDN w:val="0"/>
        <w:spacing w:after="0" w:line="264" w:lineRule="auto"/>
        <w:ind w:right="844"/>
        <w:rPr>
          <w:rFonts w:eastAsia="Arial" w:cs="Arial"/>
          <w:sz w:val="26"/>
          <w:szCs w:val="26"/>
          <w:lang w:val="en-US"/>
        </w:rPr>
      </w:pPr>
      <w:r w:rsidRPr="00844413">
        <w:rPr>
          <w:rFonts w:eastAsia="Arial" w:cs="Arial"/>
          <w:sz w:val="26"/>
          <w:szCs w:val="26"/>
          <w:lang w:val="en-US"/>
        </w:rPr>
        <w:t xml:space="preserve">This assignment </w:t>
      </w:r>
      <w:r w:rsidRPr="00844413">
        <w:rPr>
          <w:rFonts w:eastAsia="Arial" w:cs="Arial"/>
          <w:b/>
          <w:bCs/>
          <w:sz w:val="26"/>
          <w:szCs w:val="26"/>
          <w:lang w:val="en-US"/>
        </w:rPr>
        <w:t>must not</w:t>
      </w:r>
      <w:r w:rsidRPr="00844413">
        <w:rPr>
          <w:rFonts w:eastAsia="Arial" w:cs="Arial"/>
          <w:sz w:val="26"/>
          <w:szCs w:val="26"/>
          <w:lang w:val="en-US"/>
        </w:rPr>
        <w:t xml:space="preserve"> be used for live assessment of students.</w:t>
      </w:r>
    </w:p>
    <w:p w14:paraId="0A6F0BBE" w14:textId="77777777" w:rsidR="00844413" w:rsidRPr="00844413" w:rsidRDefault="00844413" w:rsidP="00844413">
      <w:pPr>
        <w:widowControl w:val="0"/>
        <w:autoSpaceDE w:val="0"/>
        <w:autoSpaceDN w:val="0"/>
        <w:spacing w:after="0" w:line="264" w:lineRule="auto"/>
        <w:ind w:right="844"/>
        <w:rPr>
          <w:rFonts w:eastAsia="Arial" w:cs="Arial"/>
          <w:b/>
          <w:bCs/>
          <w:sz w:val="16"/>
          <w:szCs w:val="16"/>
          <w:lang w:val="en-US"/>
        </w:rPr>
      </w:pPr>
    </w:p>
    <w:p w14:paraId="61223CE1" w14:textId="77777777" w:rsidR="00844413" w:rsidRPr="00844413" w:rsidRDefault="00844413" w:rsidP="00844413">
      <w:pPr>
        <w:widowControl w:val="0"/>
        <w:autoSpaceDE w:val="0"/>
        <w:autoSpaceDN w:val="0"/>
        <w:spacing w:after="0" w:line="240" w:lineRule="auto"/>
        <w:ind w:right="844"/>
        <w:rPr>
          <w:rFonts w:eastAsia="Arial" w:cs="Arial"/>
          <w:lang w:val="en-US"/>
        </w:rPr>
      </w:pPr>
      <w:r w:rsidRPr="00844413">
        <w:rPr>
          <w:rFonts w:eastAsia="Arial" w:cs="Arial"/>
          <w:lang w:val="en-US"/>
        </w:rPr>
        <w:t>The live assignments will be available on our secure website, ‘Teach Cambridge’.</w:t>
      </w:r>
    </w:p>
    <w:bookmarkEnd w:id="38"/>
    <w:p w14:paraId="7986812A" w14:textId="77777777" w:rsidR="00844413" w:rsidRPr="00844413" w:rsidRDefault="00844413" w:rsidP="00844413">
      <w:pPr>
        <w:rPr>
          <w:rFonts w:eastAsiaTheme="majorEastAsia" w:cs="Arial"/>
          <w:b/>
          <w:bCs/>
          <w:color w:val="000000"/>
          <w:sz w:val="26"/>
          <w:szCs w:val="26"/>
          <w:lang w:val="en-US" w:eastAsia="en-GB"/>
        </w:rPr>
      </w:pPr>
      <w:r w:rsidRPr="00844413">
        <w:rPr>
          <w:rFonts w:eastAsiaTheme="majorEastAsia" w:cs="Arial"/>
          <w:b/>
          <w:bCs/>
          <w:color w:val="000000"/>
          <w:kern w:val="2"/>
          <w:sz w:val="26"/>
          <w:szCs w:val="26"/>
          <w:lang w:val="en-US"/>
          <w14:ligatures w14:val="standardContextual"/>
        </w:rPr>
        <w:br w:type="page"/>
      </w:r>
    </w:p>
    <w:p w14:paraId="06A18F4C" w14:textId="77777777" w:rsidR="00844413" w:rsidRPr="00844413" w:rsidRDefault="00844413" w:rsidP="00844413">
      <w:pPr>
        <w:textAlignment w:val="baseline"/>
        <w:rPr>
          <w:rFonts w:eastAsia="Arial" w:cs="Arial"/>
          <w:color w:val="000000" w:themeColor="text1"/>
          <w:lang w:eastAsia="en-GB"/>
        </w:rPr>
      </w:pPr>
    </w:p>
    <w:p w14:paraId="7F0308CF" w14:textId="77777777" w:rsidR="00844413" w:rsidRPr="00844413" w:rsidRDefault="00844413" w:rsidP="00844413">
      <w:pPr>
        <w:textAlignment w:val="baseline"/>
        <w:rPr>
          <w:rFonts w:eastAsia="Arial" w:cs="Arial"/>
          <w:color w:val="000000" w:themeColor="text1"/>
          <w:lang w:eastAsia="en-GB"/>
        </w:rPr>
      </w:pPr>
      <w:r w:rsidRPr="00844413">
        <w:rPr>
          <w:rFonts w:eastAsia="Arial" w:cs="Arial"/>
          <w:color w:val="000000" w:themeColor="text1"/>
          <w:lang w:eastAsia="en-GB"/>
        </w:rPr>
        <w:t>Students will be expected to plan their own investigations. It is essential that teachers check the methods and risk assessments prior to students conducting any practical work to ensure the students have chosen equipment and reagents available at the centre and that their methods and reagents are safe to use.</w:t>
      </w:r>
    </w:p>
    <w:p w14:paraId="3275E1DD" w14:textId="77777777" w:rsidR="00844413" w:rsidRPr="00844413" w:rsidRDefault="00844413" w:rsidP="00844413">
      <w:pPr>
        <w:rPr>
          <w:rFonts w:eastAsia="Arial" w:cs="Arial"/>
          <w:color w:val="000000" w:themeColor="text1"/>
          <w:kern w:val="2"/>
          <w14:ligatures w14:val="standardContextual"/>
        </w:rPr>
      </w:pPr>
    </w:p>
    <w:p w14:paraId="6F66AE14" w14:textId="77777777" w:rsidR="00844413" w:rsidRPr="00844413" w:rsidRDefault="00844413" w:rsidP="00844413">
      <w:pPr>
        <w:rPr>
          <w:rFonts w:eastAsia="Arial" w:cs="Arial"/>
          <w:color w:val="000000" w:themeColor="text1"/>
          <w:kern w:val="2"/>
          <w14:ligatures w14:val="standardContextual"/>
        </w:rPr>
      </w:pPr>
      <w:r w:rsidRPr="00844413">
        <w:rPr>
          <w:rFonts w:eastAsia="Arial" w:cs="Arial"/>
          <w:color w:val="000000" w:themeColor="text1"/>
          <w:kern w:val="2"/>
          <w14:ligatures w14:val="standardContextual"/>
        </w:rPr>
        <w:t xml:space="preserve">Below are details of how to prepare the samples for patients A–C. Appropriate labelling should be added to the samples provided to students and the students should </w:t>
      </w:r>
      <w:r w:rsidRPr="00844413">
        <w:rPr>
          <w:rFonts w:eastAsia="Arial" w:cs="Arial"/>
          <w:b/>
          <w:bCs/>
          <w:color w:val="000000" w:themeColor="text1"/>
          <w:kern w:val="2"/>
          <w14:ligatures w14:val="standardContextual"/>
        </w:rPr>
        <w:t>NOT</w:t>
      </w:r>
      <w:r w:rsidRPr="00844413">
        <w:rPr>
          <w:rFonts w:eastAsia="Arial" w:cs="Arial"/>
          <w:color w:val="000000" w:themeColor="text1"/>
          <w:kern w:val="2"/>
          <w14:ligatures w14:val="standardContextual"/>
        </w:rPr>
        <w:t xml:space="preserve"> be made aware of the details in this document.</w:t>
      </w:r>
    </w:p>
    <w:p w14:paraId="51312A74" w14:textId="77777777" w:rsidR="00844413" w:rsidRPr="00844413" w:rsidRDefault="00844413" w:rsidP="00844413">
      <w:pPr>
        <w:rPr>
          <w:rFonts w:eastAsia="Arial" w:cs="Arial"/>
          <w:color w:val="000000" w:themeColor="text1"/>
          <w:kern w:val="2"/>
          <w14:ligatures w14:val="standardContextual"/>
        </w:rPr>
      </w:pPr>
      <w:r w:rsidRPr="00844413">
        <w:rPr>
          <w:rFonts w:eastAsia="Arial" w:cs="Arial"/>
          <w:color w:val="000000" w:themeColor="text1"/>
          <w:kern w:val="2"/>
          <w14:ligatures w14:val="standardContextual"/>
        </w:rPr>
        <w:t>Students will require access to all equipment and reagents used throughout Unit F173. In addition, they will likely need access to 2,6-dichlorophenolindophenol (DCPIP), ninhydrin, and Benedict’s quantitative reagent.</w:t>
      </w:r>
    </w:p>
    <w:p w14:paraId="66368146" w14:textId="77777777" w:rsidR="00844413" w:rsidRPr="00844413" w:rsidRDefault="00844413" w:rsidP="00844413">
      <w:pPr>
        <w:rPr>
          <w:rFonts w:eastAsia="Arial" w:cs="Arial"/>
          <w:color w:val="000000" w:themeColor="text1"/>
          <w:kern w:val="2"/>
          <w14:ligatures w14:val="standardContextual"/>
        </w:rPr>
      </w:pPr>
      <w:r w:rsidRPr="00844413">
        <w:rPr>
          <w:rFonts w:eastAsia="Arial" w:cs="Arial"/>
          <w:b/>
          <w:bCs/>
          <w:color w:val="000000" w:themeColor="text1"/>
          <w:kern w:val="2"/>
          <w14:ligatures w14:val="standardContextual"/>
        </w:rPr>
        <w:t>Patient A – urine sample</w:t>
      </w:r>
      <w:r w:rsidRPr="00844413">
        <w:rPr>
          <w:rFonts w:eastAsia="Arial" w:cs="Arial"/>
          <w:color w:val="000000" w:themeColor="text1"/>
          <w:kern w:val="2"/>
          <w14:ligatures w14:val="standardContextual"/>
        </w:rPr>
        <w:t>. Addition of an appropriate colourant could be useful, e.g. yellow food colouring. To prepare one litre of solution:</w:t>
      </w:r>
    </w:p>
    <w:p w14:paraId="540A522A" w14:textId="77777777" w:rsidR="00844413" w:rsidRPr="00981CC1" w:rsidRDefault="00844413" w:rsidP="00981CC1">
      <w:pPr>
        <w:numPr>
          <w:ilvl w:val="0"/>
          <w:numId w:val="45"/>
        </w:numPr>
        <w:spacing w:before="60" w:after="60"/>
        <w:ind w:left="425" w:hanging="425"/>
        <w:rPr>
          <w:rFonts w:eastAsia="Arial" w:cs="Arial"/>
          <w:color w:val="000000" w:themeColor="text1"/>
          <w:lang w:eastAsia="en-GB"/>
        </w:rPr>
      </w:pPr>
      <w:r w:rsidRPr="00981CC1">
        <w:rPr>
          <w:rFonts w:eastAsia="Arial" w:cs="Arial"/>
          <w:color w:val="000000" w:themeColor="text1"/>
          <w:lang w:eastAsia="en-GB"/>
        </w:rPr>
        <w:t>Urea 9.3</w:t>
      </w:r>
      <w:r w:rsidRPr="00981CC1">
        <w:rPr>
          <w:rFonts w:eastAsia="Arial" w:cs="Arial"/>
          <w:color w:val="000000" w:themeColor="text1"/>
          <w:sz w:val="11"/>
          <w:szCs w:val="11"/>
          <w:lang w:eastAsia="en-GB"/>
        </w:rPr>
        <w:t> </w:t>
      </w:r>
      <w:r w:rsidRPr="00981CC1">
        <w:rPr>
          <w:rFonts w:eastAsia="Arial" w:cs="Arial"/>
          <w:color w:val="000000" w:themeColor="text1"/>
          <w:lang w:eastAsia="en-GB"/>
        </w:rPr>
        <w:t>g</w:t>
      </w:r>
      <w:r w:rsidRPr="00981CC1">
        <w:rPr>
          <w:rFonts w:eastAsia="Arial" w:cs="Arial"/>
          <w:color w:val="000000" w:themeColor="text1"/>
          <w:sz w:val="11"/>
          <w:szCs w:val="11"/>
          <w:lang w:eastAsia="en-GB"/>
        </w:rPr>
        <w:t> </w:t>
      </w:r>
      <w:r w:rsidRPr="00981CC1">
        <w:rPr>
          <w:rFonts w:eastAsia="Arial" w:cs="Arial"/>
          <w:color w:val="000000" w:themeColor="text1"/>
          <w:lang w:eastAsia="en-GB"/>
        </w:rPr>
        <w:t>/</w:t>
      </w:r>
      <w:r w:rsidRPr="00981CC1">
        <w:rPr>
          <w:rFonts w:eastAsia="Arial" w:cs="Arial"/>
          <w:color w:val="000000" w:themeColor="text1"/>
          <w:sz w:val="11"/>
          <w:szCs w:val="11"/>
          <w:lang w:eastAsia="en-GB"/>
        </w:rPr>
        <w:t xml:space="preserve"> </w:t>
      </w:r>
      <w:r w:rsidRPr="00981CC1">
        <w:rPr>
          <w:rFonts w:eastAsia="Arial" w:cs="Arial"/>
          <w:color w:val="000000" w:themeColor="text1"/>
          <w:lang w:eastAsia="en-GB"/>
        </w:rPr>
        <w:t>L</w:t>
      </w:r>
    </w:p>
    <w:p w14:paraId="2AFEF924" w14:textId="77777777" w:rsidR="00844413" w:rsidRPr="00981CC1" w:rsidRDefault="00844413" w:rsidP="00981CC1">
      <w:pPr>
        <w:numPr>
          <w:ilvl w:val="0"/>
          <w:numId w:val="45"/>
        </w:numPr>
        <w:spacing w:before="60" w:after="60"/>
        <w:ind w:left="425" w:hanging="425"/>
        <w:rPr>
          <w:rFonts w:eastAsia="Arial" w:cs="Arial"/>
          <w:color w:val="000000" w:themeColor="text1"/>
          <w:lang w:eastAsia="en-GB"/>
        </w:rPr>
      </w:pPr>
      <w:r w:rsidRPr="00981CC1">
        <w:rPr>
          <w:rFonts w:eastAsia="Arial" w:cs="Arial"/>
          <w:color w:val="000000" w:themeColor="text1"/>
          <w:lang w:eastAsia="en-GB"/>
        </w:rPr>
        <w:t>0.01</w:t>
      </w:r>
      <w:r w:rsidRPr="00981CC1">
        <w:rPr>
          <w:rFonts w:eastAsia="Arial" w:cs="Arial"/>
          <w:color w:val="000000" w:themeColor="text1"/>
          <w:sz w:val="11"/>
          <w:szCs w:val="11"/>
          <w:lang w:eastAsia="en-GB"/>
        </w:rPr>
        <w:t> </w:t>
      </w:r>
      <w:r w:rsidRPr="00981CC1">
        <w:rPr>
          <w:rFonts w:eastAsia="Arial" w:cs="Arial"/>
          <w:color w:val="000000" w:themeColor="text1"/>
          <w:lang w:eastAsia="en-GB"/>
        </w:rPr>
        <w:t>M HC</w:t>
      </w:r>
      <w:r w:rsidRPr="00981CC1">
        <w:rPr>
          <w:rFonts w:ascii="Bookman Old Style" w:eastAsia="Arial" w:hAnsi="Bookman Old Style" w:cs="Arial"/>
          <w:i/>
          <w:iCs/>
          <w:color w:val="000000" w:themeColor="text1"/>
          <w:lang w:eastAsia="en-GB"/>
        </w:rPr>
        <w:t>l</w:t>
      </w:r>
      <w:r w:rsidRPr="00981CC1">
        <w:rPr>
          <w:rFonts w:eastAsia="Arial" w:cs="Arial"/>
          <w:color w:val="000000" w:themeColor="text1"/>
          <w:lang w:eastAsia="en-GB"/>
        </w:rPr>
        <w:t xml:space="preserve"> (adjust pH of solution to ~pH</w:t>
      </w:r>
      <w:r w:rsidRPr="00981CC1">
        <w:rPr>
          <w:rFonts w:eastAsia="Arial" w:cs="Arial"/>
          <w:color w:val="000000" w:themeColor="text1"/>
          <w:sz w:val="11"/>
          <w:szCs w:val="11"/>
          <w:lang w:eastAsia="en-GB"/>
        </w:rPr>
        <w:t> </w:t>
      </w:r>
      <w:r w:rsidRPr="00981CC1">
        <w:rPr>
          <w:rFonts w:eastAsia="Arial" w:cs="Arial"/>
          <w:color w:val="000000" w:themeColor="text1"/>
          <w:lang w:eastAsia="en-GB"/>
        </w:rPr>
        <w:t>5.5)</w:t>
      </w:r>
    </w:p>
    <w:p w14:paraId="12A8926D" w14:textId="77777777" w:rsidR="00844413" w:rsidRPr="00981CC1" w:rsidRDefault="00844413" w:rsidP="00981CC1">
      <w:pPr>
        <w:numPr>
          <w:ilvl w:val="0"/>
          <w:numId w:val="45"/>
        </w:numPr>
        <w:spacing w:before="60" w:after="60"/>
        <w:ind w:left="425" w:hanging="425"/>
        <w:rPr>
          <w:rFonts w:eastAsia="Arial" w:cs="Arial"/>
          <w:color w:val="000000" w:themeColor="text1"/>
          <w:lang w:eastAsia="en-GB"/>
        </w:rPr>
      </w:pPr>
      <w:r w:rsidRPr="00981CC1">
        <w:rPr>
          <w:rFonts w:eastAsia="Arial" w:cs="Arial"/>
          <w:color w:val="000000" w:themeColor="text1"/>
          <w:lang w:eastAsia="en-GB"/>
        </w:rPr>
        <w:t>Sodium chloride 1.87</w:t>
      </w:r>
      <w:r w:rsidRPr="00981CC1">
        <w:rPr>
          <w:rFonts w:eastAsia="Arial" w:cs="Arial"/>
          <w:color w:val="000000" w:themeColor="text1"/>
          <w:sz w:val="11"/>
          <w:szCs w:val="11"/>
          <w:lang w:eastAsia="en-GB"/>
        </w:rPr>
        <w:t> </w:t>
      </w:r>
      <w:r w:rsidRPr="00981CC1">
        <w:rPr>
          <w:rFonts w:eastAsia="Arial" w:cs="Arial"/>
          <w:color w:val="000000" w:themeColor="text1"/>
          <w:lang w:eastAsia="en-GB"/>
        </w:rPr>
        <w:t>g</w:t>
      </w:r>
      <w:r w:rsidRPr="00981CC1">
        <w:rPr>
          <w:rFonts w:eastAsia="Arial" w:cs="Arial"/>
          <w:color w:val="000000" w:themeColor="text1"/>
          <w:sz w:val="11"/>
          <w:szCs w:val="11"/>
          <w:lang w:eastAsia="en-GB"/>
        </w:rPr>
        <w:t> </w:t>
      </w:r>
      <w:r w:rsidRPr="00981CC1">
        <w:rPr>
          <w:rFonts w:eastAsia="Arial" w:cs="Arial"/>
          <w:color w:val="000000" w:themeColor="text1"/>
          <w:lang w:eastAsia="en-GB"/>
        </w:rPr>
        <w:t>/</w:t>
      </w:r>
      <w:r w:rsidRPr="00981CC1">
        <w:rPr>
          <w:rFonts w:eastAsia="Arial" w:cs="Arial"/>
          <w:color w:val="000000" w:themeColor="text1"/>
          <w:sz w:val="11"/>
          <w:szCs w:val="11"/>
          <w:lang w:eastAsia="en-GB"/>
        </w:rPr>
        <w:t> </w:t>
      </w:r>
      <w:r w:rsidRPr="00981CC1">
        <w:rPr>
          <w:rFonts w:eastAsia="Arial" w:cs="Arial"/>
          <w:color w:val="000000" w:themeColor="text1"/>
          <w:lang w:eastAsia="en-GB"/>
        </w:rPr>
        <w:t>L</w:t>
      </w:r>
    </w:p>
    <w:p w14:paraId="680629D9" w14:textId="77777777" w:rsidR="00844413" w:rsidRPr="00981CC1" w:rsidRDefault="00844413" w:rsidP="00981CC1">
      <w:pPr>
        <w:numPr>
          <w:ilvl w:val="0"/>
          <w:numId w:val="45"/>
        </w:numPr>
        <w:spacing w:before="60" w:after="60"/>
        <w:ind w:left="425" w:hanging="425"/>
        <w:rPr>
          <w:rFonts w:eastAsia="Arial" w:cs="Arial"/>
          <w:color w:val="000000" w:themeColor="text1"/>
          <w:lang w:eastAsia="en-GB"/>
        </w:rPr>
      </w:pPr>
      <w:r w:rsidRPr="00981CC1">
        <w:rPr>
          <w:rFonts w:eastAsia="Arial" w:cs="Arial"/>
          <w:color w:val="000000" w:themeColor="text1"/>
          <w:lang w:eastAsia="en-GB"/>
        </w:rPr>
        <w:t>Potassium carbonate 1.3</w:t>
      </w:r>
      <w:r w:rsidRPr="00981CC1">
        <w:rPr>
          <w:rFonts w:eastAsia="Arial" w:cs="Arial"/>
          <w:color w:val="000000" w:themeColor="text1"/>
          <w:sz w:val="11"/>
          <w:szCs w:val="11"/>
          <w:lang w:eastAsia="en-GB"/>
        </w:rPr>
        <w:t> </w:t>
      </w:r>
      <w:r w:rsidRPr="00981CC1">
        <w:rPr>
          <w:rFonts w:eastAsia="Arial" w:cs="Arial"/>
          <w:color w:val="000000" w:themeColor="text1"/>
          <w:lang w:eastAsia="en-GB"/>
        </w:rPr>
        <w:t>g</w:t>
      </w:r>
      <w:r w:rsidRPr="00981CC1">
        <w:rPr>
          <w:rFonts w:eastAsia="Arial" w:cs="Arial"/>
          <w:color w:val="000000" w:themeColor="text1"/>
          <w:sz w:val="11"/>
          <w:szCs w:val="11"/>
          <w:lang w:eastAsia="en-GB"/>
        </w:rPr>
        <w:t> </w:t>
      </w:r>
      <w:r w:rsidRPr="00981CC1">
        <w:rPr>
          <w:rFonts w:eastAsia="Arial" w:cs="Arial"/>
          <w:color w:val="000000" w:themeColor="text1"/>
          <w:lang w:eastAsia="en-GB"/>
        </w:rPr>
        <w:t>/</w:t>
      </w:r>
      <w:r w:rsidRPr="00981CC1">
        <w:rPr>
          <w:rFonts w:eastAsia="Arial" w:cs="Arial"/>
          <w:color w:val="000000" w:themeColor="text1"/>
          <w:sz w:val="11"/>
          <w:szCs w:val="11"/>
          <w:lang w:eastAsia="en-GB"/>
        </w:rPr>
        <w:t> </w:t>
      </w:r>
      <w:r w:rsidRPr="00981CC1">
        <w:rPr>
          <w:rFonts w:eastAsia="Arial" w:cs="Arial"/>
          <w:color w:val="000000" w:themeColor="text1"/>
          <w:lang w:eastAsia="en-GB"/>
        </w:rPr>
        <w:t>L</w:t>
      </w:r>
    </w:p>
    <w:p w14:paraId="4F806A42" w14:textId="77777777" w:rsidR="00844413" w:rsidRPr="00981CC1" w:rsidRDefault="00844413" w:rsidP="00981CC1">
      <w:pPr>
        <w:numPr>
          <w:ilvl w:val="0"/>
          <w:numId w:val="45"/>
        </w:numPr>
        <w:spacing w:before="60" w:after="60"/>
        <w:ind w:left="425" w:hanging="425"/>
        <w:rPr>
          <w:rFonts w:eastAsia="Arial" w:cs="Arial"/>
          <w:color w:val="000000" w:themeColor="text1"/>
          <w:lang w:eastAsia="en-GB"/>
        </w:rPr>
      </w:pPr>
      <w:r w:rsidRPr="00981CC1">
        <w:rPr>
          <w:rFonts w:eastAsia="Arial" w:cs="Arial"/>
          <w:color w:val="000000" w:themeColor="text1"/>
          <w:lang w:eastAsia="en-GB"/>
        </w:rPr>
        <w:t>Glucose 1.5</w:t>
      </w:r>
      <w:r w:rsidRPr="00981CC1">
        <w:rPr>
          <w:rFonts w:eastAsia="Arial" w:cs="Arial"/>
          <w:color w:val="000000" w:themeColor="text1"/>
          <w:sz w:val="11"/>
          <w:szCs w:val="11"/>
          <w:lang w:eastAsia="en-GB"/>
        </w:rPr>
        <w:t> </w:t>
      </w:r>
      <w:r w:rsidRPr="00981CC1">
        <w:rPr>
          <w:rFonts w:eastAsia="Arial" w:cs="Arial"/>
          <w:color w:val="000000" w:themeColor="text1"/>
          <w:lang w:eastAsia="en-GB"/>
        </w:rPr>
        <w:t>g</w:t>
      </w:r>
      <w:r w:rsidRPr="00981CC1">
        <w:rPr>
          <w:rFonts w:eastAsia="Arial" w:cs="Arial"/>
          <w:color w:val="000000" w:themeColor="text1"/>
          <w:sz w:val="11"/>
          <w:szCs w:val="11"/>
          <w:lang w:eastAsia="en-GB"/>
        </w:rPr>
        <w:t> </w:t>
      </w:r>
      <w:r w:rsidRPr="00981CC1">
        <w:rPr>
          <w:rFonts w:eastAsia="Arial" w:cs="Arial"/>
          <w:color w:val="000000" w:themeColor="text1"/>
          <w:lang w:eastAsia="en-GB"/>
        </w:rPr>
        <w:t>/</w:t>
      </w:r>
      <w:r w:rsidRPr="00981CC1">
        <w:rPr>
          <w:rFonts w:eastAsia="Arial" w:cs="Arial"/>
          <w:color w:val="000000" w:themeColor="text1"/>
          <w:sz w:val="11"/>
          <w:szCs w:val="11"/>
          <w:lang w:eastAsia="en-GB"/>
        </w:rPr>
        <w:t> </w:t>
      </w:r>
      <w:r w:rsidRPr="00981CC1">
        <w:rPr>
          <w:rFonts w:eastAsia="Arial" w:cs="Arial"/>
          <w:color w:val="000000" w:themeColor="text1"/>
          <w:lang w:eastAsia="en-GB"/>
        </w:rPr>
        <w:t>L</w:t>
      </w:r>
    </w:p>
    <w:p w14:paraId="0C794C8F" w14:textId="77777777" w:rsidR="00844413" w:rsidRPr="00981CC1" w:rsidRDefault="00844413" w:rsidP="00981CC1">
      <w:pPr>
        <w:numPr>
          <w:ilvl w:val="0"/>
          <w:numId w:val="45"/>
        </w:numPr>
        <w:spacing w:before="60"/>
        <w:ind w:left="425" w:hanging="425"/>
        <w:rPr>
          <w:rFonts w:eastAsia="Arial" w:cs="Arial"/>
          <w:color w:val="000000" w:themeColor="text1"/>
          <w:lang w:eastAsia="en-GB"/>
        </w:rPr>
      </w:pPr>
      <w:r w:rsidRPr="00981CC1">
        <w:rPr>
          <w:rFonts w:eastAsia="Arial" w:cs="Arial"/>
          <w:color w:val="000000" w:themeColor="text1"/>
          <w:lang w:eastAsia="en-GB"/>
        </w:rPr>
        <w:t>Propanone (acetone): 1.2</w:t>
      </w:r>
      <w:r w:rsidRPr="00981CC1">
        <w:rPr>
          <w:rFonts w:eastAsia="Arial" w:cs="Arial"/>
          <w:color w:val="000000" w:themeColor="text1"/>
          <w:sz w:val="11"/>
          <w:szCs w:val="11"/>
          <w:lang w:eastAsia="en-GB"/>
        </w:rPr>
        <w:t> </w:t>
      </w:r>
      <w:r w:rsidRPr="00981CC1">
        <w:rPr>
          <w:rFonts w:eastAsia="Arial" w:cs="Arial"/>
          <w:color w:val="000000" w:themeColor="text1"/>
          <w:lang w:eastAsia="en-GB"/>
        </w:rPr>
        <w:t>cm</w:t>
      </w:r>
      <w:r w:rsidRPr="00981CC1">
        <w:rPr>
          <w:rFonts w:eastAsia="Arial" w:cs="Arial"/>
          <w:color w:val="000000" w:themeColor="text1"/>
          <w:vertAlign w:val="superscript"/>
          <w:lang w:eastAsia="en-GB"/>
        </w:rPr>
        <w:t>3</w:t>
      </w:r>
      <w:r w:rsidRPr="00981CC1">
        <w:rPr>
          <w:rFonts w:eastAsia="Arial" w:cs="Arial"/>
          <w:color w:val="000000" w:themeColor="text1"/>
          <w:lang w:eastAsia="en-GB"/>
        </w:rPr>
        <w:t xml:space="preserve"> in 1 litre</w:t>
      </w:r>
    </w:p>
    <w:p w14:paraId="247AB09D" w14:textId="77777777" w:rsidR="00844413" w:rsidRPr="00844413" w:rsidRDefault="00844413" w:rsidP="00844413">
      <w:pPr>
        <w:rPr>
          <w:rFonts w:eastAsia="Arial" w:cs="Arial"/>
          <w:color w:val="000000" w:themeColor="text1"/>
          <w:kern w:val="2"/>
          <w14:ligatures w14:val="standardContextual"/>
        </w:rPr>
      </w:pPr>
      <w:r w:rsidRPr="00844413">
        <w:rPr>
          <w:rFonts w:eastAsia="Arial" w:cs="Arial"/>
          <w:b/>
          <w:bCs/>
          <w:color w:val="000000" w:themeColor="text1"/>
          <w:kern w:val="2"/>
          <w14:ligatures w14:val="standardContextual"/>
        </w:rPr>
        <w:t>Patient B – plasma sample</w:t>
      </w:r>
      <w:r w:rsidRPr="00844413">
        <w:rPr>
          <w:rFonts w:eastAsia="Arial" w:cs="Arial"/>
          <w:color w:val="000000" w:themeColor="text1"/>
          <w:kern w:val="2"/>
          <w14:ligatures w14:val="standardContextual"/>
        </w:rPr>
        <w:t>. Addition of an appropriate colourant could be useful, e.g. yellow food colouring, but a slightly darker colour than the urine sample. To prepare one litre of solution:</w:t>
      </w:r>
    </w:p>
    <w:p w14:paraId="11D64663"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Phenylalanine 5</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64570527"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Sodium carbonate 3</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796D840E"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Calcium chloride: 10</w:t>
      </w:r>
      <w:r w:rsidRPr="00844413">
        <w:rPr>
          <w:rFonts w:eastAsia="Arial" w:cs="Arial"/>
          <w:color w:val="000000" w:themeColor="text1"/>
          <w:sz w:val="11"/>
          <w:szCs w:val="11"/>
          <w:lang w:eastAsia="en-GB"/>
        </w:rPr>
        <w:t> </w:t>
      </w:r>
      <w:r w:rsidRPr="00844413">
        <w:rPr>
          <w:rFonts w:eastAsia="Arial" w:cs="Arial"/>
          <w:color w:val="000000" w:themeColor="text1"/>
          <w:lang w:eastAsia="en-GB"/>
        </w:rPr>
        <w:t>cm</w:t>
      </w:r>
      <w:r w:rsidRPr="00844413">
        <w:rPr>
          <w:rFonts w:eastAsia="Arial" w:cs="Arial"/>
          <w:color w:val="000000" w:themeColor="text1"/>
          <w:vertAlign w:val="superscript"/>
          <w:lang w:eastAsia="en-GB"/>
        </w:rPr>
        <w:t>3</w:t>
      </w:r>
      <w:r w:rsidRPr="00844413">
        <w:rPr>
          <w:rFonts w:eastAsia="Arial" w:cs="Arial"/>
          <w:color w:val="000000" w:themeColor="text1"/>
          <w:lang w:eastAsia="en-GB"/>
        </w:rPr>
        <w:t xml:space="preserve"> of 0.1</w:t>
      </w:r>
      <w:r w:rsidRPr="00844413">
        <w:rPr>
          <w:rFonts w:eastAsia="Arial" w:cs="Arial"/>
          <w:color w:val="000000" w:themeColor="text1"/>
          <w:sz w:val="11"/>
          <w:szCs w:val="11"/>
          <w:lang w:eastAsia="en-GB"/>
        </w:rPr>
        <w:t> </w:t>
      </w:r>
      <w:r w:rsidRPr="00844413">
        <w:rPr>
          <w:rFonts w:eastAsia="Arial" w:cs="Arial"/>
          <w:color w:val="000000" w:themeColor="text1"/>
          <w:lang w:eastAsia="en-GB"/>
        </w:rPr>
        <w:t>M in 1 litre</w:t>
      </w:r>
    </w:p>
    <w:p w14:paraId="796FF396"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Potassium phosphate 0.7</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56E0ADEA"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Glucose 1.4</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047CBD8F" w14:textId="77777777" w:rsidR="00844413" w:rsidRPr="00844413" w:rsidRDefault="00844413" w:rsidP="00981CC1">
      <w:pPr>
        <w:numPr>
          <w:ilvl w:val="0"/>
          <w:numId w:val="45"/>
        </w:numPr>
        <w:spacing w:before="60"/>
        <w:ind w:left="425" w:hanging="425"/>
        <w:rPr>
          <w:rFonts w:eastAsia="Arial" w:cs="Arial"/>
          <w:color w:val="000000" w:themeColor="text1"/>
          <w:lang w:eastAsia="en-GB"/>
        </w:rPr>
      </w:pPr>
      <w:r w:rsidRPr="00844413">
        <w:rPr>
          <w:rFonts w:eastAsia="Arial" w:cs="Arial"/>
          <w:color w:val="000000" w:themeColor="text1"/>
          <w:lang w:eastAsia="en-GB"/>
        </w:rPr>
        <w:t>Egg white albumen protein 70</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4080B85E" w14:textId="77777777" w:rsidR="00844413" w:rsidRPr="00844413" w:rsidRDefault="00844413" w:rsidP="00844413">
      <w:pPr>
        <w:rPr>
          <w:rFonts w:eastAsia="Arial" w:cs="Arial"/>
          <w:color w:val="000000" w:themeColor="text1"/>
          <w:kern w:val="2"/>
          <w14:ligatures w14:val="standardContextual"/>
        </w:rPr>
      </w:pPr>
      <w:r w:rsidRPr="00844413">
        <w:rPr>
          <w:rFonts w:eastAsia="Arial" w:cs="Arial"/>
          <w:b/>
          <w:bCs/>
          <w:color w:val="000000" w:themeColor="text1"/>
          <w:kern w:val="2"/>
          <w14:ligatures w14:val="standardContextual"/>
        </w:rPr>
        <w:t>Patient C – plasma sample</w:t>
      </w:r>
      <w:r w:rsidRPr="00844413">
        <w:rPr>
          <w:rFonts w:eastAsia="Arial" w:cs="Arial"/>
          <w:color w:val="000000" w:themeColor="text1"/>
          <w:kern w:val="2"/>
          <w14:ligatures w14:val="standardContextual"/>
        </w:rPr>
        <w:t>. Addition of an appropriate colourant could be useful, e.g. yellow food colouring, but a slightly darker colour than the urine sample. To prepare one litre of solution:</w:t>
      </w:r>
    </w:p>
    <w:p w14:paraId="252DC870"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Vitamin C: 10</w:t>
      </w:r>
      <w:r w:rsidRPr="00844413">
        <w:rPr>
          <w:rFonts w:eastAsia="Arial" w:cs="Arial"/>
          <w:color w:val="000000" w:themeColor="text1"/>
          <w:sz w:val="11"/>
          <w:szCs w:val="11"/>
          <w:lang w:eastAsia="en-GB"/>
        </w:rPr>
        <w:t> </w:t>
      </w:r>
      <w:r w:rsidRPr="00844413">
        <w:rPr>
          <w:rFonts w:eastAsia="Arial" w:cs="Arial"/>
          <w:color w:val="000000" w:themeColor="text1"/>
          <w:lang w:eastAsia="en-GB"/>
        </w:rPr>
        <w:t>cm</w:t>
      </w:r>
      <w:r w:rsidRPr="00844413">
        <w:rPr>
          <w:rFonts w:eastAsia="Arial" w:cs="Arial"/>
          <w:color w:val="000000" w:themeColor="text1"/>
          <w:vertAlign w:val="superscript"/>
          <w:lang w:eastAsia="en-GB"/>
        </w:rPr>
        <w:t>3</w:t>
      </w:r>
      <w:r w:rsidRPr="00844413">
        <w:rPr>
          <w:rFonts w:eastAsia="Arial" w:cs="Arial"/>
          <w:color w:val="000000" w:themeColor="text1"/>
          <w:lang w:eastAsia="en-GB"/>
        </w:rPr>
        <w:t xml:space="preserve"> of 200</w:t>
      </w:r>
      <w:r w:rsidRPr="00844413">
        <w:rPr>
          <w:rFonts w:eastAsia="Arial" w:cs="Arial"/>
          <w:color w:val="000000" w:themeColor="text1"/>
          <w:sz w:val="11"/>
          <w:szCs w:val="11"/>
          <w:lang w:eastAsia="en-GB"/>
        </w:rPr>
        <w:t> </w:t>
      </w:r>
      <w:r w:rsidRPr="00844413">
        <w:rPr>
          <w:rFonts w:eastAsia="Arial" w:cs="Arial"/>
          <w:color w:val="000000" w:themeColor="text1"/>
          <w:lang w:eastAsia="en-GB"/>
        </w:rPr>
        <w:t>mg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 in 1 litre</w:t>
      </w:r>
    </w:p>
    <w:p w14:paraId="686F45CE"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Sodium carbonate 3</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0FD5D6DE"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Calcium chloride: 10</w:t>
      </w:r>
      <w:r w:rsidRPr="00844413">
        <w:rPr>
          <w:rFonts w:eastAsia="Arial" w:cs="Arial"/>
          <w:color w:val="000000" w:themeColor="text1"/>
          <w:sz w:val="11"/>
          <w:szCs w:val="11"/>
          <w:lang w:eastAsia="en-GB"/>
        </w:rPr>
        <w:t> </w:t>
      </w:r>
      <w:r w:rsidRPr="00844413">
        <w:rPr>
          <w:rFonts w:eastAsia="Arial" w:cs="Arial"/>
          <w:color w:val="000000" w:themeColor="text1"/>
          <w:lang w:eastAsia="en-GB"/>
        </w:rPr>
        <w:t>cm</w:t>
      </w:r>
      <w:r w:rsidRPr="00844413">
        <w:rPr>
          <w:rFonts w:eastAsia="Arial" w:cs="Arial"/>
          <w:color w:val="000000" w:themeColor="text1"/>
          <w:vertAlign w:val="superscript"/>
          <w:lang w:eastAsia="en-GB"/>
        </w:rPr>
        <w:t>3</w:t>
      </w:r>
      <w:r w:rsidRPr="00844413">
        <w:rPr>
          <w:rFonts w:eastAsia="Arial" w:cs="Arial"/>
          <w:color w:val="000000" w:themeColor="text1"/>
          <w:lang w:eastAsia="en-GB"/>
        </w:rPr>
        <w:t xml:space="preserve"> of 0.1</w:t>
      </w:r>
      <w:r w:rsidRPr="00844413">
        <w:rPr>
          <w:rFonts w:eastAsia="Arial" w:cs="Arial"/>
          <w:color w:val="000000" w:themeColor="text1"/>
          <w:sz w:val="11"/>
          <w:szCs w:val="11"/>
          <w:lang w:eastAsia="en-GB"/>
        </w:rPr>
        <w:t> </w:t>
      </w:r>
      <w:r w:rsidRPr="00844413">
        <w:rPr>
          <w:rFonts w:eastAsia="Arial" w:cs="Arial"/>
          <w:color w:val="000000" w:themeColor="text1"/>
          <w:lang w:eastAsia="en-GB"/>
        </w:rPr>
        <w:t>M in 1 litre</w:t>
      </w:r>
    </w:p>
    <w:p w14:paraId="19A0ACC3"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Potassium phosphate 0.7</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44106B76"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Glucose 1.4</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44F777AA" w14:textId="77777777" w:rsidR="00844413" w:rsidRPr="00844413" w:rsidRDefault="00844413" w:rsidP="00981CC1">
      <w:pPr>
        <w:numPr>
          <w:ilvl w:val="0"/>
          <w:numId w:val="45"/>
        </w:numPr>
        <w:spacing w:before="60" w:after="60"/>
        <w:ind w:left="425" w:hanging="425"/>
        <w:rPr>
          <w:rFonts w:eastAsia="Arial" w:cs="Arial"/>
          <w:color w:val="000000" w:themeColor="text1"/>
          <w:lang w:eastAsia="en-GB"/>
        </w:rPr>
      </w:pPr>
      <w:r w:rsidRPr="00844413">
        <w:rPr>
          <w:rFonts w:eastAsia="Arial" w:cs="Arial"/>
          <w:color w:val="000000" w:themeColor="text1"/>
          <w:lang w:eastAsia="en-GB"/>
        </w:rPr>
        <w:t>Egg white albumen protein 70</w:t>
      </w:r>
      <w:r w:rsidRPr="00844413">
        <w:rPr>
          <w:rFonts w:eastAsia="Arial" w:cs="Arial"/>
          <w:color w:val="000000" w:themeColor="text1"/>
          <w:sz w:val="11"/>
          <w:szCs w:val="11"/>
          <w:lang w:eastAsia="en-GB"/>
        </w:rPr>
        <w:t> </w:t>
      </w:r>
      <w:r w:rsidRPr="00844413">
        <w:rPr>
          <w:rFonts w:eastAsia="Arial" w:cs="Arial"/>
          <w:color w:val="000000" w:themeColor="text1"/>
          <w:lang w:eastAsia="en-GB"/>
        </w:rPr>
        <w:t>g</w:t>
      </w:r>
      <w:r w:rsidRPr="00844413">
        <w:rPr>
          <w:rFonts w:eastAsia="Arial" w:cs="Arial"/>
          <w:color w:val="000000" w:themeColor="text1"/>
          <w:sz w:val="11"/>
          <w:szCs w:val="11"/>
          <w:lang w:eastAsia="en-GB"/>
        </w:rPr>
        <w:t> </w:t>
      </w:r>
      <w:r w:rsidRPr="00844413">
        <w:rPr>
          <w:rFonts w:eastAsia="Arial" w:cs="Arial"/>
          <w:color w:val="000000" w:themeColor="text1"/>
          <w:lang w:eastAsia="en-GB"/>
        </w:rPr>
        <w:t>/</w:t>
      </w:r>
      <w:r w:rsidRPr="00844413">
        <w:rPr>
          <w:rFonts w:eastAsia="Arial" w:cs="Arial"/>
          <w:color w:val="000000" w:themeColor="text1"/>
          <w:sz w:val="11"/>
          <w:szCs w:val="11"/>
          <w:lang w:eastAsia="en-GB"/>
        </w:rPr>
        <w:t> </w:t>
      </w:r>
      <w:r w:rsidRPr="00844413">
        <w:rPr>
          <w:rFonts w:eastAsia="Arial" w:cs="Arial"/>
          <w:color w:val="000000" w:themeColor="text1"/>
          <w:lang w:eastAsia="en-GB"/>
        </w:rPr>
        <w:t>L</w:t>
      </w:r>
    </w:p>
    <w:p w14:paraId="16FCA5EC" w14:textId="77777777" w:rsidR="00844413" w:rsidRPr="00844413" w:rsidRDefault="00844413" w:rsidP="00844413">
      <w:pPr>
        <w:pStyle w:val="ListParagraph"/>
        <w:spacing w:after="0"/>
        <w:ind w:left="0"/>
        <w:rPr>
          <w:rFonts w:cs="Arial"/>
          <w:sz w:val="20"/>
          <w:szCs w:val="20"/>
        </w:rPr>
      </w:pPr>
    </w:p>
    <w:sectPr w:rsidR="00844413" w:rsidRPr="00844413" w:rsidSect="00981CC1">
      <w:headerReference w:type="even" r:id="rId27"/>
      <w:headerReference w:type="default" r:id="rId28"/>
      <w:footerReference w:type="default" r:id="rId29"/>
      <w:headerReference w:type="first" r:id="rId30"/>
      <w:pgSz w:w="11906" w:h="16838" w:code="9"/>
      <w:pgMar w:top="1440" w:right="1440" w:bottom="1440"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9CE7" w14:textId="77777777" w:rsidR="0020267A" w:rsidRDefault="0020267A" w:rsidP="00BA43BD">
      <w:pPr>
        <w:spacing w:after="0" w:line="240" w:lineRule="auto"/>
      </w:pPr>
      <w:r>
        <w:separator/>
      </w:r>
    </w:p>
  </w:endnote>
  <w:endnote w:type="continuationSeparator" w:id="0">
    <w:p w14:paraId="210D4A65" w14:textId="77777777" w:rsidR="0020267A" w:rsidRDefault="0020267A" w:rsidP="00BA43BD">
      <w:pPr>
        <w:spacing w:after="0" w:line="240" w:lineRule="auto"/>
      </w:pPr>
      <w:r>
        <w:continuationSeparator/>
      </w:r>
    </w:p>
  </w:endnote>
  <w:endnote w:type="continuationNotice" w:id="1">
    <w:p w14:paraId="11D69AD6" w14:textId="77777777" w:rsidR="0020267A" w:rsidRDefault="00202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00658"/>
      <w:docPartObj>
        <w:docPartGallery w:val="Page Numbers (Bottom of Page)"/>
        <w:docPartUnique/>
      </w:docPartObj>
    </w:sdtPr>
    <w:sdtEndPr>
      <w:rPr>
        <w:noProof/>
      </w:rPr>
    </w:sdtEndPr>
    <w:sdtContent>
      <w:p w14:paraId="61C462EF" w14:textId="5A74480F" w:rsidR="0066638E" w:rsidRDefault="0066638E"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46144ACF" w14:textId="77777777" w:rsidR="0066638E" w:rsidRDefault="0066638E" w:rsidP="0066638E">
        <w:pPr>
          <w:tabs>
            <w:tab w:val="right" w:pos="9072"/>
          </w:tabs>
          <w:spacing w:after="60" w:line="240" w:lineRule="auto"/>
          <w:rPr>
            <w:b/>
            <w:sz w:val="16"/>
          </w:rPr>
        </w:pPr>
        <w:r w:rsidRPr="00B40D29">
          <w:rPr>
            <w:b/>
            <w:sz w:val="16"/>
          </w:rPr>
          <w:t xml:space="preserve">Valid for assessment until 20XX. </w:t>
        </w:r>
      </w:p>
      <w:p w14:paraId="1386B4D4" w14:textId="39FD5C6A" w:rsidR="0066638E" w:rsidRPr="00E13E32" w:rsidRDefault="0066638E" w:rsidP="0066638E">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38313"/>
      <w:docPartObj>
        <w:docPartGallery w:val="Page Numbers (Bottom of Page)"/>
        <w:docPartUnique/>
      </w:docPartObj>
    </w:sdtPr>
    <w:sdtEndPr>
      <w:rPr>
        <w:noProof/>
      </w:rPr>
    </w:sdtEndPr>
    <w:sdtContent>
      <w:p w14:paraId="6D8AA7AE" w14:textId="77777777" w:rsidR="0066638E" w:rsidRDefault="0066638E"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7B4FB438" w14:textId="77777777" w:rsidR="0066638E" w:rsidRDefault="0066638E" w:rsidP="0066638E">
        <w:pPr>
          <w:tabs>
            <w:tab w:val="right" w:pos="9072"/>
          </w:tabs>
          <w:spacing w:after="60" w:line="240" w:lineRule="auto"/>
          <w:rPr>
            <w:b/>
            <w:sz w:val="16"/>
          </w:rPr>
        </w:pPr>
        <w:r w:rsidRPr="00B40D29">
          <w:rPr>
            <w:b/>
            <w:sz w:val="16"/>
          </w:rPr>
          <w:t xml:space="preserve">Valid for assessment until 20XX. </w:t>
        </w:r>
      </w:p>
      <w:p w14:paraId="057BBCB2" w14:textId="059F5379" w:rsidR="004C0F7D" w:rsidRPr="0066638E" w:rsidRDefault="0066638E" w:rsidP="0066638E">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788573"/>
      <w:docPartObj>
        <w:docPartGallery w:val="Page Numbers (Bottom of Page)"/>
        <w:docPartUnique/>
      </w:docPartObj>
    </w:sdtPr>
    <w:sdtEndPr>
      <w:rPr>
        <w:noProof/>
      </w:rPr>
    </w:sdtEndPr>
    <w:sdtContent>
      <w:p w14:paraId="55F090F9" w14:textId="77777777" w:rsidR="0066638E" w:rsidRDefault="0066638E" w:rsidP="0066638E">
        <w:pPr>
          <w:tabs>
            <w:tab w:val="right" w:pos="13608"/>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08F6889C" w14:textId="77777777" w:rsidR="0066638E" w:rsidRDefault="0066638E" w:rsidP="0066638E">
        <w:pPr>
          <w:tabs>
            <w:tab w:val="right" w:pos="13608"/>
          </w:tabs>
          <w:spacing w:after="60" w:line="240" w:lineRule="auto"/>
          <w:rPr>
            <w:b/>
            <w:sz w:val="16"/>
          </w:rPr>
        </w:pPr>
        <w:r w:rsidRPr="00B40D29">
          <w:rPr>
            <w:b/>
            <w:sz w:val="16"/>
          </w:rPr>
          <w:t xml:space="preserve">Valid for assessment until 20XX. </w:t>
        </w:r>
      </w:p>
      <w:p w14:paraId="74E38E94" w14:textId="77777777" w:rsidR="0066638E" w:rsidRPr="00E13E32" w:rsidRDefault="0066638E" w:rsidP="0066638E">
        <w:pPr>
          <w:tabs>
            <w:tab w:val="right" w:pos="13608"/>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418734"/>
      <w:docPartObj>
        <w:docPartGallery w:val="Page Numbers (Bottom of Page)"/>
        <w:docPartUnique/>
      </w:docPartObj>
    </w:sdtPr>
    <w:sdtEndPr>
      <w:rPr>
        <w:noProof/>
      </w:rPr>
    </w:sdtEndPr>
    <w:sdtContent>
      <w:p w14:paraId="6DF9419B" w14:textId="77777777" w:rsidR="0066638E" w:rsidRDefault="0066638E"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Biomedical techniques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0E56BABE" w14:textId="77777777" w:rsidR="0066638E" w:rsidRDefault="0066638E" w:rsidP="0066638E">
        <w:pPr>
          <w:tabs>
            <w:tab w:val="right" w:pos="9072"/>
          </w:tabs>
          <w:spacing w:after="60" w:line="240" w:lineRule="auto"/>
          <w:rPr>
            <w:b/>
            <w:sz w:val="16"/>
          </w:rPr>
        </w:pPr>
        <w:r w:rsidRPr="00B40D29">
          <w:rPr>
            <w:b/>
            <w:sz w:val="16"/>
          </w:rPr>
          <w:t xml:space="preserve">Valid for assessment until 20XX. </w:t>
        </w:r>
      </w:p>
      <w:p w14:paraId="3046C000" w14:textId="77777777" w:rsidR="0066638E" w:rsidRPr="00E13E32" w:rsidRDefault="0066638E" w:rsidP="0066638E">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88543"/>
      <w:docPartObj>
        <w:docPartGallery w:val="Page Numbers (Bottom of Page)"/>
        <w:docPartUnique/>
      </w:docPartObj>
    </w:sdtPr>
    <w:sdtEndPr>
      <w:rPr>
        <w:noProof/>
      </w:rPr>
    </w:sdtEndPr>
    <w:sdtContent>
      <w:p w14:paraId="71449A4A" w14:textId="3B3589A3" w:rsidR="00844413" w:rsidRDefault="00844413" w:rsidP="0066638E">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173</w:t>
        </w:r>
        <w:r w:rsidRPr="00417AC4">
          <w:rPr>
            <w:b/>
            <w:sz w:val="16"/>
          </w:rPr>
          <w:t xml:space="preserve">: </w:t>
        </w:r>
        <w:r>
          <w:rPr>
            <w:b/>
            <w:sz w:val="16"/>
          </w:rPr>
          <w:t xml:space="preserve">Biomedical techniques </w:t>
        </w:r>
        <w:r w:rsidR="00573384">
          <w:rPr>
            <w:b/>
            <w:sz w:val="16"/>
          </w:rPr>
          <w:t xml:space="preserve">- </w:t>
        </w:r>
        <w:r w:rsidRPr="0061170F">
          <w:rPr>
            <w:b/>
            <w:sz w:val="16"/>
          </w:rPr>
          <w:t>Teacher/Technician Advice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6FE0002B" w14:textId="77777777" w:rsidR="00844413" w:rsidRDefault="00844413" w:rsidP="0066638E">
        <w:pPr>
          <w:tabs>
            <w:tab w:val="right" w:pos="9072"/>
          </w:tabs>
          <w:spacing w:after="60" w:line="240" w:lineRule="auto"/>
          <w:rPr>
            <w:b/>
            <w:sz w:val="16"/>
          </w:rPr>
        </w:pPr>
        <w:r w:rsidRPr="00B40D29">
          <w:rPr>
            <w:b/>
            <w:sz w:val="16"/>
          </w:rPr>
          <w:t xml:space="preserve">Valid for assessment until 20XX. </w:t>
        </w:r>
      </w:p>
      <w:p w14:paraId="7F73520D" w14:textId="77777777" w:rsidR="00844413" w:rsidRPr="00E13E32" w:rsidRDefault="00844413" w:rsidP="0066638E">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A98B" w14:textId="77777777" w:rsidR="0020267A" w:rsidRDefault="0020267A" w:rsidP="00BA43BD">
      <w:pPr>
        <w:spacing w:after="0" w:line="240" w:lineRule="auto"/>
      </w:pPr>
      <w:r>
        <w:separator/>
      </w:r>
    </w:p>
  </w:footnote>
  <w:footnote w:type="continuationSeparator" w:id="0">
    <w:p w14:paraId="43731013" w14:textId="77777777" w:rsidR="0020267A" w:rsidRDefault="0020267A" w:rsidP="00BA43BD">
      <w:pPr>
        <w:spacing w:after="0" w:line="240" w:lineRule="auto"/>
      </w:pPr>
      <w:r>
        <w:continuationSeparator/>
      </w:r>
    </w:p>
  </w:footnote>
  <w:footnote w:type="continuationNotice" w:id="1">
    <w:p w14:paraId="19FB0105" w14:textId="77777777" w:rsidR="0020267A" w:rsidRDefault="00202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CC00" w14:textId="7C16471A" w:rsidR="00981CC1" w:rsidRDefault="004C15DD">
    <w:pPr>
      <w:pStyle w:val="Header"/>
    </w:pPr>
    <w:r>
      <w:rPr>
        <w:noProof/>
      </w:rPr>
      <w:pict w14:anchorId="0F279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0" o:spid="_x0000_s4098"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E033" w14:textId="39FE74E1" w:rsidR="00981CC1" w:rsidRDefault="004C15DD">
    <w:pPr>
      <w:pStyle w:val="Header"/>
    </w:pPr>
    <w:r>
      <w:rPr>
        <w:noProof/>
      </w:rPr>
      <w:pict w14:anchorId="2AE54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9" o:spid="_x0000_s4107" type="#_x0000_t136" style="position:absolute;margin-left:0;margin-top:0;width:583.8pt;height:160.2pt;rotation:315;z-index:-25163673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DCD7" w14:textId="69B3572B" w:rsidR="00844413" w:rsidRDefault="004C15DD">
    <w:pPr>
      <w:pStyle w:val="Header"/>
    </w:pPr>
    <w:r>
      <w:rPr>
        <w:noProof/>
      </w:rPr>
      <w:pict w14:anchorId="1370C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70" o:spid="_x0000_s4108" type="#_x0000_t136" style="position:absolute;margin-left:0;margin-top:0;width:583.8pt;height:160.2pt;rotation:315;z-index:-25163468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573384" w:rsidRPr="00200B39">
      <w:rPr>
        <w:rFonts w:cs="Arial"/>
        <w:sz w:val="18"/>
        <w:szCs w:val="18"/>
      </w:rPr>
      <w:t xml:space="preserve">OCR Level 3 Alternative Academic Qualification Cambridge Advanced Nationals in </w:t>
    </w:r>
    <w:r w:rsidR="00573384">
      <w:rPr>
        <w:rFonts w:cs="Arial"/>
        <w:sz w:val="18"/>
        <w:szCs w:val="18"/>
      </w:rPr>
      <w:t>Human Biology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5883" w14:textId="13ED732C" w:rsidR="00981CC1" w:rsidRDefault="004C15DD">
    <w:pPr>
      <w:pStyle w:val="Header"/>
    </w:pPr>
    <w:r>
      <w:rPr>
        <w:noProof/>
      </w:rPr>
      <w:pict w14:anchorId="52C6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8" o:spid="_x0000_s4106" type="#_x0000_t136" style="position:absolute;margin-left:0;margin-top:0;width:583.8pt;height:160.2pt;rotation:315;z-index:-25163878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81CC1" w:rsidRPr="002339E3">
      <w:rPr>
        <w:rFonts w:cs="Arial"/>
        <w:noProof/>
        <w:lang w:eastAsia="en-GB"/>
      </w:rPr>
      <w:drawing>
        <wp:inline distT="0" distB="0" distL="0" distR="0" wp14:anchorId="631A530F" wp14:editId="03F14C81">
          <wp:extent cx="1843200" cy="748800"/>
          <wp:effectExtent l="0" t="0" r="5080" b="0"/>
          <wp:docPr id="599116773" name="Picture 59911677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589" w14:textId="3846FAB2" w:rsidR="00537BCF" w:rsidRPr="00131AD0" w:rsidRDefault="004C15DD" w:rsidP="00537BCF">
    <w:pPr>
      <w:pStyle w:val="Header"/>
      <w:rPr>
        <w:rFonts w:cs="Arial"/>
      </w:rPr>
    </w:pPr>
    <w:bookmarkStart w:id="31" w:name="_Hlk166737287"/>
    <w:bookmarkStart w:id="32" w:name="_Hlk166737288"/>
    <w:r>
      <w:rPr>
        <w:noProof/>
      </w:rPr>
      <w:pict w14:anchorId="1D71F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1" o:spid="_x0000_s4099"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537BCF" w:rsidRPr="00200B39">
      <w:rPr>
        <w:rFonts w:cs="Arial"/>
        <w:sz w:val="18"/>
        <w:szCs w:val="18"/>
      </w:rPr>
      <w:t xml:space="preserve">OCR Level 3 Alternative Academic Qualification Cambridge Advanced Nationals in </w:t>
    </w:r>
    <w:r w:rsidR="00537BCF">
      <w:rPr>
        <w:rFonts w:cs="Arial"/>
        <w:sz w:val="18"/>
        <w:szCs w:val="18"/>
      </w:rPr>
      <w:t>Human Biology</w:t>
    </w:r>
    <w:bookmarkEnd w:id="31"/>
    <w:bookmarkEnd w:id="32"/>
  </w:p>
  <w:p w14:paraId="001E77A5" w14:textId="5A94DD7A" w:rsidR="004F29F6" w:rsidRDefault="004F29F6">
    <w:pPr>
      <w:pStyle w:val="Header"/>
    </w:pPr>
    <w:r>
      <w:tab/>
    </w:r>
  </w:p>
  <w:p w14:paraId="37FFA6C7" w14:textId="57900D3F" w:rsidR="00BA43BD" w:rsidRDefault="00BA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4D6D" w14:textId="3B0B69F5" w:rsidR="00A47374" w:rsidRDefault="004C15DD">
    <w:pPr>
      <w:pStyle w:val="Header"/>
    </w:pPr>
    <w:r>
      <w:rPr>
        <w:noProof/>
      </w:rPr>
      <w:pict w14:anchorId="523E4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59" o:spid="_x0000_s4097"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A47374" w:rsidRPr="002339E3">
      <w:rPr>
        <w:rFonts w:cs="Arial"/>
        <w:noProof/>
        <w:lang w:eastAsia="en-GB"/>
      </w:rPr>
      <w:drawing>
        <wp:inline distT="0" distB="0" distL="0" distR="0" wp14:anchorId="1E7AE29B" wp14:editId="6B540B74">
          <wp:extent cx="1843200" cy="748800"/>
          <wp:effectExtent l="0" t="0" r="5080" b="0"/>
          <wp:docPr id="2" name="Picture 2"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B2E8" w14:textId="4124DDB8" w:rsidR="00981CC1" w:rsidRDefault="004C15DD">
    <w:pPr>
      <w:pStyle w:val="Header"/>
    </w:pPr>
    <w:r>
      <w:rPr>
        <w:noProof/>
      </w:rPr>
      <w:pict w14:anchorId="1E586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3" o:spid="_x0000_s4101" type="#_x0000_t136" style="position:absolute;margin-left:0;margin-top:0;width:583.8pt;height:160.2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36FB" w14:textId="48A3DCC3" w:rsidR="00981CC1" w:rsidRDefault="004C15DD">
    <w:pPr>
      <w:pStyle w:val="Header"/>
    </w:pPr>
    <w:r>
      <w:rPr>
        <w:noProof/>
      </w:rPr>
      <w:pict w14:anchorId="2D30E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4" o:spid="_x0000_s4102" type="#_x0000_t136" style="position:absolute;margin-left:0;margin-top:0;width:583.8pt;height:160.2pt;rotation:315;z-index:-2516469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B1F9" w14:textId="20A1770F" w:rsidR="00981CC1" w:rsidRDefault="004C15DD">
    <w:pPr>
      <w:pStyle w:val="Header"/>
    </w:pPr>
    <w:r>
      <w:rPr>
        <w:noProof/>
      </w:rPr>
      <w:pict w14:anchorId="72938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2" o:spid="_x0000_s4100"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4827" w14:textId="12FDDC42" w:rsidR="00981CC1" w:rsidRDefault="004C15DD">
    <w:pPr>
      <w:pStyle w:val="Header"/>
    </w:pPr>
    <w:r>
      <w:rPr>
        <w:noProof/>
      </w:rPr>
      <w:pict w14:anchorId="204BB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6" o:spid="_x0000_s4104" type="#_x0000_t136" style="position:absolute;margin-left:0;margin-top:0;width:583.8pt;height:160.2pt;rotation:315;z-index:-25164288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04DD" w14:textId="7F0C2F90" w:rsidR="00981CC1" w:rsidRDefault="004C15DD">
    <w:pPr>
      <w:pStyle w:val="Header"/>
    </w:pPr>
    <w:r>
      <w:rPr>
        <w:noProof/>
      </w:rPr>
      <w:pict w14:anchorId="12812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7" o:spid="_x0000_s4105" type="#_x0000_t136" style="position:absolute;margin-left:0;margin-top:0;width:583.8pt;height:160.2pt;rotation:315;z-index:-25164083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F3D1" w14:textId="12D982E1" w:rsidR="00981CC1" w:rsidRDefault="004C15DD">
    <w:pPr>
      <w:pStyle w:val="Header"/>
    </w:pPr>
    <w:r>
      <w:rPr>
        <w:noProof/>
      </w:rPr>
      <w:pict w14:anchorId="520E8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640365" o:spid="_x0000_s4103" type="#_x0000_t136" style="position:absolute;margin-left:0;margin-top:0;width:583.8pt;height:160.2pt;rotation:315;z-index:-25164492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D1BE1892"/>
    <w:lvl w:ilvl="0" w:tplc="08090001">
      <w:start w:val="1"/>
      <w:numFmt w:val="bullet"/>
      <w:lvlText w:val=""/>
      <w:lvlJc w:val="left"/>
      <w:pPr>
        <w:ind w:left="596" w:hanging="454"/>
      </w:pPr>
      <w:rPr>
        <w:rFonts w:ascii="Symbol" w:hAnsi="Symbol" w:hint="default"/>
        <w:w w:val="131"/>
        <w:sz w:val="22"/>
        <w:szCs w:val="22"/>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7D44332"/>
    <w:multiLevelType w:val="multilevel"/>
    <w:tmpl w:val="40E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5377AD"/>
    <w:multiLevelType w:val="hybridMultilevel"/>
    <w:tmpl w:val="6C2E790E"/>
    <w:lvl w:ilvl="0" w:tplc="FFFFFFFF">
      <w:start w:val="1"/>
      <w:numFmt w:val="bullet"/>
      <w:lvlText w:val="□"/>
      <w:lvlJc w:val="left"/>
      <w:pPr>
        <w:ind w:left="780" w:hanging="360"/>
      </w:pPr>
      <w:rPr>
        <w:rFonts w:ascii="Arial" w:hAnsi="Arial" w:hint="default"/>
        <w:b w:val="0"/>
        <w:color w:val="auto"/>
        <w:spacing w:val="-1"/>
        <w:w w:val="100"/>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4CA248C6"/>
    <w:lvl w:ilvl="0" w:tplc="2DD24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8"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F1A34"/>
    <w:multiLevelType w:val="hybridMultilevel"/>
    <w:tmpl w:val="DE4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97143DB8"/>
    <w:lvl w:ilvl="0" w:tplc="13C02BB2">
      <w:start w:val="1"/>
      <w:numFmt w:val="bullet"/>
      <w:lvlText w:val=""/>
      <w:lvlJc w:val="left"/>
      <w:pPr>
        <w:ind w:left="397" w:hanging="397"/>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4" w15:restartNumberingAfterBreak="0">
    <w:nsid w:val="416E6221"/>
    <w:multiLevelType w:val="hybridMultilevel"/>
    <w:tmpl w:val="D5D608B2"/>
    <w:lvl w:ilvl="0" w:tplc="A19AFCB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BB74EC"/>
    <w:multiLevelType w:val="hybridMultilevel"/>
    <w:tmpl w:val="49CEB730"/>
    <w:lvl w:ilvl="0" w:tplc="A19AFCBA">
      <w:start w:val="1"/>
      <w:numFmt w:val="bullet"/>
      <w:lvlText w:val="o"/>
      <w:lvlJc w:val="left"/>
      <w:pPr>
        <w:ind w:left="397" w:hanging="397"/>
      </w:pPr>
      <w:rPr>
        <w:rFonts w:ascii="Courier New" w:hAnsi="Courier New"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FB516"/>
    <w:multiLevelType w:val="hybridMultilevel"/>
    <w:tmpl w:val="FFFFFFFF"/>
    <w:lvl w:ilvl="0" w:tplc="C330C236">
      <w:start w:val="1"/>
      <w:numFmt w:val="bullet"/>
      <w:lvlText w:val="·"/>
      <w:lvlJc w:val="left"/>
      <w:pPr>
        <w:ind w:left="720" w:hanging="360"/>
      </w:pPr>
      <w:rPr>
        <w:rFonts w:ascii="Symbol" w:hAnsi="Symbol" w:hint="default"/>
      </w:rPr>
    </w:lvl>
    <w:lvl w:ilvl="1" w:tplc="24ECC200">
      <w:start w:val="1"/>
      <w:numFmt w:val="bullet"/>
      <w:lvlText w:val="o"/>
      <w:lvlJc w:val="left"/>
      <w:pPr>
        <w:ind w:left="1440" w:hanging="360"/>
      </w:pPr>
      <w:rPr>
        <w:rFonts w:ascii="Courier New" w:hAnsi="Courier New" w:hint="default"/>
      </w:rPr>
    </w:lvl>
    <w:lvl w:ilvl="2" w:tplc="11ECEB54">
      <w:start w:val="1"/>
      <w:numFmt w:val="bullet"/>
      <w:lvlText w:val=""/>
      <w:lvlJc w:val="left"/>
      <w:pPr>
        <w:ind w:left="2160" w:hanging="360"/>
      </w:pPr>
      <w:rPr>
        <w:rFonts w:ascii="Wingdings" w:hAnsi="Wingdings" w:hint="default"/>
      </w:rPr>
    </w:lvl>
    <w:lvl w:ilvl="3" w:tplc="A5F08B6C">
      <w:start w:val="1"/>
      <w:numFmt w:val="bullet"/>
      <w:lvlText w:val=""/>
      <w:lvlJc w:val="left"/>
      <w:pPr>
        <w:ind w:left="2880" w:hanging="360"/>
      </w:pPr>
      <w:rPr>
        <w:rFonts w:ascii="Symbol" w:hAnsi="Symbol" w:hint="default"/>
      </w:rPr>
    </w:lvl>
    <w:lvl w:ilvl="4" w:tplc="3A94889A">
      <w:start w:val="1"/>
      <w:numFmt w:val="bullet"/>
      <w:lvlText w:val="o"/>
      <w:lvlJc w:val="left"/>
      <w:pPr>
        <w:ind w:left="3600" w:hanging="360"/>
      </w:pPr>
      <w:rPr>
        <w:rFonts w:ascii="Courier New" w:hAnsi="Courier New" w:hint="default"/>
      </w:rPr>
    </w:lvl>
    <w:lvl w:ilvl="5" w:tplc="DC8C8DBA">
      <w:start w:val="1"/>
      <w:numFmt w:val="bullet"/>
      <w:lvlText w:val=""/>
      <w:lvlJc w:val="left"/>
      <w:pPr>
        <w:ind w:left="4320" w:hanging="360"/>
      </w:pPr>
      <w:rPr>
        <w:rFonts w:ascii="Wingdings" w:hAnsi="Wingdings" w:hint="default"/>
      </w:rPr>
    </w:lvl>
    <w:lvl w:ilvl="6" w:tplc="9E3031E0">
      <w:start w:val="1"/>
      <w:numFmt w:val="bullet"/>
      <w:lvlText w:val=""/>
      <w:lvlJc w:val="left"/>
      <w:pPr>
        <w:ind w:left="5040" w:hanging="360"/>
      </w:pPr>
      <w:rPr>
        <w:rFonts w:ascii="Symbol" w:hAnsi="Symbol" w:hint="default"/>
      </w:rPr>
    </w:lvl>
    <w:lvl w:ilvl="7" w:tplc="EEA49FB2">
      <w:start w:val="1"/>
      <w:numFmt w:val="bullet"/>
      <w:lvlText w:val="o"/>
      <w:lvlJc w:val="left"/>
      <w:pPr>
        <w:ind w:left="5760" w:hanging="360"/>
      </w:pPr>
      <w:rPr>
        <w:rFonts w:ascii="Courier New" w:hAnsi="Courier New" w:hint="default"/>
      </w:rPr>
    </w:lvl>
    <w:lvl w:ilvl="8" w:tplc="18249AB6">
      <w:start w:val="1"/>
      <w:numFmt w:val="bullet"/>
      <w:lvlText w:val=""/>
      <w:lvlJc w:val="left"/>
      <w:pPr>
        <w:ind w:left="6480" w:hanging="360"/>
      </w:pPr>
      <w:rPr>
        <w:rFonts w:ascii="Wingdings" w:hAnsi="Wingdings" w:hint="default"/>
      </w:rPr>
    </w:lvl>
  </w:abstractNum>
  <w:abstractNum w:abstractNumId="28" w15:restartNumberingAfterBreak="0">
    <w:nsid w:val="461D7935"/>
    <w:multiLevelType w:val="multilevel"/>
    <w:tmpl w:val="57B4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AF027E"/>
    <w:multiLevelType w:val="hybridMultilevel"/>
    <w:tmpl w:val="8690B620"/>
    <w:lvl w:ilvl="0" w:tplc="0D107250">
      <w:numFmt w:val="bullet"/>
      <w:lvlText w:val="□"/>
      <w:lvlJc w:val="left"/>
      <w:pPr>
        <w:ind w:left="1146" w:hanging="360"/>
      </w:pPr>
      <w:rPr>
        <w:rFonts w:ascii="Arial" w:hAnsi="Arial" w:cs="Times New Roman" w:hint="default"/>
        <w:b w:val="0"/>
        <w:spacing w:val="-1"/>
        <w:w w:val="100"/>
        <w:sz w:val="22"/>
        <w:szCs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6464195E"/>
    <w:multiLevelType w:val="hybridMultilevel"/>
    <w:tmpl w:val="A4DC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36361D"/>
    <w:multiLevelType w:val="hybridMultilevel"/>
    <w:tmpl w:val="C95C46D0"/>
    <w:lvl w:ilvl="0" w:tplc="0E2641F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2286D"/>
    <w:multiLevelType w:val="hybridMultilevel"/>
    <w:tmpl w:val="2A4E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1278DD"/>
    <w:multiLevelType w:val="hybridMultilevel"/>
    <w:tmpl w:val="2F82D4E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3"/>
  </w:num>
  <w:num w:numId="3" w16cid:durableId="1957985904">
    <w:abstractNumId w:val="20"/>
  </w:num>
  <w:num w:numId="4" w16cid:durableId="1867519770">
    <w:abstractNumId w:val="30"/>
  </w:num>
  <w:num w:numId="5" w16cid:durableId="1656913874">
    <w:abstractNumId w:val="42"/>
  </w:num>
  <w:num w:numId="6" w16cid:durableId="114301383">
    <w:abstractNumId w:val="3"/>
  </w:num>
  <w:num w:numId="7" w16cid:durableId="86931206">
    <w:abstractNumId w:val="8"/>
  </w:num>
  <w:num w:numId="8" w16cid:durableId="1044256259">
    <w:abstractNumId w:val="21"/>
  </w:num>
  <w:num w:numId="9" w16cid:durableId="54358930">
    <w:abstractNumId w:val="4"/>
  </w:num>
  <w:num w:numId="10" w16cid:durableId="1764454394">
    <w:abstractNumId w:val="22"/>
  </w:num>
  <w:num w:numId="11" w16cid:durableId="241523997">
    <w:abstractNumId w:val="26"/>
  </w:num>
  <w:num w:numId="12" w16cid:durableId="1731541933">
    <w:abstractNumId w:val="18"/>
  </w:num>
  <w:num w:numId="13" w16cid:durableId="218521960">
    <w:abstractNumId w:val="10"/>
  </w:num>
  <w:num w:numId="14" w16cid:durableId="298725374">
    <w:abstractNumId w:val="31"/>
  </w:num>
  <w:num w:numId="15" w16cid:durableId="1150057501">
    <w:abstractNumId w:val="1"/>
  </w:num>
  <w:num w:numId="16" w16cid:durableId="1927885876">
    <w:abstractNumId w:val="13"/>
  </w:num>
  <w:num w:numId="17" w16cid:durableId="1513714623">
    <w:abstractNumId w:val="29"/>
  </w:num>
  <w:num w:numId="18" w16cid:durableId="1118910436">
    <w:abstractNumId w:val="37"/>
  </w:num>
  <w:num w:numId="19" w16cid:durableId="1553492687">
    <w:abstractNumId w:val="15"/>
  </w:num>
  <w:num w:numId="20" w16cid:durableId="1132478321">
    <w:abstractNumId w:val="15"/>
  </w:num>
  <w:num w:numId="21" w16cid:durableId="1190145886">
    <w:abstractNumId w:val="11"/>
  </w:num>
  <w:num w:numId="22" w16cid:durableId="1164398113">
    <w:abstractNumId w:val="16"/>
  </w:num>
  <w:num w:numId="23" w16cid:durableId="281151239">
    <w:abstractNumId w:val="39"/>
  </w:num>
  <w:num w:numId="24" w16cid:durableId="1097366499">
    <w:abstractNumId w:val="14"/>
  </w:num>
  <w:num w:numId="25" w16cid:durableId="177895746">
    <w:abstractNumId w:val="12"/>
  </w:num>
  <w:num w:numId="26" w16cid:durableId="630403619">
    <w:abstractNumId w:val="36"/>
  </w:num>
  <w:num w:numId="27" w16cid:durableId="438185730">
    <w:abstractNumId w:val="2"/>
  </w:num>
  <w:num w:numId="28" w16cid:durableId="243998484">
    <w:abstractNumId w:val="35"/>
  </w:num>
  <w:num w:numId="29" w16cid:durableId="1760446072">
    <w:abstractNumId w:val="32"/>
  </w:num>
  <w:num w:numId="30" w16cid:durableId="1350257222">
    <w:abstractNumId w:val="7"/>
  </w:num>
  <w:num w:numId="31" w16cid:durableId="855923466">
    <w:abstractNumId w:val="40"/>
  </w:num>
  <w:num w:numId="32" w16cid:durableId="724763815">
    <w:abstractNumId w:val="0"/>
  </w:num>
  <w:num w:numId="33" w16cid:durableId="1252741852">
    <w:abstractNumId w:val="43"/>
  </w:num>
  <w:num w:numId="34" w16cid:durableId="525601089">
    <w:abstractNumId w:val="38"/>
  </w:num>
  <w:num w:numId="35" w16cid:durableId="949551237">
    <w:abstractNumId w:val="33"/>
  </w:num>
  <w:num w:numId="36" w16cid:durableId="492066178">
    <w:abstractNumId w:val="6"/>
  </w:num>
  <w:num w:numId="37" w16cid:durableId="569577330">
    <w:abstractNumId w:val="41"/>
  </w:num>
  <w:num w:numId="38" w16cid:durableId="1149202456">
    <w:abstractNumId w:val="19"/>
  </w:num>
  <w:num w:numId="39" w16cid:durableId="1541670068">
    <w:abstractNumId w:val="34"/>
  </w:num>
  <w:num w:numId="40" w16cid:durableId="1851600629">
    <w:abstractNumId w:val="27"/>
  </w:num>
  <w:num w:numId="41" w16cid:durableId="786629067">
    <w:abstractNumId w:val="17"/>
  </w:num>
  <w:num w:numId="42" w16cid:durableId="379208148">
    <w:abstractNumId w:val="9"/>
  </w:num>
  <w:num w:numId="43" w16cid:durableId="1357001850">
    <w:abstractNumId w:val="24"/>
  </w:num>
  <w:num w:numId="44" w16cid:durableId="1195197912">
    <w:abstractNumId w:val="25"/>
  </w:num>
  <w:num w:numId="45" w16cid:durableId="10127977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0CD3"/>
    <w:rsid w:val="00017047"/>
    <w:rsid w:val="000206E9"/>
    <w:rsid w:val="000271DE"/>
    <w:rsid w:val="00027371"/>
    <w:rsid w:val="00027F83"/>
    <w:rsid w:val="0003199E"/>
    <w:rsid w:val="00033572"/>
    <w:rsid w:val="00035B98"/>
    <w:rsid w:val="0004224B"/>
    <w:rsid w:val="00052440"/>
    <w:rsid w:val="00054959"/>
    <w:rsid w:val="00060DEB"/>
    <w:rsid w:val="00060FA5"/>
    <w:rsid w:val="00064EC4"/>
    <w:rsid w:val="00065B75"/>
    <w:rsid w:val="00074007"/>
    <w:rsid w:val="00081BDA"/>
    <w:rsid w:val="000824D6"/>
    <w:rsid w:val="00084FE2"/>
    <w:rsid w:val="000904CC"/>
    <w:rsid w:val="00092E09"/>
    <w:rsid w:val="00096209"/>
    <w:rsid w:val="000B354B"/>
    <w:rsid w:val="000B5A7D"/>
    <w:rsid w:val="000B5AD0"/>
    <w:rsid w:val="000C5EAC"/>
    <w:rsid w:val="000C7E85"/>
    <w:rsid w:val="000E11F8"/>
    <w:rsid w:val="000E6E5A"/>
    <w:rsid w:val="000E7173"/>
    <w:rsid w:val="000F463B"/>
    <w:rsid w:val="00102C81"/>
    <w:rsid w:val="001052E3"/>
    <w:rsid w:val="00107687"/>
    <w:rsid w:val="00110EF3"/>
    <w:rsid w:val="00111072"/>
    <w:rsid w:val="0011404F"/>
    <w:rsid w:val="001321E8"/>
    <w:rsid w:val="00133ACB"/>
    <w:rsid w:val="0014024B"/>
    <w:rsid w:val="00141F70"/>
    <w:rsid w:val="00146BBA"/>
    <w:rsid w:val="0014766A"/>
    <w:rsid w:val="00156E20"/>
    <w:rsid w:val="00157E94"/>
    <w:rsid w:val="001737B7"/>
    <w:rsid w:val="001809B9"/>
    <w:rsid w:val="00182E53"/>
    <w:rsid w:val="001864BD"/>
    <w:rsid w:val="00194253"/>
    <w:rsid w:val="0019708D"/>
    <w:rsid w:val="001A2307"/>
    <w:rsid w:val="001A461D"/>
    <w:rsid w:val="001A7BF3"/>
    <w:rsid w:val="001B2002"/>
    <w:rsid w:val="001B2B57"/>
    <w:rsid w:val="001C0975"/>
    <w:rsid w:val="001D6492"/>
    <w:rsid w:val="001E39E8"/>
    <w:rsid w:val="001E5196"/>
    <w:rsid w:val="001F0A99"/>
    <w:rsid w:val="001F16D3"/>
    <w:rsid w:val="001F347B"/>
    <w:rsid w:val="001F358B"/>
    <w:rsid w:val="001F3ABF"/>
    <w:rsid w:val="001F3F46"/>
    <w:rsid w:val="001F5535"/>
    <w:rsid w:val="002003BB"/>
    <w:rsid w:val="0020267A"/>
    <w:rsid w:val="002031BC"/>
    <w:rsid w:val="00206456"/>
    <w:rsid w:val="002078A9"/>
    <w:rsid w:val="002162E3"/>
    <w:rsid w:val="00220F5F"/>
    <w:rsid w:val="00221B4D"/>
    <w:rsid w:val="00236033"/>
    <w:rsid w:val="00240907"/>
    <w:rsid w:val="00244FEF"/>
    <w:rsid w:val="002452C7"/>
    <w:rsid w:val="002455BD"/>
    <w:rsid w:val="00252F46"/>
    <w:rsid w:val="00253135"/>
    <w:rsid w:val="00265F99"/>
    <w:rsid w:val="00267111"/>
    <w:rsid w:val="002714B9"/>
    <w:rsid w:val="0027409E"/>
    <w:rsid w:val="0028252D"/>
    <w:rsid w:val="00286967"/>
    <w:rsid w:val="00291CC9"/>
    <w:rsid w:val="00292F5E"/>
    <w:rsid w:val="00297D67"/>
    <w:rsid w:val="002A0760"/>
    <w:rsid w:val="002B22F2"/>
    <w:rsid w:val="002B6910"/>
    <w:rsid w:val="002B73E7"/>
    <w:rsid w:val="002D04DB"/>
    <w:rsid w:val="002D103A"/>
    <w:rsid w:val="002D1A80"/>
    <w:rsid w:val="002D3FA7"/>
    <w:rsid w:val="002D5093"/>
    <w:rsid w:val="002E27EE"/>
    <w:rsid w:val="002E4BF8"/>
    <w:rsid w:val="002E7546"/>
    <w:rsid w:val="002F414F"/>
    <w:rsid w:val="0030358E"/>
    <w:rsid w:val="003066F8"/>
    <w:rsid w:val="00306B8A"/>
    <w:rsid w:val="0031376B"/>
    <w:rsid w:val="003143A5"/>
    <w:rsid w:val="003146B8"/>
    <w:rsid w:val="0032063D"/>
    <w:rsid w:val="00321287"/>
    <w:rsid w:val="0033177F"/>
    <w:rsid w:val="00336B9C"/>
    <w:rsid w:val="003467BB"/>
    <w:rsid w:val="003476F5"/>
    <w:rsid w:val="0035033F"/>
    <w:rsid w:val="003527E2"/>
    <w:rsid w:val="003609B6"/>
    <w:rsid w:val="003648AE"/>
    <w:rsid w:val="00364D01"/>
    <w:rsid w:val="00365BBC"/>
    <w:rsid w:val="003663E5"/>
    <w:rsid w:val="00373C14"/>
    <w:rsid w:val="003771AA"/>
    <w:rsid w:val="00383318"/>
    <w:rsid w:val="0038587C"/>
    <w:rsid w:val="003940A5"/>
    <w:rsid w:val="003954B6"/>
    <w:rsid w:val="003A3122"/>
    <w:rsid w:val="003B096D"/>
    <w:rsid w:val="003B1D0C"/>
    <w:rsid w:val="003C20E5"/>
    <w:rsid w:val="003C5368"/>
    <w:rsid w:val="003D0C0D"/>
    <w:rsid w:val="003D63BD"/>
    <w:rsid w:val="003E25BA"/>
    <w:rsid w:val="003E2ED3"/>
    <w:rsid w:val="003E79C5"/>
    <w:rsid w:val="003F23A3"/>
    <w:rsid w:val="003F279F"/>
    <w:rsid w:val="003F3A15"/>
    <w:rsid w:val="003F7593"/>
    <w:rsid w:val="00415551"/>
    <w:rsid w:val="004158B7"/>
    <w:rsid w:val="00423B55"/>
    <w:rsid w:val="004249F5"/>
    <w:rsid w:val="00425F0C"/>
    <w:rsid w:val="004421FE"/>
    <w:rsid w:val="00443514"/>
    <w:rsid w:val="0044414E"/>
    <w:rsid w:val="00451C22"/>
    <w:rsid w:val="0045397B"/>
    <w:rsid w:val="00455331"/>
    <w:rsid w:val="0046108F"/>
    <w:rsid w:val="00461714"/>
    <w:rsid w:val="004662BE"/>
    <w:rsid w:val="004776C2"/>
    <w:rsid w:val="004821DA"/>
    <w:rsid w:val="00486495"/>
    <w:rsid w:val="0049315C"/>
    <w:rsid w:val="00493A29"/>
    <w:rsid w:val="004A30C9"/>
    <w:rsid w:val="004A4EDA"/>
    <w:rsid w:val="004A65FE"/>
    <w:rsid w:val="004A6FF7"/>
    <w:rsid w:val="004B53B3"/>
    <w:rsid w:val="004B551D"/>
    <w:rsid w:val="004C0F7D"/>
    <w:rsid w:val="004C15DD"/>
    <w:rsid w:val="004C2950"/>
    <w:rsid w:val="004C439F"/>
    <w:rsid w:val="004E1875"/>
    <w:rsid w:val="004F29F6"/>
    <w:rsid w:val="004F3F90"/>
    <w:rsid w:val="004F757D"/>
    <w:rsid w:val="00503145"/>
    <w:rsid w:val="00503B8A"/>
    <w:rsid w:val="005252B3"/>
    <w:rsid w:val="005258FF"/>
    <w:rsid w:val="005321FC"/>
    <w:rsid w:val="005349EC"/>
    <w:rsid w:val="00534E29"/>
    <w:rsid w:val="00537BCF"/>
    <w:rsid w:val="00537E8A"/>
    <w:rsid w:val="00544A45"/>
    <w:rsid w:val="00545A97"/>
    <w:rsid w:val="005463AC"/>
    <w:rsid w:val="00547646"/>
    <w:rsid w:val="005577AA"/>
    <w:rsid w:val="00567D8A"/>
    <w:rsid w:val="00573384"/>
    <w:rsid w:val="005872DE"/>
    <w:rsid w:val="00591AB4"/>
    <w:rsid w:val="0059391C"/>
    <w:rsid w:val="005954E3"/>
    <w:rsid w:val="005A0111"/>
    <w:rsid w:val="005A0674"/>
    <w:rsid w:val="005A4105"/>
    <w:rsid w:val="005A42B2"/>
    <w:rsid w:val="005B1467"/>
    <w:rsid w:val="005B694F"/>
    <w:rsid w:val="005C32CB"/>
    <w:rsid w:val="005C5378"/>
    <w:rsid w:val="005C5984"/>
    <w:rsid w:val="005D1FE4"/>
    <w:rsid w:val="005D5FE6"/>
    <w:rsid w:val="005E2593"/>
    <w:rsid w:val="005F1335"/>
    <w:rsid w:val="005F765F"/>
    <w:rsid w:val="00602828"/>
    <w:rsid w:val="00606ADB"/>
    <w:rsid w:val="00606D05"/>
    <w:rsid w:val="00611CBA"/>
    <w:rsid w:val="00613581"/>
    <w:rsid w:val="00614125"/>
    <w:rsid w:val="00616034"/>
    <w:rsid w:val="00616155"/>
    <w:rsid w:val="00617EBB"/>
    <w:rsid w:val="006260F7"/>
    <w:rsid w:val="00632816"/>
    <w:rsid w:val="00632AA0"/>
    <w:rsid w:val="00635FEE"/>
    <w:rsid w:val="00637F5B"/>
    <w:rsid w:val="00641440"/>
    <w:rsid w:val="00642B92"/>
    <w:rsid w:val="00657AD9"/>
    <w:rsid w:val="00661707"/>
    <w:rsid w:val="00662409"/>
    <w:rsid w:val="0066638E"/>
    <w:rsid w:val="00670200"/>
    <w:rsid w:val="006704A1"/>
    <w:rsid w:val="00673A15"/>
    <w:rsid w:val="006759AD"/>
    <w:rsid w:val="00675B6C"/>
    <w:rsid w:val="00677ED3"/>
    <w:rsid w:val="00680C9E"/>
    <w:rsid w:val="0068278B"/>
    <w:rsid w:val="0068700F"/>
    <w:rsid w:val="00694827"/>
    <w:rsid w:val="006A2653"/>
    <w:rsid w:val="006A5DB3"/>
    <w:rsid w:val="006B0FA0"/>
    <w:rsid w:val="006B4170"/>
    <w:rsid w:val="006B5E9F"/>
    <w:rsid w:val="006C1CFD"/>
    <w:rsid w:val="006C586B"/>
    <w:rsid w:val="006C61DA"/>
    <w:rsid w:val="006C636A"/>
    <w:rsid w:val="006C76B7"/>
    <w:rsid w:val="006D10E1"/>
    <w:rsid w:val="006D10FB"/>
    <w:rsid w:val="006D784C"/>
    <w:rsid w:val="006E4632"/>
    <w:rsid w:val="006E5B62"/>
    <w:rsid w:val="006E7238"/>
    <w:rsid w:val="006F21C1"/>
    <w:rsid w:val="006F67C1"/>
    <w:rsid w:val="006F7FFA"/>
    <w:rsid w:val="007015FF"/>
    <w:rsid w:val="00715A54"/>
    <w:rsid w:val="0071655F"/>
    <w:rsid w:val="007166EF"/>
    <w:rsid w:val="007177E7"/>
    <w:rsid w:val="0072329C"/>
    <w:rsid w:val="0072748E"/>
    <w:rsid w:val="00732707"/>
    <w:rsid w:val="007338BD"/>
    <w:rsid w:val="007353BA"/>
    <w:rsid w:val="00736280"/>
    <w:rsid w:val="0075312B"/>
    <w:rsid w:val="007537B9"/>
    <w:rsid w:val="00764354"/>
    <w:rsid w:val="00774CD1"/>
    <w:rsid w:val="0077648E"/>
    <w:rsid w:val="007808D6"/>
    <w:rsid w:val="00780F5A"/>
    <w:rsid w:val="00782B40"/>
    <w:rsid w:val="00791638"/>
    <w:rsid w:val="00793C42"/>
    <w:rsid w:val="00796329"/>
    <w:rsid w:val="007A1D70"/>
    <w:rsid w:val="007A3C2F"/>
    <w:rsid w:val="007A3DC4"/>
    <w:rsid w:val="007A588E"/>
    <w:rsid w:val="007B25E3"/>
    <w:rsid w:val="007B760B"/>
    <w:rsid w:val="007C19D0"/>
    <w:rsid w:val="007C3191"/>
    <w:rsid w:val="007D3965"/>
    <w:rsid w:val="007D3F67"/>
    <w:rsid w:val="007D61BC"/>
    <w:rsid w:val="007E29F9"/>
    <w:rsid w:val="007E2AA8"/>
    <w:rsid w:val="007E5D95"/>
    <w:rsid w:val="007E779F"/>
    <w:rsid w:val="00817948"/>
    <w:rsid w:val="00824E72"/>
    <w:rsid w:val="00832566"/>
    <w:rsid w:val="008349D8"/>
    <w:rsid w:val="00836A2C"/>
    <w:rsid w:val="008372A2"/>
    <w:rsid w:val="00840100"/>
    <w:rsid w:val="00844413"/>
    <w:rsid w:val="00853FFD"/>
    <w:rsid w:val="00865095"/>
    <w:rsid w:val="0086566D"/>
    <w:rsid w:val="00865B6A"/>
    <w:rsid w:val="00870ADE"/>
    <w:rsid w:val="008775D9"/>
    <w:rsid w:val="00877BFE"/>
    <w:rsid w:val="008A0479"/>
    <w:rsid w:val="008A1035"/>
    <w:rsid w:val="008A34BE"/>
    <w:rsid w:val="008A4CE9"/>
    <w:rsid w:val="008A693D"/>
    <w:rsid w:val="008B25F7"/>
    <w:rsid w:val="008B4D5A"/>
    <w:rsid w:val="008C3A2F"/>
    <w:rsid w:val="008C4CC3"/>
    <w:rsid w:val="008D1170"/>
    <w:rsid w:val="008D1E73"/>
    <w:rsid w:val="008D5042"/>
    <w:rsid w:val="008D53E3"/>
    <w:rsid w:val="008D5A01"/>
    <w:rsid w:val="008E0788"/>
    <w:rsid w:val="008E4171"/>
    <w:rsid w:val="008E5EEA"/>
    <w:rsid w:val="008F4740"/>
    <w:rsid w:val="008F6A91"/>
    <w:rsid w:val="008F6C18"/>
    <w:rsid w:val="009029C0"/>
    <w:rsid w:val="00904E11"/>
    <w:rsid w:val="009152FC"/>
    <w:rsid w:val="00920755"/>
    <w:rsid w:val="00922C21"/>
    <w:rsid w:val="0093423F"/>
    <w:rsid w:val="00937810"/>
    <w:rsid w:val="00940444"/>
    <w:rsid w:val="009418A7"/>
    <w:rsid w:val="009468AB"/>
    <w:rsid w:val="009518C9"/>
    <w:rsid w:val="00963EF3"/>
    <w:rsid w:val="009655EF"/>
    <w:rsid w:val="00967C72"/>
    <w:rsid w:val="00972A94"/>
    <w:rsid w:val="0097348A"/>
    <w:rsid w:val="009766CE"/>
    <w:rsid w:val="009768AD"/>
    <w:rsid w:val="00977C72"/>
    <w:rsid w:val="00977EDA"/>
    <w:rsid w:val="0098154A"/>
    <w:rsid w:val="00981CC1"/>
    <w:rsid w:val="009970B2"/>
    <w:rsid w:val="009A3668"/>
    <w:rsid w:val="009A3BA6"/>
    <w:rsid w:val="009B1210"/>
    <w:rsid w:val="009B3A8B"/>
    <w:rsid w:val="009D721E"/>
    <w:rsid w:val="009D7548"/>
    <w:rsid w:val="009E0DF1"/>
    <w:rsid w:val="009E33D0"/>
    <w:rsid w:val="009F06D1"/>
    <w:rsid w:val="009F66ED"/>
    <w:rsid w:val="009F6C83"/>
    <w:rsid w:val="00A0262B"/>
    <w:rsid w:val="00A02633"/>
    <w:rsid w:val="00A11314"/>
    <w:rsid w:val="00A141BB"/>
    <w:rsid w:val="00A166FE"/>
    <w:rsid w:val="00A245CD"/>
    <w:rsid w:val="00A26DB0"/>
    <w:rsid w:val="00A308C9"/>
    <w:rsid w:val="00A30D25"/>
    <w:rsid w:val="00A34044"/>
    <w:rsid w:val="00A47374"/>
    <w:rsid w:val="00A5722C"/>
    <w:rsid w:val="00A714EE"/>
    <w:rsid w:val="00A96142"/>
    <w:rsid w:val="00AB0466"/>
    <w:rsid w:val="00AB0F4C"/>
    <w:rsid w:val="00AB10FC"/>
    <w:rsid w:val="00AC0EAE"/>
    <w:rsid w:val="00AC6AB4"/>
    <w:rsid w:val="00AC7F13"/>
    <w:rsid w:val="00AD54B3"/>
    <w:rsid w:val="00AE0AF1"/>
    <w:rsid w:val="00AE4728"/>
    <w:rsid w:val="00AE7001"/>
    <w:rsid w:val="00AF0C69"/>
    <w:rsid w:val="00AF1022"/>
    <w:rsid w:val="00AF13F0"/>
    <w:rsid w:val="00AF2D4A"/>
    <w:rsid w:val="00AF34DF"/>
    <w:rsid w:val="00B00AFA"/>
    <w:rsid w:val="00B0202A"/>
    <w:rsid w:val="00B066B9"/>
    <w:rsid w:val="00B12DDD"/>
    <w:rsid w:val="00B169C6"/>
    <w:rsid w:val="00B17B1F"/>
    <w:rsid w:val="00B2463B"/>
    <w:rsid w:val="00B27572"/>
    <w:rsid w:val="00B32C18"/>
    <w:rsid w:val="00B33A51"/>
    <w:rsid w:val="00B37936"/>
    <w:rsid w:val="00B4304C"/>
    <w:rsid w:val="00B45531"/>
    <w:rsid w:val="00B461AF"/>
    <w:rsid w:val="00B46DB6"/>
    <w:rsid w:val="00B47D85"/>
    <w:rsid w:val="00B50C7C"/>
    <w:rsid w:val="00B5254C"/>
    <w:rsid w:val="00B52763"/>
    <w:rsid w:val="00B65DA0"/>
    <w:rsid w:val="00B6781D"/>
    <w:rsid w:val="00B73164"/>
    <w:rsid w:val="00B80EC0"/>
    <w:rsid w:val="00B872FC"/>
    <w:rsid w:val="00B93ADF"/>
    <w:rsid w:val="00BA17E7"/>
    <w:rsid w:val="00BA43BD"/>
    <w:rsid w:val="00BA63FC"/>
    <w:rsid w:val="00BB1393"/>
    <w:rsid w:val="00BB5EB0"/>
    <w:rsid w:val="00BC4B05"/>
    <w:rsid w:val="00BC6062"/>
    <w:rsid w:val="00BD3ADD"/>
    <w:rsid w:val="00BE0650"/>
    <w:rsid w:val="00BE1A3D"/>
    <w:rsid w:val="00BE2A81"/>
    <w:rsid w:val="00BE4407"/>
    <w:rsid w:val="00BE5B03"/>
    <w:rsid w:val="00BE78CB"/>
    <w:rsid w:val="00BF4C8E"/>
    <w:rsid w:val="00C000F1"/>
    <w:rsid w:val="00C00B8B"/>
    <w:rsid w:val="00C00F0E"/>
    <w:rsid w:val="00C0452E"/>
    <w:rsid w:val="00C10AD9"/>
    <w:rsid w:val="00C11B97"/>
    <w:rsid w:val="00C20896"/>
    <w:rsid w:val="00C3090A"/>
    <w:rsid w:val="00C360FB"/>
    <w:rsid w:val="00C5444E"/>
    <w:rsid w:val="00C5689D"/>
    <w:rsid w:val="00C64AE1"/>
    <w:rsid w:val="00C675DB"/>
    <w:rsid w:val="00C7129A"/>
    <w:rsid w:val="00C7258D"/>
    <w:rsid w:val="00C73C7A"/>
    <w:rsid w:val="00C75B41"/>
    <w:rsid w:val="00C76383"/>
    <w:rsid w:val="00C86E85"/>
    <w:rsid w:val="00C87785"/>
    <w:rsid w:val="00CA5CC2"/>
    <w:rsid w:val="00CA7B39"/>
    <w:rsid w:val="00CB05A8"/>
    <w:rsid w:val="00CC239A"/>
    <w:rsid w:val="00CC5026"/>
    <w:rsid w:val="00CC65E1"/>
    <w:rsid w:val="00CD10C2"/>
    <w:rsid w:val="00CD6E49"/>
    <w:rsid w:val="00CE7A14"/>
    <w:rsid w:val="00CE7FA8"/>
    <w:rsid w:val="00CF40F4"/>
    <w:rsid w:val="00D0488A"/>
    <w:rsid w:val="00D16CD1"/>
    <w:rsid w:val="00D177E0"/>
    <w:rsid w:val="00D20941"/>
    <w:rsid w:val="00D21696"/>
    <w:rsid w:val="00D300BA"/>
    <w:rsid w:val="00D33C57"/>
    <w:rsid w:val="00D342C6"/>
    <w:rsid w:val="00D509B0"/>
    <w:rsid w:val="00D579E1"/>
    <w:rsid w:val="00D60367"/>
    <w:rsid w:val="00D61AAF"/>
    <w:rsid w:val="00D64AB5"/>
    <w:rsid w:val="00D67749"/>
    <w:rsid w:val="00D81E12"/>
    <w:rsid w:val="00D832F3"/>
    <w:rsid w:val="00D8716A"/>
    <w:rsid w:val="00D93CF2"/>
    <w:rsid w:val="00DA13C8"/>
    <w:rsid w:val="00DA2B51"/>
    <w:rsid w:val="00DC42F4"/>
    <w:rsid w:val="00DD1B7D"/>
    <w:rsid w:val="00DD21A3"/>
    <w:rsid w:val="00DD3258"/>
    <w:rsid w:val="00DD6704"/>
    <w:rsid w:val="00DE0AE4"/>
    <w:rsid w:val="00DE1E92"/>
    <w:rsid w:val="00DF10BF"/>
    <w:rsid w:val="00DF121B"/>
    <w:rsid w:val="00E056A7"/>
    <w:rsid w:val="00E05D91"/>
    <w:rsid w:val="00E06D90"/>
    <w:rsid w:val="00E06FD9"/>
    <w:rsid w:val="00E1293C"/>
    <w:rsid w:val="00E216C0"/>
    <w:rsid w:val="00E24736"/>
    <w:rsid w:val="00E25FD2"/>
    <w:rsid w:val="00E26544"/>
    <w:rsid w:val="00E32C3D"/>
    <w:rsid w:val="00E36DC8"/>
    <w:rsid w:val="00E37C85"/>
    <w:rsid w:val="00E41A14"/>
    <w:rsid w:val="00E4743E"/>
    <w:rsid w:val="00E559EF"/>
    <w:rsid w:val="00E614FD"/>
    <w:rsid w:val="00E662AA"/>
    <w:rsid w:val="00E67ECC"/>
    <w:rsid w:val="00E75E46"/>
    <w:rsid w:val="00E84F97"/>
    <w:rsid w:val="00E85801"/>
    <w:rsid w:val="00E85805"/>
    <w:rsid w:val="00E91EC8"/>
    <w:rsid w:val="00E936C5"/>
    <w:rsid w:val="00E93F1E"/>
    <w:rsid w:val="00EA4F9B"/>
    <w:rsid w:val="00EB06F9"/>
    <w:rsid w:val="00EB35E3"/>
    <w:rsid w:val="00EB3E92"/>
    <w:rsid w:val="00EB4C20"/>
    <w:rsid w:val="00EB77CC"/>
    <w:rsid w:val="00EB7825"/>
    <w:rsid w:val="00EC0FDF"/>
    <w:rsid w:val="00EC5F24"/>
    <w:rsid w:val="00EC6FDF"/>
    <w:rsid w:val="00ED216B"/>
    <w:rsid w:val="00ED796D"/>
    <w:rsid w:val="00EE17DF"/>
    <w:rsid w:val="00EE2A98"/>
    <w:rsid w:val="00EE477D"/>
    <w:rsid w:val="00EF2BFB"/>
    <w:rsid w:val="00EF4BDE"/>
    <w:rsid w:val="00EF63B9"/>
    <w:rsid w:val="00EF7138"/>
    <w:rsid w:val="00F047F1"/>
    <w:rsid w:val="00F15EDA"/>
    <w:rsid w:val="00F252A0"/>
    <w:rsid w:val="00F2536B"/>
    <w:rsid w:val="00F36B18"/>
    <w:rsid w:val="00F43ABC"/>
    <w:rsid w:val="00F473E4"/>
    <w:rsid w:val="00F52A6E"/>
    <w:rsid w:val="00F6416E"/>
    <w:rsid w:val="00F648E5"/>
    <w:rsid w:val="00F678A3"/>
    <w:rsid w:val="00F7005D"/>
    <w:rsid w:val="00F731E4"/>
    <w:rsid w:val="00F75998"/>
    <w:rsid w:val="00F8061D"/>
    <w:rsid w:val="00F80F4A"/>
    <w:rsid w:val="00F936E3"/>
    <w:rsid w:val="00FB52BC"/>
    <w:rsid w:val="00FB721B"/>
    <w:rsid w:val="00FC17FC"/>
    <w:rsid w:val="00FC1F09"/>
    <w:rsid w:val="00FD63C1"/>
    <w:rsid w:val="00FF7DDC"/>
    <w:rsid w:val="02CD6F68"/>
    <w:rsid w:val="054BD8CB"/>
    <w:rsid w:val="05996F6D"/>
    <w:rsid w:val="05CDDDFB"/>
    <w:rsid w:val="05CF078D"/>
    <w:rsid w:val="0793219C"/>
    <w:rsid w:val="08B53813"/>
    <w:rsid w:val="08D2E7D9"/>
    <w:rsid w:val="097977CC"/>
    <w:rsid w:val="09D6F77C"/>
    <w:rsid w:val="0E52F6E4"/>
    <w:rsid w:val="0EC460E9"/>
    <w:rsid w:val="0FF4FA31"/>
    <w:rsid w:val="105103CA"/>
    <w:rsid w:val="10AC6E0E"/>
    <w:rsid w:val="145388BB"/>
    <w:rsid w:val="145740A3"/>
    <w:rsid w:val="147DD5C4"/>
    <w:rsid w:val="16528C41"/>
    <w:rsid w:val="1737C635"/>
    <w:rsid w:val="18C7EEA5"/>
    <w:rsid w:val="1901919C"/>
    <w:rsid w:val="19B90074"/>
    <w:rsid w:val="1AAAA29B"/>
    <w:rsid w:val="1AACBAE7"/>
    <w:rsid w:val="1B920D7E"/>
    <w:rsid w:val="1D2DDDDF"/>
    <w:rsid w:val="1D4C6288"/>
    <w:rsid w:val="1E2D78DC"/>
    <w:rsid w:val="1E394B29"/>
    <w:rsid w:val="1EEF2EAD"/>
    <w:rsid w:val="1FEF10C4"/>
    <w:rsid w:val="20AD2609"/>
    <w:rsid w:val="2199E714"/>
    <w:rsid w:val="22284388"/>
    <w:rsid w:val="22FC2F16"/>
    <w:rsid w:val="24CD5447"/>
    <w:rsid w:val="2557DCA0"/>
    <w:rsid w:val="27115D21"/>
    <w:rsid w:val="277FA9D0"/>
    <w:rsid w:val="2ABA5106"/>
    <w:rsid w:val="2B3C95CB"/>
    <w:rsid w:val="2B4734DA"/>
    <w:rsid w:val="2B74BDE5"/>
    <w:rsid w:val="2B9A4B12"/>
    <w:rsid w:val="2D6FB2C4"/>
    <w:rsid w:val="2E14932D"/>
    <w:rsid w:val="2E3DF6FF"/>
    <w:rsid w:val="2F423613"/>
    <w:rsid w:val="2FA81D94"/>
    <w:rsid w:val="305E5869"/>
    <w:rsid w:val="3084B983"/>
    <w:rsid w:val="30C35732"/>
    <w:rsid w:val="31D87C54"/>
    <w:rsid w:val="3204BD51"/>
    <w:rsid w:val="32495DA1"/>
    <w:rsid w:val="32B1040D"/>
    <w:rsid w:val="33FF8ACC"/>
    <w:rsid w:val="343B37D2"/>
    <w:rsid w:val="34A61F5F"/>
    <w:rsid w:val="35582AA6"/>
    <w:rsid w:val="3676C02C"/>
    <w:rsid w:val="3941EEF4"/>
    <w:rsid w:val="3A2F2731"/>
    <w:rsid w:val="3A8BE529"/>
    <w:rsid w:val="3B121748"/>
    <w:rsid w:val="3C0014DD"/>
    <w:rsid w:val="3C175969"/>
    <w:rsid w:val="3C4E64B0"/>
    <w:rsid w:val="3C64983B"/>
    <w:rsid w:val="3D19F004"/>
    <w:rsid w:val="3D411E4B"/>
    <w:rsid w:val="3DCF23E7"/>
    <w:rsid w:val="3EDD0C88"/>
    <w:rsid w:val="4078DCE9"/>
    <w:rsid w:val="41E4263B"/>
    <w:rsid w:val="42175E79"/>
    <w:rsid w:val="42FE3CB3"/>
    <w:rsid w:val="4365B900"/>
    <w:rsid w:val="436DF17C"/>
    <w:rsid w:val="43D8C2B0"/>
    <w:rsid w:val="45DB59AE"/>
    <w:rsid w:val="4614DE4D"/>
    <w:rsid w:val="47333C87"/>
    <w:rsid w:val="47CDBC19"/>
    <w:rsid w:val="47ED3DB0"/>
    <w:rsid w:val="495FA6F2"/>
    <w:rsid w:val="496171F3"/>
    <w:rsid w:val="4A0F8993"/>
    <w:rsid w:val="4B1C5A29"/>
    <w:rsid w:val="4CA4BE22"/>
    <w:rsid w:val="4DD0CC29"/>
    <w:rsid w:val="4E353638"/>
    <w:rsid w:val="4E780B4A"/>
    <w:rsid w:val="4F03E2D9"/>
    <w:rsid w:val="4F0736D7"/>
    <w:rsid w:val="4F82B4F0"/>
    <w:rsid w:val="510BF094"/>
    <w:rsid w:val="5137D639"/>
    <w:rsid w:val="51FE1CFE"/>
    <w:rsid w:val="5316705F"/>
    <w:rsid w:val="54C6C7D7"/>
    <w:rsid w:val="55EA23EC"/>
    <w:rsid w:val="563C4950"/>
    <w:rsid w:val="563FDFC6"/>
    <w:rsid w:val="56DA9053"/>
    <w:rsid w:val="576D439F"/>
    <w:rsid w:val="584D2940"/>
    <w:rsid w:val="59574955"/>
    <w:rsid w:val="59C20CE5"/>
    <w:rsid w:val="5A277B7C"/>
    <w:rsid w:val="5A46E391"/>
    <w:rsid w:val="5AC5B8E4"/>
    <w:rsid w:val="5F8001AA"/>
    <w:rsid w:val="6049BE1A"/>
    <w:rsid w:val="60E2CE3A"/>
    <w:rsid w:val="6253720E"/>
    <w:rsid w:val="63A092FF"/>
    <w:rsid w:val="642A2D57"/>
    <w:rsid w:val="64E46218"/>
    <w:rsid w:val="65AEEE4E"/>
    <w:rsid w:val="671EE10C"/>
    <w:rsid w:val="68740422"/>
    <w:rsid w:val="68DA37ED"/>
    <w:rsid w:val="699591D8"/>
    <w:rsid w:val="69963241"/>
    <w:rsid w:val="6A8AF75A"/>
    <w:rsid w:val="6AB85AEB"/>
    <w:rsid w:val="6B184F11"/>
    <w:rsid w:val="6C7F97FE"/>
    <w:rsid w:val="6C920E6B"/>
    <w:rsid w:val="6D953598"/>
    <w:rsid w:val="6DDEDF54"/>
    <w:rsid w:val="6F3D8719"/>
    <w:rsid w:val="705D39EF"/>
    <w:rsid w:val="70A4EB98"/>
    <w:rsid w:val="72382C9E"/>
    <w:rsid w:val="7386E2A9"/>
    <w:rsid w:val="739D6FEE"/>
    <w:rsid w:val="73ED5784"/>
    <w:rsid w:val="73F86BE6"/>
    <w:rsid w:val="74E977AA"/>
    <w:rsid w:val="7500692E"/>
    <w:rsid w:val="76024F4D"/>
    <w:rsid w:val="7658A084"/>
    <w:rsid w:val="768267C0"/>
    <w:rsid w:val="770FC100"/>
    <w:rsid w:val="777DB596"/>
    <w:rsid w:val="77866C6A"/>
    <w:rsid w:val="77919329"/>
    <w:rsid w:val="77C64188"/>
    <w:rsid w:val="77DDD83E"/>
    <w:rsid w:val="79BCE8CD"/>
    <w:rsid w:val="7B3E7AE8"/>
    <w:rsid w:val="7E3833A5"/>
    <w:rsid w:val="7E8B7013"/>
    <w:rsid w:val="7EF6BAFD"/>
    <w:rsid w:val="7F630700"/>
    <w:rsid w:val="7FE5A4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14:docId w14:val="50B4FC65"/>
  <w15:chartTrackingRefBased/>
  <w15:docId w15:val="{5EFEF36B-37A8-406F-8F76-840FCEBE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C0"/>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9F6C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28252D"/>
    <w:pPr>
      <w:tabs>
        <w:tab w:val="right" w:leader="dot" w:pos="9016"/>
      </w:tabs>
      <w:spacing w:after="100"/>
    </w:pPr>
  </w:style>
  <w:style w:type="paragraph" w:styleId="TOC2">
    <w:name w:val="toc 2"/>
    <w:basedOn w:val="Normal"/>
    <w:next w:val="Normal"/>
    <w:autoRedefine/>
    <w:uiPriority w:val="39"/>
    <w:unhideWhenUsed/>
    <w:rsid w:val="0028252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614125"/>
  </w:style>
  <w:style w:type="character" w:customStyle="1" w:styleId="eop">
    <w:name w:val="eop"/>
    <w:basedOn w:val="DefaultParagraphFont"/>
    <w:rsid w:val="00614125"/>
  </w:style>
  <w:style w:type="paragraph" w:styleId="NormalWeb">
    <w:name w:val="Normal (Web)"/>
    <w:basedOn w:val="Normal"/>
    <w:uiPriority w:val="99"/>
    <w:unhideWhenUsed/>
    <w:rsid w:val="00FD6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1F0A99"/>
    <w:rPr>
      <w:color w:val="2B579A"/>
      <w:shd w:val="clear" w:color="auto" w:fill="E1DFDD"/>
    </w:rPr>
  </w:style>
  <w:style w:type="table" w:customStyle="1" w:styleId="TableGrid3">
    <w:name w:val="Table Grid3"/>
    <w:basedOn w:val="TableNormal"/>
    <w:next w:val="TableGrid"/>
    <w:uiPriority w:val="39"/>
    <w:rsid w:val="001F0A99"/>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2B2"/>
    <w:pPr>
      <w:spacing w:after="0" w:line="240" w:lineRule="auto"/>
    </w:pPr>
    <w:rPr>
      <w:rFonts w:ascii="Arial" w:hAnsi="Arial"/>
    </w:rPr>
  </w:style>
  <w:style w:type="paragraph" w:customStyle="1" w:styleId="TableParagraph">
    <w:name w:val="Table Paragraph"/>
    <w:basedOn w:val="Normal"/>
    <w:uiPriority w:val="1"/>
    <w:qFormat/>
    <w:rsid w:val="00D16CD1"/>
    <w:pPr>
      <w:widowControl w:val="0"/>
      <w:autoSpaceDE w:val="0"/>
      <w:autoSpaceDN w:val="0"/>
      <w:spacing w:after="0" w:line="240" w:lineRule="auto"/>
    </w:pPr>
    <w:rPr>
      <w:rFonts w:eastAsia="Arial" w:cs="Arial"/>
      <w:lang w:val="en-US"/>
    </w:rPr>
  </w:style>
  <w:style w:type="character" w:customStyle="1" w:styleId="ListParagraphChar">
    <w:name w:val="List Paragraph Char"/>
    <w:basedOn w:val="DefaultParagraphFont"/>
    <w:link w:val="ListParagraph"/>
    <w:uiPriority w:val="34"/>
    <w:rsid w:val="00637F5B"/>
    <w:rPr>
      <w:rFonts w:ascii="Arial" w:hAnsi="Arial"/>
    </w:rPr>
  </w:style>
  <w:style w:type="paragraph" w:customStyle="1" w:styleId="Default">
    <w:name w:val="Default"/>
    <w:basedOn w:val="Normal"/>
    <w:uiPriority w:val="1"/>
    <w:rsid w:val="4F0736D7"/>
    <w:pPr>
      <w:spacing w:after="0"/>
    </w:pPr>
    <w:rPr>
      <w:color w:val="000000" w:themeColor="text1"/>
      <w:sz w:val="24"/>
      <w:szCs w:val="24"/>
    </w:rPr>
  </w:style>
  <w:style w:type="character" w:customStyle="1" w:styleId="Heading3Char">
    <w:name w:val="Heading 3 Char"/>
    <w:basedOn w:val="DefaultParagraphFont"/>
    <w:link w:val="Heading3"/>
    <w:uiPriority w:val="9"/>
    <w:rsid w:val="009F6C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19896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97EF.A31AC730"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E8815-FA99-49BA-B6A3-DEEE0724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3D668776-BA4A-4996-AFD4-8697F4A7F4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Fleming</dc:creator>
  <cp:keywords/>
  <dc:description/>
  <cp:lastModifiedBy>Louisa Curnow</cp:lastModifiedBy>
  <cp:revision>5</cp:revision>
  <cp:lastPrinted>2023-07-26T19:26:00Z</cp:lastPrinted>
  <dcterms:created xsi:type="dcterms:W3CDTF">2024-05-22T11:51:00Z</dcterms:created>
  <dcterms:modified xsi:type="dcterms:W3CDTF">2024-05-22T13:52:00Z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